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11E83341" w:rsidR="00C6172E" w:rsidRPr="00115143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CH"/>
        </w:rPr>
      </w:pPr>
      <w:r>
        <w:rPr>
          <w:rFonts w:cs="Arial"/>
          <w:sz w:val="22"/>
          <w:lang w:val="de-DE"/>
        </w:rPr>
        <w:t>0</w:t>
      </w:r>
      <w:r w:rsidR="002A22A2">
        <w:rPr>
          <w:rFonts w:cs="Arial"/>
          <w:sz w:val="22"/>
          <w:lang w:val="de-DE"/>
        </w:rPr>
        <w:t>2</w:t>
      </w:r>
      <w:r>
        <w:rPr>
          <w:rFonts w:cs="Arial"/>
          <w:sz w:val="22"/>
          <w:lang w:val="de-DE"/>
        </w:rPr>
        <w:t xml:space="preserve"> 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5143">
        <w:rPr>
          <w:rFonts w:cs="Arial"/>
          <w:sz w:val="22"/>
          <w:lang w:val="fr-CH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</w:t>
      </w:r>
      <w:r>
        <w:rPr>
          <w:rFonts w:cs="Arial"/>
          <w:sz w:val="22"/>
          <w:lang w:val="de-DE"/>
        </w:rPr>
        <w:t>I</w:t>
      </w:r>
      <w:r w:rsidR="00C6172E" w:rsidRPr="008532BB">
        <w:rPr>
          <w:rFonts w:cs="Arial"/>
          <w:sz w:val="22"/>
          <w:lang w:val="de-DE"/>
        </w:rPr>
        <w:t>X, Palais des Nations</w:t>
      </w:r>
    </w:p>
    <w:p w14:paraId="545EB2F3" w14:textId="77777777" w:rsidR="00C6172E" w:rsidRPr="00115143" w:rsidRDefault="00C6172E" w:rsidP="00C6172E">
      <w:pPr>
        <w:jc w:val="center"/>
        <w:rPr>
          <w:rFonts w:cs="Arial"/>
          <w:lang w:val="fr-CH"/>
        </w:rPr>
      </w:pPr>
    </w:p>
    <w:p w14:paraId="45996BFE" w14:textId="77777777" w:rsidR="002A22A2" w:rsidRPr="00C93298" w:rsidRDefault="002A22A2" w:rsidP="002A22A2">
      <w:pPr>
        <w:jc w:val="center"/>
        <w:rPr>
          <w:rFonts w:cs="Arial"/>
          <w:b/>
          <w:szCs w:val="24"/>
        </w:rPr>
      </w:pPr>
      <w:r w:rsidRPr="00C93298">
        <w:rPr>
          <w:rFonts w:cs="Arial"/>
          <w:b/>
          <w:szCs w:val="24"/>
        </w:rPr>
        <w:t>LIBERIA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0EA81FB0" w:rsidR="00C6172E" w:rsidRPr="002A22A2" w:rsidRDefault="00C6172E" w:rsidP="002A22A2">
      <w:pPr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Time:   </w:t>
      </w:r>
      <w:r w:rsidR="002A22A2" w:rsidRPr="002A22A2">
        <w:rPr>
          <w:rFonts w:cs="Arial"/>
          <w:bCs/>
          <w:szCs w:val="24"/>
        </w:rPr>
        <w:t>1 min 20 sec</w:t>
      </w:r>
    </w:p>
    <w:p w14:paraId="03479FFA" w14:textId="62D45A28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2A22A2" w:rsidRPr="002A22A2">
        <w:rPr>
          <w:rFonts w:cs="Arial"/>
          <w:bCs/>
          <w:szCs w:val="24"/>
        </w:rPr>
        <w:t>9 of 88</w:t>
      </w:r>
    </w:p>
    <w:p w14:paraId="2788ADD7" w14:textId="77777777" w:rsidR="00AD13A0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5ADE3073" w14:textId="77777777" w:rsidR="00111FC4" w:rsidRPr="00C93298" w:rsidRDefault="00111FC4" w:rsidP="00111FC4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Thank you, Chair.</w:t>
      </w:r>
    </w:p>
    <w:p w14:paraId="64EF563D" w14:textId="77777777" w:rsidR="00111FC4" w:rsidRDefault="00111FC4" w:rsidP="00111FC4">
      <w:pPr>
        <w:jc w:val="both"/>
        <w:rPr>
          <w:rFonts w:cs="Arial"/>
          <w:szCs w:val="24"/>
        </w:rPr>
      </w:pPr>
    </w:p>
    <w:p w14:paraId="18F5A3AA" w14:textId="38C12684" w:rsidR="00111FC4" w:rsidRPr="00C93298" w:rsidRDefault="00111FC4" w:rsidP="00111FC4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The Philippines warmly welcomes the delegation of Liberia to this UPR session.  </w:t>
      </w:r>
    </w:p>
    <w:p w14:paraId="5706258B" w14:textId="77777777" w:rsidR="00111FC4" w:rsidRDefault="00111FC4" w:rsidP="00111FC4">
      <w:pPr>
        <w:jc w:val="both"/>
        <w:rPr>
          <w:rFonts w:cs="Arial"/>
          <w:szCs w:val="24"/>
        </w:rPr>
      </w:pPr>
    </w:p>
    <w:p w14:paraId="22947C36" w14:textId="4CCC5C85" w:rsidR="00111FC4" w:rsidRPr="00C93298" w:rsidRDefault="00111FC4" w:rsidP="00111FC4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are pleased to note Liberia's development of its National Human Rights Action Plan 2019 to 2024. </w:t>
      </w:r>
    </w:p>
    <w:p w14:paraId="706A5F99" w14:textId="77777777" w:rsidR="00111FC4" w:rsidRDefault="00111FC4" w:rsidP="00111FC4">
      <w:pPr>
        <w:jc w:val="both"/>
        <w:rPr>
          <w:rFonts w:cs="Arial"/>
          <w:szCs w:val="24"/>
        </w:rPr>
      </w:pPr>
    </w:p>
    <w:p w14:paraId="356DFA16" w14:textId="6EB7A88E" w:rsidR="00111FC4" w:rsidRPr="00C93298" w:rsidRDefault="00111FC4" w:rsidP="00111FC4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welcome the passage of </w:t>
      </w:r>
      <w:proofErr w:type="gramStart"/>
      <w:r w:rsidRPr="00C93298">
        <w:rPr>
          <w:rFonts w:cs="Arial"/>
          <w:szCs w:val="24"/>
        </w:rPr>
        <w:t>a number of</w:t>
      </w:r>
      <w:proofErr w:type="gramEnd"/>
      <w:r w:rsidRPr="00C93298">
        <w:rPr>
          <w:rFonts w:cs="Arial"/>
          <w:szCs w:val="24"/>
        </w:rPr>
        <w:t xml:space="preserve"> legislations on press freedom, addressing gender-based violence, and the greater empowerment of women, among others. </w:t>
      </w:r>
    </w:p>
    <w:p w14:paraId="77DCEE79" w14:textId="77777777" w:rsidR="00111FC4" w:rsidRDefault="00111FC4" w:rsidP="00111FC4">
      <w:pPr>
        <w:jc w:val="both"/>
        <w:rPr>
          <w:rFonts w:cs="Arial"/>
          <w:szCs w:val="24"/>
        </w:rPr>
      </w:pPr>
    </w:p>
    <w:p w14:paraId="571FE8FF" w14:textId="3BE268D8" w:rsidR="00111FC4" w:rsidRPr="00C93298" w:rsidRDefault="00111FC4" w:rsidP="00111FC4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The Philippines also acknowledges the government's commitment to a comprehensive poverty alleviation and development agenda.  </w:t>
      </w:r>
    </w:p>
    <w:p w14:paraId="5C0EABEC" w14:textId="77777777" w:rsidR="00111FC4" w:rsidRDefault="00111FC4" w:rsidP="00111FC4">
      <w:pPr>
        <w:jc w:val="both"/>
        <w:rPr>
          <w:rFonts w:cs="Arial"/>
          <w:szCs w:val="24"/>
        </w:rPr>
      </w:pPr>
    </w:p>
    <w:p w14:paraId="7E3A51A7" w14:textId="39E664F6" w:rsidR="00111FC4" w:rsidRDefault="00111FC4" w:rsidP="00111FC4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In a constructive spirit, the Philippines recommends the following:</w:t>
      </w:r>
    </w:p>
    <w:p w14:paraId="56BBFE3E" w14:textId="77777777" w:rsidR="00111FC4" w:rsidRPr="00C93298" w:rsidRDefault="00111FC4" w:rsidP="00111FC4">
      <w:pPr>
        <w:jc w:val="both"/>
        <w:rPr>
          <w:rFonts w:cs="Arial"/>
          <w:szCs w:val="24"/>
        </w:rPr>
      </w:pPr>
    </w:p>
    <w:p w14:paraId="1E5B7DC3" w14:textId="77777777" w:rsidR="00111FC4" w:rsidRPr="00C93298" w:rsidRDefault="00111FC4" w:rsidP="00111FC4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Ensure the full and effective implementation of the pro-poor agenda for prosperity and development 2018 to 2023 in partnership with multi-</w:t>
      </w:r>
      <w:proofErr w:type="gramStart"/>
      <w:r w:rsidRPr="00C93298">
        <w:rPr>
          <w:rFonts w:ascii="Arial" w:hAnsi="Arial" w:cs="Arial"/>
          <w:sz w:val="24"/>
          <w:szCs w:val="24"/>
        </w:rPr>
        <w:t>stakeholders;</w:t>
      </w:r>
      <w:proofErr w:type="gramEnd"/>
    </w:p>
    <w:p w14:paraId="36F472B0" w14:textId="77777777" w:rsidR="00111FC4" w:rsidRPr="00C93298" w:rsidRDefault="00111FC4" w:rsidP="00111F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AE0A367" w14:textId="77777777" w:rsidR="00111FC4" w:rsidRPr="00C93298" w:rsidRDefault="00111FC4" w:rsidP="00111FC4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 xml:space="preserve">Take steps to further promote and enhance the economic participation of </w:t>
      </w:r>
      <w:proofErr w:type="gramStart"/>
      <w:r w:rsidRPr="00C93298">
        <w:rPr>
          <w:rFonts w:ascii="Arial" w:hAnsi="Arial" w:cs="Arial"/>
          <w:sz w:val="24"/>
          <w:szCs w:val="24"/>
        </w:rPr>
        <w:t>women;</w:t>
      </w:r>
      <w:proofErr w:type="gramEnd"/>
    </w:p>
    <w:p w14:paraId="76E97B9C" w14:textId="77777777" w:rsidR="00111FC4" w:rsidRPr="00C93298" w:rsidRDefault="00111FC4" w:rsidP="00111F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637FDAA" w14:textId="77777777" w:rsidR="00111FC4" w:rsidRPr="00C93298" w:rsidRDefault="00111FC4" w:rsidP="00111FC4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Intensify efforts in preventing and addressing gender-based violence through awareness-raising and human rights education and training for the public and duty bearers; and</w:t>
      </w:r>
    </w:p>
    <w:p w14:paraId="5D0B5579" w14:textId="77777777" w:rsidR="00111FC4" w:rsidRPr="00C93298" w:rsidRDefault="00111FC4" w:rsidP="00111F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6DAE065" w14:textId="498D72F3" w:rsidR="00111FC4" w:rsidRPr="00C93298" w:rsidRDefault="00111FC4" w:rsidP="00111FC4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Consider ratifying the ICRMW</w:t>
      </w:r>
      <w:r w:rsidR="00B948B2">
        <w:rPr>
          <w:rFonts w:ascii="Arial" w:hAnsi="Arial" w:cs="Arial"/>
          <w:sz w:val="24"/>
          <w:szCs w:val="24"/>
        </w:rPr>
        <w:t xml:space="preserve">, </w:t>
      </w:r>
      <w:r w:rsidR="007B42DB">
        <w:rPr>
          <w:rFonts w:ascii="Arial" w:hAnsi="Arial" w:cs="Arial"/>
          <w:sz w:val="24"/>
          <w:szCs w:val="24"/>
        </w:rPr>
        <w:t xml:space="preserve">i.e., </w:t>
      </w:r>
      <w:r w:rsidR="00B948B2">
        <w:rPr>
          <w:rFonts w:ascii="Arial" w:hAnsi="Arial" w:cs="Arial"/>
          <w:sz w:val="24"/>
          <w:szCs w:val="24"/>
        </w:rPr>
        <w:t>the Migrant Workers Convention</w:t>
      </w:r>
      <w:r w:rsidRPr="00C93298">
        <w:rPr>
          <w:rFonts w:ascii="Arial" w:hAnsi="Arial" w:cs="Arial"/>
          <w:sz w:val="24"/>
          <w:szCs w:val="24"/>
        </w:rPr>
        <w:t xml:space="preserve">.  </w:t>
      </w:r>
    </w:p>
    <w:p w14:paraId="42165FCC" w14:textId="3056C60C" w:rsidR="00111FC4" w:rsidRPr="00111FC4" w:rsidRDefault="00111FC4" w:rsidP="00111FC4">
      <w:pPr>
        <w:jc w:val="both"/>
        <w:rPr>
          <w:rFonts w:cs="Arial"/>
          <w:szCs w:val="24"/>
        </w:rPr>
      </w:pPr>
      <w:r w:rsidRPr="00111FC4">
        <w:rPr>
          <w:rFonts w:cs="Arial"/>
          <w:szCs w:val="24"/>
        </w:rPr>
        <w:t>We wish Liberia every success in implementing all its accepted recommendations.</w:t>
      </w:r>
    </w:p>
    <w:p w14:paraId="0D9738A7" w14:textId="77777777" w:rsidR="00111FC4" w:rsidRDefault="00111FC4" w:rsidP="00111FC4">
      <w:pPr>
        <w:jc w:val="both"/>
        <w:rPr>
          <w:rFonts w:cs="Arial"/>
          <w:szCs w:val="24"/>
        </w:rPr>
      </w:pPr>
    </w:p>
    <w:p w14:paraId="6F65F551" w14:textId="0AAC3009" w:rsidR="00111FC4" w:rsidRPr="00111FC4" w:rsidRDefault="00111FC4" w:rsidP="00111FC4">
      <w:pPr>
        <w:jc w:val="both"/>
        <w:rPr>
          <w:rFonts w:cs="Arial"/>
          <w:b/>
          <w:bCs/>
          <w:i/>
          <w:iCs/>
          <w:szCs w:val="24"/>
        </w:rPr>
      </w:pPr>
      <w:r w:rsidRPr="00C93298">
        <w:rPr>
          <w:rFonts w:cs="Arial"/>
          <w:szCs w:val="24"/>
        </w:rPr>
        <w:t>Thank you, Chair.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i/>
          <w:iCs/>
          <w:szCs w:val="24"/>
        </w:rPr>
        <w:t xml:space="preserve">END. </w:t>
      </w:r>
    </w:p>
    <w:p w14:paraId="6717CD6C" w14:textId="0BC68B64" w:rsidR="00D52734" w:rsidRPr="00AD13A0" w:rsidRDefault="00D52734" w:rsidP="00111FC4">
      <w:pPr>
        <w:spacing w:line="276" w:lineRule="auto"/>
        <w:jc w:val="both"/>
        <w:rPr>
          <w:rFonts w:cs="Arial"/>
          <w:b/>
          <w:i/>
          <w:sz w:val="26"/>
          <w:szCs w:val="26"/>
        </w:rPr>
      </w:pPr>
    </w:p>
    <w:sectPr w:rsidR="00D52734" w:rsidRPr="00AD13A0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2E48" w14:textId="77777777" w:rsidR="00D27901" w:rsidRDefault="00D27901" w:rsidP="00A02A4B">
      <w:r>
        <w:separator/>
      </w:r>
    </w:p>
  </w:endnote>
  <w:endnote w:type="continuationSeparator" w:id="0">
    <w:p w14:paraId="47FE489E" w14:textId="77777777" w:rsidR="00D27901" w:rsidRDefault="00D27901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ACBA" w14:textId="77777777" w:rsidR="00D27901" w:rsidRDefault="00D27901" w:rsidP="00A02A4B">
      <w:r>
        <w:separator/>
      </w:r>
    </w:p>
  </w:footnote>
  <w:footnote w:type="continuationSeparator" w:id="0">
    <w:p w14:paraId="66073AA4" w14:textId="77777777" w:rsidR="00D27901" w:rsidRDefault="00D27901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861"/>
    <w:multiLevelType w:val="hybridMultilevel"/>
    <w:tmpl w:val="FC4466EE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1FC4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22A2"/>
    <w:rsid w:val="002A3BD3"/>
    <w:rsid w:val="002A447C"/>
    <w:rsid w:val="002A64AD"/>
    <w:rsid w:val="002A6D71"/>
    <w:rsid w:val="002C2B7E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C6183"/>
    <w:rsid w:val="003D2620"/>
    <w:rsid w:val="003D75EE"/>
    <w:rsid w:val="003E0A8C"/>
    <w:rsid w:val="003E60E0"/>
    <w:rsid w:val="003E6B09"/>
    <w:rsid w:val="003F390C"/>
    <w:rsid w:val="00400A08"/>
    <w:rsid w:val="0043271D"/>
    <w:rsid w:val="004415D5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B42DB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48B2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27901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34"/>
    <w:qFormat/>
    <w:locked/>
    <w:rsid w:val="00111FC4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B8D03-1A16-4CEE-856B-84638B6C563C}"/>
</file>

<file path=customXml/itemProps2.xml><?xml version="1.0" encoding="utf-8"?>
<ds:datastoreItem xmlns:ds="http://schemas.openxmlformats.org/officeDocument/2006/customXml" ds:itemID="{B23996F8-B9D3-4A4C-8293-BA98FAD4090F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4E0B4B87-7D3B-43BC-9119-26AB51079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8</cp:revision>
  <dcterms:created xsi:type="dcterms:W3CDTF">2020-10-30T13:32:00Z</dcterms:created>
  <dcterms:modified xsi:type="dcterms:W3CDTF">2020-10-30T16:44:00Z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