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7D80C" w14:textId="4296A8F2" w:rsidR="00DB2235" w:rsidRPr="00C5400A" w:rsidRDefault="00DB2235" w:rsidP="00DB2235">
      <w:pPr>
        <w:jc w:val="center"/>
      </w:pPr>
      <w:r w:rsidRPr="00C5400A">
        <w:rPr>
          <w:noProof/>
          <w:lang w:eastAsia="en-GB"/>
        </w:rPr>
        <w:drawing>
          <wp:inline distT="0" distB="0" distL="0" distR="0" wp14:anchorId="59F1CF8C" wp14:editId="6F80D1D5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499" cy="100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B8E22" w14:textId="77777777" w:rsidR="00AF08E5" w:rsidRPr="00A02F4A" w:rsidRDefault="00AF08E5" w:rsidP="00AF08E5">
      <w:pPr>
        <w:pStyle w:val="NormalWeb"/>
        <w:contextualSpacing/>
        <w:jc w:val="center"/>
        <w:rPr>
          <w:b/>
          <w:lang w:val="en-US"/>
        </w:rPr>
      </w:pPr>
      <w:r w:rsidRPr="00A02F4A">
        <w:rPr>
          <w:b/>
          <w:lang w:val="en-US"/>
        </w:rPr>
        <w:t>PERMANENT MISSION OF SIERRA LEONE TO</w:t>
      </w:r>
    </w:p>
    <w:p w14:paraId="2B385E15" w14:textId="77777777" w:rsidR="00AF08E5" w:rsidRPr="00A02F4A" w:rsidRDefault="00AF08E5" w:rsidP="00AF08E5">
      <w:pPr>
        <w:pStyle w:val="NormalWeb"/>
        <w:contextualSpacing/>
        <w:jc w:val="center"/>
        <w:rPr>
          <w:b/>
          <w:lang w:val="en-US"/>
        </w:rPr>
      </w:pPr>
      <w:r w:rsidRPr="00A02F4A">
        <w:rPr>
          <w:b/>
          <w:lang w:val="en-US"/>
        </w:rPr>
        <w:t>THE UNITED NATIONS IN GENEVA</w:t>
      </w:r>
    </w:p>
    <w:p w14:paraId="2C7E1A28" w14:textId="77777777" w:rsidR="00AF08E5" w:rsidRPr="00A02F4A" w:rsidRDefault="00AF08E5" w:rsidP="00AF08E5">
      <w:pPr>
        <w:pStyle w:val="NormalWeb"/>
        <w:contextualSpacing/>
        <w:jc w:val="center"/>
        <w:rPr>
          <w:b/>
          <w:sz w:val="10"/>
          <w:szCs w:val="10"/>
          <w:lang w:val="en-IE"/>
        </w:rPr>
      </w:pPr>
    </w:p>
    <w:p w14:paraId="7CBE31CA" w14:textId="07FCF921" w:rsidR="00AF08E5" w:rsidRDefault="00AF08E5" w:rsidP="00AF08E5">
      <w:pPr>
        <w:pStyle w:val="NormalWeb"/>
        <w:contextualSpacing/>
        <w:jc w:val="center"/>
        <w:rPr>
          <w:b/>
          <w:lang w:val="en-IE"/>
        </w:rPr>
      </w:pPr>
      <w:r w:rsidRPr="00A02F4A">
        <w:rPr>
          <w:b/>
          <w:lang w:val="en-IE"/>
        </w:rPr>
        <w:t>36</w:t>
      </w:r>
      <w:r w:rsidRPr="00A02F4A">
        <w:rPr>
          <w:b/>
          <w:vertAlign w:val="superscript"/>
          <w:lang w:val="en-IE"/>
        </w:rPr>
        <w:t>th</w:t>
      </w:r>
      <w:r w:rsidRPr="00A02F4A">
        <w:rPr>
          <w:b/>
          <w:lang w:val="en-IE"/>
        </w:rPr>
        <w:t xml:space="preserve"> Session of the Universal Periodic Review</w:t>
      </w:r>
    </w:p>
    <w:p w14:paraId="0EEE14FF" w14:textId="12CE498C" w:rsidR="00AF08E5" w:rsidRPr="00A02F4A" w:rsidRDefault="00AF08E5" w:rsidP="00AF08E5">
      <w:pPr>
        <w:pStyle w:val="NormalWeb"/>
        <w:contextualSpacing/>
        <w:jc w:val="center"/>
        <w:rPr>
          <w:b/>
          <w:lang w:val="en-IE"/>
        </w:rPr>
      </w:pPr>
      <w:r>
        <w:rPr>
          <w:b/>
          <w:lang w:val="en-IE"/>
        </w:rPr>
        <w:t>(2</w:t>
      </w:r>
      <w:r w:rsidRPr="00AF08E5">
        <w:rPr>
          <w:b/>
          <w:vertAlign w:val="superscript"/>
          <w:lang w:val="en-IE"/>
        </w:rPr>
        <w:t>nd</w:t>
      </w:r>
      <w:r>
        <w:rPr>
          <w:b/>
          <w:lang w:val="en-IE"/>
        </w:rPr>
        <w:t xml:space="preserve"> – 13</w:t>
      </w:r>
      <w:r w:rsidRPr="00AF08E5">
        <w:rPr>
          <w:b/>
          <w:vertAlign w:val="superscript"/>
          <w:lang w:val="en-IE"/>
        </w:rPr>
        <w:t>th</w:t>
      </w:r>
      <w:r>
        <w:rPr>
          <w:b/>
          <w:lang w:val="en-IE"/>
        </w:rPr>
        <w:t xml:space="preserve"> NOVEMBER, 2020)</w:t>
      </w:r>
    </w:p>
    <w:p w14:paraId="27891A9B" w14:textId="77777777" w:rsidR="00AF08E5" w:rsidRPr="00A02F4A" w:rsidRDefault="00AF08E5" w:rsidP="00AF08E5">
      <w:pPr>
        <w:pStyle w:val="NormalWeb"/>
        <w:contextualSpacing/>
        <w:jc w:val="center"/>
        <w:rPr>
          <w:b/>
          <w:sz w:val="15"/>
          <w:szCs w:val="15"/>
          <w:lang w:val="en-IE"/>
        </w:rPr>
      </w:pPr>
    </w:p>
    <w:p w14:paraId="51CE687A" w14:textId="571CEA67" w:rsidR="00AF08E5" w:rsidRPr="00A02F4A" w:rsidRDefault="00AF08E5" w:rsidP="00AF08E5">
      <w:pPr>
        <w:pStyle w:val="NormalWeb"/>
        <w:contextualSpacing/>
        <w:jc w:val="center"/>
        <w:rPr>
          <w:b/>
          <w:lang w:val="en-IE"/>
        </w:rPr>
      </w:pPr>
      <w:r>
        <w:rPr>
          <w:b/>
          <w:lang w:val="en-IE"/>
        </w:rPr>
        <w:t>LIBYA</w:t>
      </w:r>
    </w:p>
    <w:p w14:paraId="768AE4B0" w14:textId="77777777" w:rsidR="00AF08E5" w:rsidRPr="00A02F4A" w:rsidRDefault="00AF08E5" w:rsidP="00AF08E5">
      <w:pPr>
        <w:pStyle w:val="NormalWeb"/>
        <w:contextualSpacing/>
        <w:jc w:val="center"/>
        <w:rPr>
          <w:b/>
          <w:sz w:val="15"/>
          <w:szCs w:val="15"/>
          <w:lang w:val="en-IE"/>
        </w:rPr>
      </w:pPr>
    </w:p>
    <w:p w14:paraId="49742202" w14:textId="792A214A" w:rsidR="00AF08E5" w:rsidRPr="00A02F4A" w:rsidRDefault="00AF08E5" w:rsidP="00AF08E5">
      <w:pPr>
        <w:pStyle w:val="NormalWeb"/>
        <w:contextualSpacing/>
        <w:jc w:val="center"/>
        <w:rPr>
          <w:b/>
          <w:lang w:val="en-IE"/>
        </w:rPr>
      </w:pPr>
      <w:r>
        <w:rPr>
          <w:b/>
          <w:lang w:val="en-IE"/>
        </w:rPr>
        <w:t>11</w:t>
      </w:r>
      <w:r w:rsidRPr="00AF08E5">
        <w:rPr>
          <w:b/>
          <w:vertAlign w:val="superscript"/>
          <w:lang w:val="en-IE"/>
        </w:rPr>
        <w:t>th</w:t>
      </w:r>
      <w:r w:rsidRPr="00A02F4A">
        <w:rPr>
          <w:b/>
          <w:lang w:val="en-IE"/>
        </w:rPr>
        <w:t xml:space="preserve"> November 2020</w:t>
      </w:r>
    </w:p>
    <w:p w14:paraId="21C376F5" w14:textId="77777777" w:rsidR="00954F3B" w:rsidRDefault="00954F3B" w:rsidP="00A653CA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14:paraId="20FB4A93" w14:textId="12249DB9" w:rsidR="00DB2235" w:rsidRPr="000A7049" w:rsidRDefault="00DB2235" w:rsidP="000A7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049">
        <w:rPr>
          <w:rFonts w:ascii="Arial" w:hAnsi="Arial" w:cs="Arial"/>
          <w:sz w:val="24"/>
          <w:szCs w:val="24"/>
        </w:rPr>
        <w:t>M</w:t>
      </w:r>
      <w:r w:rsidR="0063183A" w:rsidRPr="000A7049">
        <w:rPr>
          <w:rFonts w:ascii="Arial" w:hAnsi="Arial" w:cs="Arial"/>
          <w:sz w:val="24"/>
          <w:szCs w:val="24"/>
        </w:rPr>
        <w:t xml:space="preserve">adam </w:t>
      </w:r>
      <w:r w:rsidRPr="000A7049">
        <w:rPr>
          <w:rFonts w:ascii="Arial" w:hAnsi="Arial" w:cs="Arial"/>
          <w:sz w:val="24"/>
          <w:szCs w:val="24"/>
        </w:rPr>
        <w:t>President,</w:t>
      </w:r>
    </w:p>
    <w:p w14:paraId="6368AA97" w14:textId="77777777" w:rsidR="00DB2235" w:rsidRPr="000A7049" w:rsidRDefault="00DB2235" w:rsidP="000A7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AD62F2" w14:textId="54FF5990" w:rsidR="00DA696A" w:rsidRPr="000A7049" w:rsidRDefault="00DA696A" w:rsidP="000A7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049">
        <w:rPr>
          <w:rFonts w:ascii="Arial" w:hAnsi="Arial" w:cs="Arial"/>
          <w:sz w:val="24"/>
          <w:szCs w:val="24"/>
        </w:rPr>
        <w:t>Sierra Leone warmly welcomes the Libyan delegation and thanks them for the presentation of their 3</w:t>
      </w:r>
      <w:r w:rsidRPr="000A7049">
        <w:rPr>
          <w:rFonts w:ascii="Arial" w:hAnsi="Arial" w:cs="Arial"/>
          <w:sz w:val="24"/>
          <w:szCs w:val="24"/>
          <w:vertAlign w:val="superscript"/>
        </w:rPr>
        <w:t>rd</w:t>
      </w:r>
      <w:r w:rsidRPr="000A7049">
        <w:rPr>
          <w:rFonts w:ascii="Arial" w:hAnsi="Arial" w:cs="Arial"/>
          <w:sz w:val="24"/>
          <w:szCs w:val="24"/>
        </w:rPr>
        <w:t xml:space="preserve"> cycle national UPR report  </w:t>
      </w:r>
    </w:p>
    <w:p w14:paraId="39FB0DC6" w14:textId="77777777" w:rsidR="00DA696A" w:rsidRPr="000A7049" w:rsidRDefault="00DA696A" w:rsidP="000A704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8E8ADB4" w14:textId="1CCDC5DE" w:rsidR="00DA696A" w:rsidRPr="000A7049" w:rsidRDefault="00A728BF" w:rsidP="000A7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My delegation</w:t>
      </w:r>
      <w:r w:rsidR="00DA696A" w:rsidRPr="000A7049">
        <w:rPr>
          <w:rFonts w:ascii="Arial" w:eastAsia="Times New Roman" w:hAnsi="Arial" w:cs="Arial"/>
          <w:color w:val="000000"/>
          <w:sz w:val="24"/>
          <w:szCs w:val="24"/>
        </w:rPr>
        <w:t xml:space="preserve"> notes with satisfaction the launch this week of the Libyan Political Dialogue forum in cooperation with the United Nations in Tunis</w:t>
      </w:r>
      <w:r w:rsidR="003146BC">
        <w:rPr>
          <w:rFonts w:ascii="Arial" w:eastAsia="Times New Roman" w:hAnsi="Arial" w:cs="Arial"/>
          <w:color w:val="000000"/>
          <w:sz w:val="24"/>
          <w:szCs w:val="24"/>
        </w:rPr>
        <w:t xml:space="preserve">, which is an </w:t>
      </w:r>
      <w:r w:rsidR="00DA696A" w:rsidRPr="000A7049">
        <w:rPr>
          <w:rFonts w:ascii="Arial" w:eastAsia="Times New Roman" w:hAnsi="Arial" w:cs="Arial"/>
          <w:color w:val="000000"/>
          <w:sz w:val="24"/>
          <w:szCs w:val="24"/>
        </w:rPr>
        <w:t xml:space="preserve">opportunity for peace </w:t>
      </w:r>
      <w:r w:rsidR="003146BC">
        <w:rPr>
          <w:rFonts w:ascii="Arial" w:eastAsia="Times New Roman" w:hAnsi="Arial" w:cs="Arial"/>
          <w:color w:val="000000"/>
          <w:sz w:val="24"/>
          <w:szCs w:val="24"/>
        </w:rPr>
        <w:t>and national reconciliation for all Libyans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415CBF56" w14:textId="77777777" w:rsidR="00DA696A" w:rsidRPr="000A7049" w:rsidRDefault="00DA696A" w:rsidP="000A70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E252421" w14:textId="7167D65C" w:rsidR="00DA696A" w:rsidRPr="000A7049" w:rsidRDefault="00DA696A" w:rsidP="000A704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A7049">
        <w:rPr>
          <w:rFonts w:ascii="Arial" w:eastAsia="Times New Roman" w:hAnsi="Arial" w:cs="Arial"/>
          <w:sz w:val="24"/>
          <w:szCs w:val="24"/>
        </w:rPr>
        <w:t xml:space="preserve">Sierra Leone </w:t>
      </w:r>
      <w:r w:rsidR="00A728BF">
        <w:rPr>
          <w:rFonts w:ascii="Arial" w:eastAsia="Times New Roman" w:hAnsi="Arial" w:cs="Arial"/>
          <w:sz w:val="24"/>
          <w:szCs w:val="24"/>
        </w:rPr>
        <w:t xml:space="preserve">is </w:t>
      </w:r>
      <w:r w:rsidRPr="000A7049">
        <w:rPr>
          <w:rFonts w:ascii="Arial" w:eastAsia="Times New Roman" w:hAnsi="Arial" w:cs="Arial"/>
          <w:sz w:val="24"/>
          <w:szCs w:val="24"/>
        </w:rPr>
        <w:t xml:space="preserve">concerned about the reports of </w:t>
      </w:r>
      <w:r w:rsidR="003146BC">
        <w:rPr>
          <w:rFonts w:ascii="Arial" w:eastAsia="Times New Roman" w:hAnsi="Arial" w:cs="Arial"/>
          <w:sz w:val="24"/>
          <w:szCs w:val="24"/>
        </w:rPr>
        <w:t xml:space="preserve">enslavement, cruelty and </w:t>
      </w:r>
      <w:r w:rsidR="00A728BF">
        <w:rPr>
          <w:rFonts w:ascii="Arial" w:eastAsia="Times New Roman" w:hAnsi="Arial" w:cs="Arial"/>
          <w:sz w:val="24"/>
          <w:szCs w:val="24"/>
        </w:rPr>
        <w:t xml:space="preserve">violations perpetrated by groups in Libya against </w:t>
      </w:r>
      <w:r w:rsidRPr="000A7049">
        <w:rPr>
          <w:rFonts w:ascii="Arial" w:eastAsia="Times New Roman" w:hAnsi="Arial" w:cs="Arial"/>
          <w:sz w:val="24"/>
          <w:szCs w:val="24"/>
        </w:rPr>
        <w:t>African migrants transiting Libya</w:t>
      </w:r>
      <w:r w:rsidR="003146BC">
        <w:rPr>
          <w:rFonts w:ascii="Arial" w:eastAsia="Times New Roman" w:hAnsi="Arial" w:cs="Arial"/>
          <w:sz w:val="24"/>
          <w:szCs w:val="24"/>
        </w:rPr>
        <w:t xml:space="preserve">. </w:t>
      </w:r>
      <w:r w:rsidRPr="000A7049">
        <w:rPr>
          <w:rFonts w:ascii="Arial" w:eastAsia="Times New Roman" w:hAnsi="Arial" w:cs="Arial"/>
          <w:sz w:val="24"/>
          <w:szCs w:val="24"/>
        </w:rPr>
        <w:t xml:space="preserve">  </w:t>
      </w:r>
    </w:p>
    <w:p w14:paraId="11E7D052" w14:textId="77777777" w:rsidR="00DA696A" w:rsidRPr="000A7049" w:rsidRDefault="00DA696A" w:rsidP="000A70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52F9476" w14:textId="10154E5A" w:rsidR="00DA696A" w:rsidRPr="000A7049" w:rsidRDefault="00DA696A" w:rsidP="000A70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A7049">
        <w:rPr>
          <w:rFonts w:ascii="Arial" w:eastAsia="Times New Roman" w:hAnsi="Arial" w:cs="Arial"/>
          <w:sz w:val="24"/>
          <w:szCs w:val="24"/>
        </w:rPr>
        <w:t xml:space="preserve">In the spirit of constructive dialogue, Sierra Leone makes the following recommendations: </w:t>
      </w:r>
    </w:p>
    <w:p w14:paraId="0D5F2EF7" w14:textId="77777777" w:rsidR="00DA696A" w:rsidRPr="000A7049" w:rsidRDefault="00DA696A" w:rsidP="000A704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71F0D7F" w14:textId="1216894A" w:rsidR="00DA696A" w:rsidRPr="000A7049" w:rsidRDefault="00D428BE" w:rsidP="000A70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Call on a</w:t>
      </w:r>
      <w:r w:rsidR="00DA696A" w:rsidRPr="000A7049">
        <w:rPr>
          <w:rFonts w:ascii="Arial" w:eastAsia="Times New Roman" w:hAnsi="Arial" w:cs="Arial"/>
          <w:b/>
          <w:bCs/>
          <w:sz w:val="24"/>
          <w:szCs w:val="24"/>
        </w:rPr>
        <w:t xml:space="preserve">ll parties in Libya </w:t>
      </w:r>
      <w:r w:rsidR="003146BC"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3146BC" w:rsidRPr="000A7049">
        <w:rPr>
          <w:rFonts w:ascii="Arial" w:eastAsia="Times New Roman" w:hAnsi="Arial" w:cs="Arial"/>
          <w:b/>
          <w:bCs/>
          <w:sz w:val="24"/>
          <w:szCs w:val="24"/>
        </w:rPr>
        <w:t>renew</w:t>
      </w:r>
      <w:r w:rsidR="00DA696A" w:rsidRPr="000A7049">
        <w:rPr>
          <w:rFonts w:ascii="Arial" w:eastAsia="Times New Roman" w:hAnsi="Arial" w:cs="Arial"/>
          <w:b/>
          <w:bCs/>
          <w:sz w:val="24"/>
          <w:szCs w:val="24"/>
        </w:rPr>
        <w:t xml:space="preserve"> their commitment to the Libyan Political Dialogue Forum in cooperation with the UN.</w:t>
      </w:r>
    </w:p>
    <w:p w14:paraId="14C248EA" w14:textId="77777777" w:rsidR="00DA696A" w:rsidRPr="000A7049" w:rsidRDefault="00DA696A" w:rsidP="000A7049">
      <w:pPr>
        <w:pStyle w:val="ListParagraph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6790F9B7" w14:textId="410F2302" w:rsidR="000A7049" w:rsidRPr="000A7049" w:rsidRDefault="00DA696A" w:rsidP="000A70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A7049">
        <w:rPr>
          <w:rFonts w:ascii="Arial" w:eastAsia="Times New Roman" w:hAnsi="Arial" w:cs="Arial"/>
          <w:b/>
          <w:bCs/>
          <w:sz w:val="24"/>
          <w:szCs w:val="24"/>
        </w:rPr>
        <w:t xml:space="preserve">Continue to reform Libyan </w:t>
      </w:r>
      <w:r w:rsidR="003146BC">
        <w:rPr>
          <w:rFonts w:ascii="Arial" w:eastAsia="Times New Roman" w:hAnsi="Arial" w:cs="Arial"/>
          <w:b/>
          <w:bCs/>
          <w:sz w:val="24"/>
          <w:szCs w:val="24"/>
        </w:rPr>
        <w:t xml:space="preserve">detention facilities </w:t>
      </w:r>
      <w:r w:rsidRPr="000A7049">
        <w:rPr>
          <w:rFonts w:ascii="Arial" w:eastAsia="Times New Roman" w:hAnsi="Arial" w:cs="Arial"/>
          <w:b/>
          <w:bCs/>
          <w:sz w:val="24"/>
          <w:szCs w:val="24"/>
        </w:rPr>
        <w:t xml:space="preserve">to </w:t>
      </w:r>
      <w:r w:rsidR="00A728BF">
        <w:rPr>
          <w:rFonts w:ascii="Arial" w:eastAsia="Times New Roman" w:hAnsi="Arial" w:cs="Arial"/>
          <w:b/>
          <w:bCs/>
          <w:sz w:val="24"/>
          <w:szCs w:val="24"/>
        </w:rPr>
        <w:t>ensure humane</w:t>
      </w:r>
      <w:r w:rsidRPr="000A7049">
        <w:rPr>
          <w:rFonts w:ascii="Arial" w:eastAsia="Times New Roman" w:hAnsi="Arial" w:cs="Arial"/>
          <w:b/>
          <w:bCs/>
          <w:sz w:val="24"/>
          <w:szCs w:val="24"/>
        </w:rPr>
        <w:t xml:space="preserve"> treatment of migrants</w:t>
      </w:r>
      <w:r w:rsidR="00A728BF">
        <w:rPr>
          <w:rFonts w:ascii="Arial" w:eastAsia="Times New Roman" w:hAnsi="Arial" w:cs="Arial"/>
          <w:b/>
          <w:bCs/>
          <w:sz w:val="24"/>
          <w:szCs w:val="24"/>
        </w:rPr>
        <w:t xml:space="preserve"> and other</w:t>
      </w:r>
      <w:r w:rsidR="003146BC">
        <w:rPr>
          <w:rFonts w:ascii="Arial" w:eastAsia="Times New Roman" w:hAnsi="Arial" w:cs="Arial"/>
          <w:b/>
          <w:bCs/>
          <w:sz w:val="24"/>
          <w:szCs w:val="24"/>
        </w:rPr>
        <w:t xml:space="preserve"> d</w:t>
      </w:r>
      <w:r w:rsidR="00A728BF">
        <w:rPr>
          <w:rFonts w:ascii="Arial" w:eastAsia="Times New Roman" w:hAnsi="Arial" w:cs="Arial"/>
          <w:b/>
          <w:bCs/>
          <w:sz w:val="24"/>
          <w:szCs w:val="24"/>
        </w:rPr>
        <w:t>et</w:t>
      </w:r>
      <w:r w:rsidR="003146BC">
        <w:rPr>
          <w:rFonts w:ascii="Arial" w:eastAsia="Times New Roman" w:hAnsi="Arial" w:cs="Arial"/>
          <w:b/>
          <w:bCs/>
          <w:sz w:val="24"/>
          <w:szCs w:val="24"/>
        </w:rPr>
        <w:t>ainees</w:t>
      </w:r>
      <w:r w:rsidRPr="000A704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3FC8DCBD" w14:textId="77777777" w:rsidR="000A7049" w:rsidRPr="000A7049" w:rsidRDefault="000A7049" w:rsidP="000A7049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41EF8166" w14:textId="57DBF51E" w:rsidR="000A7049" w:rsidRPr="000A7049" w:rsidRDefault="00DA696A" w:rsidP="000A70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A7049">
        <w:rPr>
          <w:rFonts w:ascii="Arial" w:eastAsia="Times New Roman" w:hAnsi="Arial" w:cs="Arial"/>
          <w:b/>
          <w:bCs/>
          <w:sz w:val="24"/>
          <w:szCs w:val="24"/>
        </w:rPr>
        <w:t xml:space="preserve">Guarantee greater participation </w:t>
      </w:r>
      <w:r w:rsidR="00A728BF">
        <w:rPr>
          <w:rFonts w:ascii="Arial" w:eastAsia="Times New Roman" w:hAnsi="Arial" w:cs="Arial"/>
          <w:b/>
          <w:bCs/>
          <w:sz w:val="24"/>
          <w:szCs w:val="24"/>
        </w:rPr>
        <w:t>of</w:t>
      </w:r>
      <w:r w:rsidRPr="000A7049">
        <w:rPr>
          <w:rFonts w:ascii="Arial" w:eastAsia="Times New Roman" w:hAnsi="Arial" w:cs="Arial"/>
          <w:b/>
          <w:bCs/>
          <w:sz w:val="24"/>
          <w:szCs w:val="24"/>
        </w:rPr>
        <w:t xml:space="preserve"> women and minorities in Libya</w:t>
      </w:r>
      <w:r w:rsidR="00A728BF">
        <w:rPr>
          <w:rFonts w:ascii="Arial" w:eastAsia="Times New Roman" w:hAnsi="Arial" w:cs="Arial"/>
          <w:b/>
          <w:bCs/>
          <w:sz w:val="24"/>
          <w:szCs w:val="24"/>
        </w:rPr>
        <w:t>’s</w:t>
      </w:r>
      <w:r w:rsidRPr="000A7049">
        <w:rPr>
          <w:rFonts w:ascii="Arial" w:eastAsia="Times New Roman" w:hAnsi="Arial" w:cs="Arial"/>
          <w:b/>
          <w:bCs/>
          <w:sz w:val="24"/>
          <w:szCs w:val="24"/>
        </w:rPr>
        <w:t xml:space="preserve"> political and economic life, including promoting greater representation in </w:t>
      </w:r>
      <w:r w:rsidR="00A728BF">
        <w:rPr>
          <w:rFonts w:ascii="Arial" w:eastAsia="Times New Roman" w:hAnsi="Arial" w:cs="Arial"/>
          <w:b/>
          <w:bCs/>
          <w:sz w:val="24"/>
          <w:szCs w:val="24"/>
        </w:rPr>
        <w:t>P</w:t>
      </w:r>
      <w:r w:rsidRPr="000A7049">
        <w:rPr>
          <w:rFonts w:ascii="Arial" w:eastAsia="Times New Roman" w:hAnsi="Arial" w:cs="Arial"/>
          <w:b/>
          <w:bCs/>
          <w:sz w:val="24"/>
          <w:szCs w:val="24"/>
        </w:rPr>
        <w:t>arliament.</w:t>
      </w:r>
    </w:p>
    <w:p w14:paraId="1C43F09C" w14:textId="77777777" w:rsidR="000A7049" w:rsidRPr="000A7049" w:rsidRDefault="000A7049" w:rsidP="000A7049">
      <w:pPr>
        <w:pStyle w:val="ListParagraph"/>
        <w:rPr>
          <w:rFonts w:ascii="Arial" w:eastAsia="Times New Roman" w:hAnsi="Arial" w:cs="Arial"/>
          <w:b/>
          <w:bCs/>
          <w:sz w:val="24"/>
          <w:szCs w:val="24"/>
        </w:rPr>
      </w:pPr>
    </w:p>
    <w:p w14:paraId="04B0C40E" w14:textId="5D7FFA85" w:rsidR="00DA696A" w:rsidRPr="000A7049" w:rsidRDefault="00DA696A" w:rsidP="000A7049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0A7049">
        <w:rPr>
          <w:rFonts w:ascii="Arial" w:eastAsia="Times New Roman" w:hAnsi="Arial" w:cs="Arial"/>
          <w:b/>
          <w:bCs/>
          <w:sz w:val="24"/>
          <w:szCs w:val="24"/>
        </w:rPr>
        <w:t xml:space="preserve">End </w:t>
      </w:r>
      <w:r w:rsidR="00A728BF">
        <w:rPr>
          <w:rFonts w:ascii="Arial" w:eastAsia="Times New Roman" w:hAnsi="Arial" w:cs="Arial"/>
          <w:b/>
          <w:bCs/>
          <w:sz w:val="24"/>
          <w:szCs w:val="24"/>
        </w:rPr>
        <w:t xml:space="preserve">all </w:t>
      </w:r>
      <w:r w:rsidRPr="000A7049">
        <w:rPr>
          <w:rFonts w:ascii="Arial" w:eastAsia="Times New Roman" w:hAnsi="Arial" w:cs="Arial"/>
          <w:b/>
          <w:bCs/>
          <w:sz w:val="24"/>
          <w:szCs w:val="24"/>
        </w:rPr>
        <w:t xml:space="preserve">discrimination against women, </w:t>
      </w:r>
      <w:r w:rsidR="003D5621">
        <w:rPr>
          <w:rFonts w:ascii="Arial" w:eastAsia="Times New Roman" w:hAnsi="Arial" w:cs="Arial"/>
          <w:b/>
          <w:bCs/>
          <w:sz w:val="24"/>
          <w:szCs w:val="24"/>
        </w:rPr>
        <w:t>as well as child and forced marriages</w:t>
      </w:r>
      <w:r w:rsidRPr="000A7049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14:paraId="05E8A1EE" w14:textId="77777777" w:rsidR="003D71A3" w:rsidRPr="000A7049" w:rsidRDefault="003D71A3" w:rsidP="000A7049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C41B76" w14:textId="275317E2" w:rsidR="00DB2235" w:rsidRPr="000A7049" w:rsidRDefault="003D71A3" w:rsidP="000A7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049">
        <w:rPr>
          <w:rFonts w:ascii="Arial" w:hAnsi="Arial" w:cs="Arial"/>
          <w:sz w:val="24"/>
          <w:szCs w:val="24"/>
        </w:rPr>
        <w:t xml:space="preserve">To </w:t>
      </w:r>
      <w:r w:rsidR="00DB2235" w:rsidRPr="000A7049">
        <w:rPr>
          <w:rFonts w:ascii="Arial" w:hAnsi="Arial" w:cs="Arial"/>
          <w:sz w:val="24"/>
          <w:szCs w:val="24"/>
        </w:rPr>
        <w:t>conclude</w:t>
      </w:r>
      <w:r w:rsidRPr="000A7049">
        <w:rPr>
          <w:rFonts w:ascii="Arial" w:hAnsi="Arial" w:cs="Arial"/>
          <w:sz w:val="24"/>
          <w:szCs w:val="24"/>
        </w:rPr>
        <w:t xml:space="preserve">, Sierra Leone </w:t>
      </w:r>
      <w:r w:rsidR="00DB2235" w:rsidRPr="000A7049">
        <w:rPr>
          <w:rFonts w:ascii="Arial" w:hAnsi="Arial" w:cs="Arial"/>
          <w:sz w:val="24"/>
          <w:szCs w:val="24"/>
        </w:rPr>
        <w:t>wishes Lib</w:t>
      </w:r>
      <w:r w:rsidR="00DA696A" w:rsidRPr="000A7049">
        <w:rPr>
          <w:rFonts w:ascii="Arial" w:hAnsi="Arial" w:cs="Arial"/>
          <w:sz w:val="24"/>
          <w:szCs w:val="24"/>
        </w:rPr>
        <w:t>ya</w:t>
      </w:r>
      <w:r w:rsidR="00DB2235" w:rsidRPr="000A7049">
        <w:rPr>
          <w:rFonts w:ascii="Arial" w:hAnsi="Arial" w:cs="Arial"/>
          <w:sz w:val="24"/>
          <w:szCs w:val="24"/>
        </w:rPr>
        <w:t xml:space="preserve"> a successful </w:t>
      </w:r>
      <w:r w:rsidRPr="000A7049">
        <w:rPr>
          <w:rFonts w:ascii="Arial" w:hAnsi="Arial" w:cs="Arial"/>
          <w:sz w:val="24"/>
          <w:szCs w:val="24"/>
        </w:rPr>
        <w:t>3</w:t>
      </w:r>
      <w:r w:rsidRPr="000A7049">
        <w:rPr>
          <w:rFonts w:ascii="Arial" w:hAnsi="Arial" w:cs="Arial"/>
          <w:sz w:val="24"/>
          <w:szCs w:val="24"/>
          <w:vertAlign w:val="superscript"/>
        </w:rPr>
        <w:t>rd</w:t>
      </w:r>
      <w:r w:rsidRPr="000A7049">
        <w:rPr>
          <w:rFonts w:ascii="Arial" w:hAnsi="Arial" w:cs="Arial"/>
          <w:sz w:val="24"/>
          <w:szCs w:val="24"/>
        </w:rPr>
        <w:t xml:space="preserve"> cycle review. </w:t>
      </w:r>
    </w:p>
    <w:p w14:paraId="185E741B" w14:textId="77777777" w:rsidR="00DB2235" w:rsidRPr="000A7049" w:rsidRDefault="00DB2235" w:rsidP="000A7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A98FB68" w14:textId="3E7E8FA8" w:rsidR="0096648D" w:rsidRPr="000A7049" w:rsidRDefault="00DB2235" w:rsidP="000A7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7049">
        <w:rPr>
          <w:rFonts w:ascii="Arial" w:hAnsi="Arial" w:cs="Arial"/>
          <w:sz w:val="24"/>
          <w:szCs w:val="24"/>
        </w:rPr>
        <w:t>Thank you, M</w:t>
      </w:r>
      <w:r w:rsidR="003D71A3" w:rsidRPr="000A7049">
        <w:rPr>
          <w:rFonts w:ascii="Arial" w:hAnsi="Arial" w:cs="Arial"/>
          <w:sz w:val="24"/>
          <w:szCs w:val="24"/>
        </w:rPr>
        <w:t>adam</w:t>
      </w:r>
      <w:r w:rsidRPr="000A7049">
        <w:rPr>
          <w:rFonts w:ascii="Arial" w:hAnsi="Arial" w:cs="Arial"/>
          <w:sz w:val="24"/>
          <w:szCs w:val="24"/>
        </w:rPr>
        <w:t xml:space="preserve"> President. </w:t>
      </w:r>
    </w:p>
    <w:sectPr w:rsidR="0096648D" w:rsidRPr="000A7049" w:rsidSect="00BC4B9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C2698"/>
    <w:multiLevelType w:val="hybridMultilevel"/>
    <w:tmpl w:val="BF2C7E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NTAyNzIyNbc0MjJQ0lEKTi0uzszPAykwrwUAHsj+6SwAAAA="/>
  </w:docVars>
  <w:rsids>
    <w:rsidRoot w:val="00DB2235"/>
    <w:rsid w:val="000047C8"/>
    <w:rsid w:val="00042A25"/>
    <w:rsid w:val="000A7049"/>
    <w:rsid w:val="000C48E4"/>
    <w:rsid w:val="000D06FD"/>
    <w:rsid w:val="001A7BAA"/>
    <w:rsid w:val="001C0AC1"/>
    <w:rsid w:val="00223DBB"/>
    <w:rsid w:val="002604F5"/>
    <w:rsid w:val="00285AC6"/>
    <w:rsid w:val="002E1B81"/>
    <w:rsid w:val="003146BC"/>
    <w:rsid w:val="003D5621"/>
    <w:rsid w:val="003D71A3"/>
    <w:rsid w:val="003E00E7"/>
    <w:rsid w:val="004F5E06"/>
    <w:rsid w:val="006230E5"/>
    <w:rsid w:val="0063183A"/>
    <w:rsid w:val="006A0072"/>
    <w:rsid w:val="006C5219"/>
    <w:rsid w:val="007262ED"/>
    <w:rsid w:val="00731BFE"/>
    <w:rsid w:val="00737761"/>
    <w:rsid w:val="0074015E"/>
    <w:rsid w:val="00741D33"/>
    <w:rsid w:val="00756127"/>
    <w:rsid w:val="007F1592"/>
    <w:rsid w:val="008068E9"/>
    <w:rsid w:val="00855E86"/>
    <w:rsid w:val="00891618"/>
    <w:rsid w:val="00954F3B"/>
    <w:rsid w:val="00970E74"/>
    <w:rsid w:val="00A21D30"/>
    <w:rsid w:val="00A5585B"/>
    <w:rsid w:val="00A653CA"/>
    <w:rsid w:val="00A728BF"/>
    <w:rsid w:val="00AA44F6"/>
    <w:rsid w:val="00AE6C30"/>
    <w:rsid w:val="00AF08E5"/>
    <w:rsid w:val="00B016B9"/>
    <w:rsid w:val="00B0500D"/>
    <w:rsid w:val="00B132A8"/>
    <w:rsid w:val="00B34CC0"/>
    <w:rsid w:val="00B5193F"/>
    <w:rsid w:val="00C02891"/>
    <w:rsid w:val="00C108C7"/>
    <w:rsid w:val="00C1601A"/>
    <w:rsid w:val="00C5400A"/>
    <w:rsid w:val="00CA3856"/>
    <w:rsid w:val="00D428BE"/>
    <w:rsid w:val="00DA696A"/>
    <w:rsid w:val="00DB2235"/>
    <w:rsid w:val="00E5426A"/>
    <w:rsid w:val="00EB2EEA"/>
    <w:rsid w:val="00F30B21"/>
    <w:rsid w:val="00F601BD"/>
    <w:rsid w:val="00FD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87211C"/>
  <w15:docId w15:val="{C010DFE1-0B14-4586-BABC-41D70EAA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235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235"/>
    <w:rPr>
      <w:rFonts w:ascii="Tahoma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DA69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69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696A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69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696A"/>
    <w:rPr>
      <w:b/>
      <w:bCs/>
      <w:sz w:val="20"/>
      <w:szCs w:val="20"/>
      <w:lang w:val="en-GB"/>
    </w:rPr>
  </w:style>
  <w:style w:type="paragraph" w:styleId="NormalWeb">
    <w:name w:val="Normal (Web)"/>
    <w:basedOn w:val="Normal"/>
    <w:uiPriority w:val="99"/>
    <w:rsid w:val="00AF08E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FF861E-BE19-426A-9CD8-A18965CC130D}"/>
</file>

<file path=customXml/itemProps2.xml><?xml version="1.0" encoding="utf-8"?>
<ds:datastoreItem xmlns:ds="http://schemas.openxmlformats.org/officeDocument/2006/customXml" ds:itemID="{9FB2BC70-FE0B-4F3D-A0C1-B7BBCB3AEB25}"/>
</file>

<file path=customXml/itemProps3.xml><?xml version="1.0" encoding="utf-8"?>
<ds:datastoreItem xmlns:ds="http://schemas.openxmlformats.org/officeDocument/2006/customXml" ds:itemID="{59EC7514-ED3D-4B06-A041-6B042849B6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Sierra Leone</vt:lpstr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subject/>
  <dc:creator>Utilisateur1</dc:creator>
  <cp:keywords/>
  <dc:description/>
  <cp:lastModifiedBy>Essate Weldemichael</cp:lastModifiedBy>
  <cp:revision>2</cp:revision>
  <cp:lastPrinted>2020-11-02T08:40:00Z</cp:lastPrinted>
  <dcterms:created xsi:type="dcterms:W3CDTF">2020-11-11T09:32:00Z</dcterms:created>
  <dcterms:modified xsi:type="dcterms:W3CDTF">2020-11-11T09:32:00Z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