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6299" w14:textId="0D7E277B" w:rsidR="00663E99" w:rsidRDefault="00663E99" w:rsidP="00735646">
      <w:pPr>
        <w:bidi/>
        <w:jc w:val="lowKashida"/>
        <w:rPr>
          <w:rFonts w:cs="AL-Mohanad"/>
          <w:sz w:val="8"/>
          <w:szCs w:val="8"/>
          <w:lang w:bidi="ar-EG"/>
        </w:rPr>
      </w:pPr>
    </w:p>
    <w:p w14:paraId="3BBD4CC9" w14:textId="68379036" w:rsidR="00534755" w:rsidRDefault="00534755" w:rsidP="00534755">
      <w:pPr>
        <w:bidi/>
        <w:jc w:val="lowKashida"/>
        <w:rPr>
          <w:rFonts w:cs="AL-Mohanad"/>
          <w:sz w:val="8"/>
          <w:szCs w:val="8"/>
          <w:lang w:bidi="ar-BH"/>
        </w:rPr>
      </w:pPr>
    </w:p>
    <w:p w14:paraId="36A4559D" w14:textId="30048CDA" w:rsidR="00534755" w:rsidRDefault="00534755" w:rsidP="00534755">
      <w:pPr>
        <w:bidi/>
        <w:jc w:val="lowKashida"/>
        <w:rPr>
          <w:rFonts w:cs="AL-Mohanad"/>
          <w:sz w:val="8"/>
          <w:szCs w:val="8"/>
          <w:lang w:bidi="ar-BH"/>
        </w:rPr>
      </w:pPr>
    </w:p>
    <w:p w14:paraId="399C65FB" w14:textId="40011F68" w:rsidR="00534755" w:rsidRDefault="00534755" w:rsidP="00534755">
      <w:pPr>
        <w:bidi/>
        <w:jc w:val="lowKashida"/>
        <w:rPr>
          <w:rFonts w:cs="AL-Mohanad"/>
          <w:sz w:val="8"/>
          <w:szCs w:val="8"/>
          <w:lang w:bidi="ar-BH"/>
        </w:rPr>
      </w:pPr>
    </w:p>
    <w:p w14:paraId="061EAEBA" w14:textId="6221D628" w:rsidR="00534755" w:rsidRDefault="00534755" w:rsidP="00534755">
      <w:pPr>
        <w:bidi/>
        <w:jc w:val="lowKashida"/>
        <w:rPr>
          <w:rFonts w:cs="AL-Mohanad"/>
          <w:sz w:val="8"/>
          <w:szCs w:val="8"/>
          <w:lang w:bidi="ar-BH"/>
        </w:rPr>
      </w:pPr>
    </w:p>
    <w:p w14:paraId="4721AC66" w14:textId="71DFA629" w:rsidR="00534755" w:rsidRDefault="00534755" w:rsidP="00534755">
      <w:pPr>
        <w:bidi/>
        <w:jc w:val="lowKashida"/>
        <w:rPr>
          <w:rFonts w:cs="AL-Mohanad"/>
          <w:sz w:val="8"/>
          <w:szCs w:val="8"/>
          <w:lang w:bidi="ar-BH"/>
        </w:rPr>
      </w:pPr>
    </w:p>
    <w:p w14:paraId="2BF65C52" w14:textId="25407F25" w:rsidR="00534755" w:rsidRDefault="00534755" w:rsidP="00534755">
      <w:pPr>
        <w:bidi/>
        <w:jc w:val="lowKashida"/>
        <w:rPr>
          <w:rFonts w:cs="AL-Mohanad"/>
          <w:sz w:val="8"/>
          <w:szCs w:val="8"/>
          <w:lang w:bidi="ar-BH"/>
        </w:rPr>
      </w:pPr>
    </w:p>
    <w:p w14:paraId="0897C45A" w14:textId="77777777" w:rsidR="00331A95" w:rsidRPr="00833332" w:rsidRDefault="00331A95" w:rsidP="00331A95">
      <w:pPr>
        <w:bidi/>
        <w:jc w:val="lowKashida"/>
        <w:rPr>
          <w:rFonts w:ascii="Frutiger LT Arabic 45 Light" w:hAnsi="Frutiger LT Arabic 45 Light" w:cs="Frutiger LT Arabic 45 Light"/>
          <w:sz w:val="44"/>
          <w:szCs w:val="44"/>
          <w:lang w:bidi="ar-BH"/>
        </w:rPr>
      </w:pPr>
    </w:p>
    <w:p w14:paraId="607C3C29" w14:textId="6E7FAC66" w:rsidR="00331A95" w:rsidRPr="002D6537" w:rsidRDefault="00331A95" w:rsidP="00331A95">
      <w:pPr>
        <w:spacing w:line="360" w:lineRule="auto"/>
        <w:jc w:val="center"/>
        <w:rPr>
          <w:rFonts w:ascii="Frutiger LT Arabic 45 Light" w:hAnsi="Frutiger LT Arabic 45 Light" w:cs="Frutiger LT Arabic 45 Light"/>
          <w:b/>
          <w:bCs/>
          <w:sz w:val="40"/>
          <w:szCs w:val="40"/>
        </w:rPr>
      </w:pPr>
      <w:r w:rsidRPr="002D6537">
        <w:rPr>
          <w:rFonts w:ascii="Frutiger LT Arabic 45 Light" w:hAnsi="Frutiger LT Arabic 45 Light" w:cs="Frutiger LT Arabic 45 Light"/>
          <w:b/>
          <w:bCs/>
          <w:sz w:val="40"/>
          <w:szCs w:val="40"/>
          <w:rtl/>
        </w:rPr>
        <w:t>الدورة (34) للفريق العامل المعني بالاستعراض الدوري الشامل لحقوق الانسان</w:t>
      </w:r>
    </w:p>
    <w:p w14:paraId="191CD11B" w14:textId="77777777" w:rsidR="00331A95" w:rsidRPr="002D6537" w:rsidRDefault="00331A95" w:rsidP="00331A95">
      <w:pPr>
        <w:jc w:val="right"/>
        <w:rPr>
          <w:rFonts w:ascii="Frutiger LT Arabic 45 Light" w:hAnsi="Frutiger LT Arabic 45 Light" w:cs="Frutiger LT Arabic 45 Light"/>
          <w:b/>
          <w:bCs/>
          <w:sz w:val="40"/>
          <w:szCs w:val="40"/>
          <w:rtl/>
        </w:rPr>
      </w:pPr>
    </w:p>
    <w:p w14:paraId="018EB4FB" w14:textId="6134C0E7" w:rsidR="00331A95" w:rsidRPr="002D6537" w:rsidRDefault="00331A95" w:rsidP="00331A95">
      <w:pPr>
        <w:bidi/>
        <w:jc w:val="center"/>
        <w:rPr>
          <w:rFonts w:ascii="Frutiger LT Arabic 45 Light" w:hAnsi="Frutiger LT Arabic 45 Light" w:cs="Frutiger LT Arabic 45 Light"/>
          <w:b/>
          <w:bCs/>
          <w:sz w:val="40"/>
          <w:szCs w:val="40"/>
          <w:lang w:bidi="ar-BH"/>
        </w:rPr>
      </w:pPr>
      <w:r w:rsidRPr="002D6537">
        <w:rPr>
          <w:rFonts w:ascii="Frutiger LT Arabic 45 Light" w:hAnsi="Frutiger LT Arabic 45 Light" w:cs="Frutiger LT Arabic 45 Light" w:hint="cs"/>
          <w:b/>
          <w:bCs/>
          <w:sz w:val="40"/>
          <w:szCs w:val="40"/>
          <w:rtl/>
        </w:rPr>
        <w:t xml:space="preserve">جمهورية </w:t>
      </w:r>
      <w:r w:rsidR="002D6537" w:rsidRPr="002D6537">
        <w:rPr>
          <w:rFonts w:ascii="Frutiger LT Arabic 45 Light" w:hAnsi="Frutiger LT Arabic 45 Light" w:cs="Frutiger LT Arabic 45 Light" w:hint="cs"/>
          <w:b/>
          <w:bCs/>
          <w:sz w:val="40"/>
          <w:szCs w:val="40"/>
          <w:rtl/>
        </w:rPr>
        <w:t>مصر العربية</w:t>
      </w:r>
    </w:p>
    <w:p w14:paraId="5AC1AF30" w14:textId="77777777" w:rsidR="00331A95" w:rsidRPr="002D6537" w:rsidRDefault="00331A95" w:rsidP="00331A95">
      <w:pPr>
        <w:jc w:val="center"/>
        <w:rPr>
          <w:rFonts w:ascii="Frutiger LT Arabic 45 Light" w:hAnsi="Frutiger LT Arabic 45 Light" w:cs="Frutiger LT Arabic 45 Light"/>
          <w:b/>
          <w:bCs/>
          <w:sz w:val="40"/>
          <w:szCs w:val="40"/>
          <w:rtl/>
        </w:rPr>
      </w:pPr>
    </w:p>
    <w:p w14:paraId="536AB282" w14:textId="77777777" w:rsidR="00331A95" w:rsidRPr="002D6537" w:rsidRDefault="00331A95" w:rsidP="00331A95">
      <w:pPr>
        <w:jc w:val="right"/>
        <w:rPr>
          <w:rFonts w:ascii="Frutiger LT Arabic 45 Light" w:hAnsi="Frutiger LT Arabic 45 Light" w:cs="Frutiger LT Arabic 45 Light"/>
          <w:b/>
          <w:bCs/>
          <w:sz w:val="40"/>
          <w:szCs w:val="40"/>
          <w:rtl/>
        </w:rPr>
      </w:pPr>
    </w:p>
    <w:p w14:paraId="3F4F0403" w14:textId="08096E31" w:rsidR="00331A95" w:rsidRPr="002D6537" w:rsidRDefault="00331A95" w:rsidP="00331A95">
      <w:pPr>
        <w:jc w:val="center"/>
        <w:rPr>
          <w:rFonts w:ascii="Frutiger LT Arabic 45 Light" w:hAnsi="Frutiger LT Arabic 45 Light" w:cs="Frutiger LT Arabic 45 Light"/>
          <w:b/>
          <w:bCs/>
          <w:sz w:val="40"/>
          <w:szCs w:val="40"/>
          <w:rtl/>
        </w:rPr>
      </w:pPr>
      <w:r w:rsidRPr="002D6537">
        <w:rPr>
          <w:rFonts w:ascii="Frutiger LT Arabic 45 Light" w:hAnsi="Frutiger LT Arabic 45 Light" w:cs="Frutiger LT Arabic 45 Light"/>
          <w:b/>
          <w:bCs/>
          <w:sz w:val="40"/>
          <w:szCs w:val="40"/>
          <w:rtl/>
        </w:rPr>
        <w:t xml:space="preserve">يُلقيها: </w:t>
      </w:r>
      <w:r w:rsidRPr="002D6537">
        <w:rPr>
          <w:rFonts w:ascii="Frutiger LT Arabic 45 Light" w:hAnsi="Frutiger LT Arabic 45 Light" w:cs="Frutiger LT Arabic 45 Light" w:hint="cs"/>
          <w:b/>
          <w:bCs/>
          <w:sz w:val="40"/>
          <w:szCs w:val="40"/>
          <w:rtl/>
        </w:rPr>
        <w:t>المندوب الدائم</w:t>
      </w:r>
      <w:r w:rsidRPr="002D6537">
        <w:rPr>
          <w:rFonts w:ascii="Frutiger LT Arabic 45 Light" w:hAnsi="Frutiger LT Arabic 45 Light" w:cs="Frutiger LT Arabic 45 Light"/>
          <w:b/>
          <w:bCs/>
          <w:sz w:val="40"/>
          <w:szCs w:val="40"/>
          <w:rtl/>
        </w:rPr>
        <w:t>/</w:t>
      </w:r>
      <w:r w:rsidR="00352E2D" w:rsidRPr="002D6537">
        <w:rPr>
          <w:rFonts w:ascii="Frutiger LT Arabic 45 Light" w:hAnsi="Frutiger LT Arabic 45 Light" w:cs="Frutiger LT Arabic 45 Light" w:hint="cs"/>
          <w:b/>
          <w:bCs/>
          <w:sz w:val="40"/>
          <w:szCs w:val="40"/>
          <w:rtl/>
          <w:lang w:bidi="ar-BH"/>
        </w:rPr>
        <w:t xml:space="preserve"> سعادة السفير</w:t>
      </w:r>
      <w:r w:rsidRPr="002D6537">
        <w:rPr>
          <w:rFonts w:ascii="Frutiger LT Arabic 45 Light" w:hAnsi="Frutiger LT Arabic 45 Light" w:cs="Frutiger LT Arabic 45 Light"/>
          <w:b/>
          <w:bCs/>
          <w:sz w:val="40"/>
          <w:szCs w:val="40"/>
          <w:rtl/>
        </w:rPr>
        <w:t xml:space="preserve"> </w:t>
      </w:r>
      <w:r w:rsidRPr="002D6537">
        <w:rPr>
          <w:rFonts w:ascii="Frutiger LT Arabic 45 Light" w:hAnsi="Frutiger LT Arabic 45 Light" w:cs="Frutiger LT Arabic 45 Light" w:hint="cs"/>
          <w:b/>
          <w:bCs/>
          <w:sz w:val="40"/>
          <w:szCs w:val="40"/>
          <w:rtl/>
        </w:rPr>
        <w:t xml:space="preserve">يوسف </w:t>
      </w:r>
      <w:proofErr w:type="spellStart"/>
      <w:r w:rsidRPr="002D6537">
        <w:rPr>
          <w:rFonts w:ascii="Frutiger LT Arabic 45 Light" w:hAnsi="Frutiger LT Arabic 45 Light" w:cs="Frutiger LT Arabic 45 Light" w:hint="cs"/>
          <w:b/>
          <w:bCs/>
          <w:sz w:val="40"/>
          <w:szCs w:val="40"/>
          <w:rtl/>
        </w:rPr>
        <w:t>بوجيري</w:t>
      </w:r>
      <w:proofErr w:type="spellEnd"/>
      <w:r w:rsidRPr="002D6537">
        <w:rPr>
          <w:rFonts w:ascii="Frutiger LT Arabic 45 Light" w:hAnsi="Frutiger LT Arabic 45 Light" w:cs="Frutiger LT Arabic 45 Light"/>
          <w:b/>
          <w:bCs/>
          <w:sz w:val="40"/>
          <w:szCs w:val="40"/>
          <w:rtl/>
        </w:rPr>
        <w:t xml:space="preserve"> </w:t>
      </w:r>
    </w:p>
    <w:p w14:paraId="13254735" w14:textId="18298B15" w:rsidR="00352E2D" w:rsidRPr="002D6537" w:rsidRDefault="00352E2D" w:rsidP="00331A95">
      <w:pPr>
        <w:rPr>
          <w:rFonts w:ascii="Frutiger LT Arabic 45 Light" w:hAnsi="Frutiger LT Arabic 45 Light" w:cs="Frutiger LT Arabic 45 Light"/>
          <w:b/>
          <w:bCs/>
          <w:sz w:val="40"/>
          <w:szCs w:val="40"/>
          <w:rtl/>
        </w:rPr>
      </w:pPr>
    </w:p>
    <w:p w14:paraId="2AAD2C51" w14:textId="77777777" w:rsidR="00331A95" w:rsidRPr="002D6537" w:rsidRDefault="00331A95" w:rsidP="00331A95">
      <w:pPr>
        <w:jc w:val="right"/>
        <w:rPr>
          <w:rFonts w:ascii="Frutiger LT Arabic 45 Light" w:hAnsi="Frutiger LT Arabic 45 Light" w:cs="Frutiger LT Arabic 45 Light"/>
          <w:b/>
          <w:bCs/>
          <w:sz w:val="40"/>
          <w:szCs w:val="40"/>
        </w:rPr>
      </w:pPr>
    </w:p>
    <w:p w14:paraId="5089E914" w14:textId="77777777" w:rsidR="00331A95" w:rsidRPr="002D6537" w:rsidRDefault="00331A95" w:rsidP="00331A95">
      <w:pPr>
        <w:jc w:val="right"/>
        <w:rPr>
          <w:rFonts w:ascii="Frutiger LT Arabic 45 Light" w:hAnsi="Frutiger LT Arabic 45 Light" w:cs="Frutiger LT Arabic 45 Light"/>
          <w:b/>
          <w:bCs/>
          <w:sz w:val="40"/>
          <w:szCs w:val="40"/>
          <w:rtl/>
        </w:rPr>
      </w:pPr>
    </w:p>
    <w:p w14:paraId="55BF934F" w14:textId="763300A0" w:rsidR="00331A95" w:rsidRPr="002D6537" w:rsidRDefault="002D6537" w:rsidP="00331A95">
      <w:pPr>
        <w:jc w:val="center"/>
        <w:rPr>
          <w:rFonts w:ascii="Frutiger LT Arabic 45 Light" w:hAnsi="Frutiger LT Arabic 45 Light" w:cs="Frutiger LT Arabic 45 Light"/>
          <w:b/>
          <w:bCs/>
          <w:sz w:val="28"/>
          <w:szCs w:val="28"/>
        </w:rPr>
      </w:pPr>
      <w:r w:rsidRPr="002D6537">
        <w:rPr>
          <w:rFonts w:ascii="Frutiger LT Arabic 45 Light" w:hAnsi="Frutiger LT Arabic 45 Light" w:cs="Frutiger LT Arabic 45 Light" w:hint="cs"/>
          <w:b/>
          <w:bCs/>
          <w:sz w:val="28"/>
          <w:szCs w:val="28"/>
          <w:rtl/>
        </w:rPr>
        <w:t>الأربعاء 13 نوفمبر 2019</w:t>
      </w:r>
    </w:p>
    <w:p w14:paraId="0E448E22" w14:textId="77777777" w:rsidR="00331A95" w:rsidRPr="002D6537" w:rsidRDefault="00331A95" w:rsidP="00331A95">
      <w:pPr>
        <w:jc w:val="right"/>
        <w:rPr>
          <w:rFonts w:ascii="Frutiger LT Arabic 45 Light" w:hAnsi="Frutiger LT Arabic 45 Light" w:cs="Frutiger LT Arabic 45 Light"/>
          <w:b/>
          <w:bCs/>
          <w:sz w:val="40"/>
          <w:szCs w:val="40"/>
          <w:rtl/>
        </w:rPr>
      </w:pPr>
    </w:p>
    <w:p w14:paraId="770D7382" w14:textId="66853544" w:rsidR="00331A95" w:rsidRDefault="00331A95" w:rsidP="00331A95">
      <w:pPr>
        <w:shd w:val="clear" w:color="auto" w:fill="FFFFFF"/>
        <w:jc w:val="right"/>
        <w:rPr>
          <w:rFonts w:ascii="Frutiger LT Arabic 45 Light" w:eastAsia="Times New Roman" w:hAnsi="Frutiger LT Arabic 45 Light" w:cs="Frutiger LT Arabic 45 Light"/>
          <w:color w:val="212121"/>
          <w:szCs w:val="24"/>
          <w:rtl/>
        </w:rPr>
      </w:pPr>
    </w:p>
    <w:p w14:paraId="1F595270" w14:textId="40BC5945" w:rsidR="00331A95" w:rsidRDefault="00331A95" w:rsidP="00331A95">
      <w:pPr>
        <w:shd w:val="clear" w:color="auto" w:fill="FFFFFF"/>
        <w:jc w:val="right"/>
        <w:rPr>
          <w:rFonts w:ascii="Frutiger LT Arabic 45 Light" w:eastAsia="Times New Roman" w:hAnsi="Frutiger LT Arabic 45 Light" w:cs="Frutiger LT Arabic 45 Light"/>
          <w:color w:val="212121"/>
          <w:szCs w:val="24"/>
          <w:rtl/>
        </w:rPr>
      </w:pPr>
    </w:p>
    <w:p w14:paraId="14B989F4" w14:textId="77777777" w:rsidR="00331A95" w:rsidRDefault="00331A95" w:rsidP="00331A95">
      <w:pPr>
        <w:shd w:val="clear" w:color="auto" w:fill="FFFFFF"/>
        <w:jc w:val="right"/>
        <w:rPr>
          <w:rFonts w:ascii="Frutiger LT Arabic 45 Light" w:eastAsia="Times New Roman" w:hAnsi="Frutiger LT Arabic 45 Light" w:cs="Frutiger LT Arabic 45 Light"/>
          <w:color w:val="212121"/>
          <w:szCs w:val="24"/>
        </w:rPr>
      </w:pPr>
    </w:p>
    <w:p w14:paraId="5A15352A" w14:textId="77777777" w:rsidR="00331A95" w:rsidRDefault="00331A95" w:rsidP="00331A95">
      <w:pPr>
        <w:shd w:val="clear" w:color="auto" w:fill="FFFFFF"/>
        <w:jc w:val="right"/>
        <w:rPr>
          <w:rFonts w:ascii="Frutiger LT Arabic 45 Light" w:eastAsia="Times New Roman" w:hAnsi="Frutiger LT Arabic 45 Light" w:cs="Frutiger LT Arabic 45 Light"/>
          <w:color w:val="212121"/>
          <w:szCs w:val="24"/>
        </w:rPr>
      </w:pPr>
    </w:p>
    <w:p w14:paraId="16E20278" w14:textId="7785750E" w:rsidR="002D6537" w:rsidRDefault="002D6537" w:rsidP="002D6537">
      <w:pPr>
        <w:jc w:val="right"/>
        <w:rPr>
          <w:rFonts w:ascii="Frutiger LT Arabic 45 Light" w:eastAsia="Times New Roman" w:hAnsi="Frutiger LT Arabic 45 Light" w:cs="Frutiger LT Arabic 45 Light"/>
          <w:color w:val="212121"/>
          <w:szCs w:val="24"/>
        </w:rPr>
      </w:pPr>
      <w:r w:rsidRPr="002D6537">
        <w:rPr>
          <w:rFonts w:ascii="Frutiger LT Arabic 45 Light" w:eastAsia="Times New Roman" w:hAnsi="Frutiger LT Arabic 45 Light" w:cs="Frutiger LT Arabic 45 Light" w:hint="cs"/>
          <w:color w:val="212121"/>
          <w:szCs w:val="24"/>
          <w:rtl/>
        </w:rPr>
        <w:t>السيد الرئيس،</w:t>
      </w:r>
    </w:p>
    <w:p w14:paraId="55E89485" w14:textId="77777777" w:rsidR="002D6537" w:rsidRDefault="002D6537" w:rsidP="002D6537">
      <w:pPr>
        <w:jc w:val="right"/>
        <w:rPr>
          <w:rFonts w:ascii="Frutiger LT Arabic 45 Light" w:eastAsia="Times New Roman" w:hAnsi="Frutiger LT Arabic 45 Light" w:cs="Frutiger LT Arabic 45 Light"/>
          <w:color w:val="212121"/>
          <w:szCs w:val="24"/>
        </w:rPr>
      </w:pPr>
    </w:p>
    <w:p w14:paraId="676C3922" w14:textId="77777777" w:rsidR="002D6537" w:rsidRDefault="002D6537" w:rsidP="002D6537">
      <w:pPr>
        <w:bidi/>
        <w:jc w:val="lowKashida"/>
        <w:rPr>
          <w:rFonts w:ascii="Frutiger LT Arabic 45 Light" w:eastAsia="Times New Roman" w:hAnsi="Frutiger LT Arabic 45 Light" w:cs="Frutiger LT Arabic 45 Light"/>
          <w:color w:val="212121"/>
          <w:szCs w:val="24"/>
        </w:rPr>
      </w:pPr>
      <w:r w:rsidRPr="002D6537">
        <w:rPr>
          <w:rFonts w:ascii="Frutiger LT Arabic 45 Light" w:eastAsia="Times New Roman" w:hAnsi="Frutiger LT Arabic 45 Light" w:cs="Frutiger LT Arabic 45 Light" w:hint="cs"/>
          <w:color w:val="212121"/>
          <w:szCs w:val="24"/>
          <w:rtl/>
        </w:rPr>
        <w:t>في البدء أود باسم وفد بلادي أن أرحب بوفد جمهورية مصر الشقيقة برئاسة سعادة السيد عمر مروان وزير شؤون مجلس النواب المصري والوفد المرافق، ونتقدم له بجزيل الشكر على البيان المستفيض والعرض الشامل الذي قدمه أمام مجلسنا الموقر.</w:t>
      </w:r>
    </w:p>
    <w:p w14:paraId="3FC5E41B" w14:textId="77777777" w:rsidR="002D6537" w:rsidRPr="002D6537" w:rsidRDefault="002D6537" w:rsidP="002D6537">
      <w:pPr>
        <w:bidi/>
        <w:jc w:val="lowKashida"/>
        <w:rPr>
          <w:rFonts w:ascii="Frutiger LT Arabic 45 Light" w:eastAsia="Times New Roman" w:hAnsi="Frutiger LT Arabic 45 Light" w:cs="Frutiger LT Arabic 45 Light"/>
          <w:color w:val="212121"/>
          <w:sz w:val="4"/>
          <w:szCs w:val="4"/>
        </w:rPr>
      </w:pPr>
    </w:p>
    <w:p w14:paraId="642A8925" w14:textId="5360A1C6" w:rsidR="002D6537" w:rsidRDefault="002D6537" w:rsidP="002D6537">
      <w:pPr>
        <w:bidi/>
        <w:jc w:val="lowKashida"/>
        <w:rPr>
          <w:rFonts w:ascii="Frutiger LT Arabic 45 Light" w:eastAsia="Times New Roman" w:hAnsi="Frutiger LT Arabic 45 Light" w:cs="Frutiger LT Arabic 45 Light"/>
          <w:color w:val="212121"/>
          <w:szCs w:val="24"/>
        </w:rPr>
      </w:pPr>
      <w:r w:rsidRPr="002D6537">
        <w:rPr>
          <w:rFonts w:ascii="Frutiger LT Arabic 45 Light" w:eastAsia="Times New Roman" w:hAnsi="Frutiger LT Arabic 45 Light" w:cs="Frutiger LT Arabic 45 Light" w:hint="cs"/>
          <w:color w:val="212121"/>
          <w:szCs w:val="24"/>
          <w:rtl/>
        </w:rPr>
        <w:t xml:space="preserve"> لقد أطلع وفد بلادي بعناية على التقرير الوطني الثالث لجمهورية مصر </w:t>
      </w:r>
      <w:r w:rsidRPr="002D6537">
        <w:rPr>
          <w:rFonts w:ascii="Frutiger LT Arabic 45 Light" w:eastAsia="Times New Roman" w:hAnsi="Frutiger LT Arabic 45 Light" w:cs="Frutiger LT Arabic 45 Light" w:hint="cs"/>
          <w:color w:val="212121"/>
          <w:szCs w:val="24"/>
          <w:rtl/>
        </w:rPr>
        <w:t>الشقيقة،</w:t>
      </w:r>
      <w:r w:rsidRPr="002D6537">
        <w:rPr>
          <w:rFonts w:ascii="Frutiger LT Arabic 45 Light" w:eastAsia="Times New Roman" w:hAnsi="Frutiger LT Arabic 45 Light" w:cs="Frutiger LT Arabic 45 Light" w:hint="cs"/>
          <w:color w:val="212121"/>
          <w:szCs w:val="24"/>
          <w:rtl/>
        </w:rPr>
        <w:t xml:space="preserve"> إذ نثمن عالياً الجهود المبذولة الإيجابية من أجل تنفيذ التوصيات التي قدمت خلال استعراض تقريرها الثاني وخاصة تلك التي تقدم بها وفد </w:t>
      </w:r>
      <w:r w:rsidRPr="002D6537">
        <w:rPr>
          <w:rFonts w:ascii="Frutiger LT Arabic 45 Light" w:eastAsia="Times New Roman" w:hAnsi="Frutiger LT Arabic 45 Light" w:cs="Frutiger LT Arabic 45 Light" w:hint="cs"/>
          <w:color w:val="212121"/>
          <w:szCs w:val="24"/>
          <w:rtl/>
        </w:rPr>
        <w:t>بلادي.</w:t>
      </w:r>
      <w:r w:rsidRPr="002D6537">
        <w:rPr>
          <w:rFonts w:ascii="Frutiger LT Arabic 45 Light" w:eastAsia="Times New Roman" w:hAnsi="Frutiger LT Arabic 45 Light" w:cs="Frutiger LT Arabic 45 Light" w:hint="cs"/>
          <w:color w:val="212121"/>
          <w:szCs w:val="24"/>
          <w:rtl/>
        </w:rPr>
        <w:t xml:space="preserve"> كما يشيد وفد بلادي بالمنهجية المتقدمة التي اتبعت في إعداد التقرير الوطني والموضوعية في صياغة محاوره، وبالتدابير التي اتخذتها مصر الشقيقة مؤخرا والرامية لتعزيز وحماية حالة حقوق الانسان، ونخص بالذكر مجال مكافحة العنف ضد المرأة من خلال إطلاق استراتيجيتي مكافحة العنف ضد المرأة ومناهضة الزواج </w:t>
      </w:r>
      <w:r w:rsidRPr="002D6537">
        <w:rPr>
          <w:rFonts w:ascii="Frutiger LT Arabic 45 Light" w:eastAsia="Times New Roman" w:hAnsi="Frutiger LT Arabic 45 Light" w:cs="Frutiger LT Arabic 45 Light" w:hint="cs"/>
          <w:color w:val="212121"/>
          <w:szCs w:val="24"/>
          <w:rtl/>
        </w:rPr>
        <w:t>المبكر،</w:t>
      </w:r>
      <w:r w:rsidRPr="002D6537">
        <w:rPr>
          <w:rFonts w:ascii="Frutiger LT Arabic 45 Light" w:eastAsia="Times New Roman" w:hAnsi="Frutiger LT Arabic 45 Light" w:cs="Frutiger LT Arabic 45 Light" w:hint="cs"/>
          <w:color w:val="212121"/>
          <w:szCs w:val="24"/>
          <w:rtl/>
        </w:rPr>
        <w:t xml:space="preserve"> وكذلك إنشاء دوائر جنائية بجميع محاكم الاستئناف تختص بجرائم الإتجار </w:t>
      </w:r>
      <w:r w:rsidRPr="002D6537">
        <w:rPr>
          <w:rFonts w:ascii="Frutiger LT Arabic 45 Light" w:eastAsia="Times New Roman" w:hAnsi="Frutiger LT Arabic 45 Light" w:cs="Frutiger LT Arabic 45 Light" w:hint="cs"/>
          <w:color w:val="212121"/>
          <w:szCs w:val="24"/>
          <w:rtl/>
        </w:rPr>
        <w:t>بالبشر.</w:t>
      </w:r>
      <w:r w:rsidRPr="002D6537">
        <w:rPr>
          <w:rFonts w:ascii="Frutiger LT Arabic 45 Light" w:eastAsia="Times New Roman" w:hAnsi="Frutiger LT Arabic 45 Light" w:cs="Frutiger LT Arabic 45 Light" w:hint="cs"/>
          <w:color w:val="212121"/>
          <w:szCs w:val="24"/>
          <w:rtl/>
        </w:rPr>
        <w:t xml:space="preserve"> </w:t>
      </w:r>
    </w:p>
    <w:p w14:paraId="721D7D7E" w14:textId="77777777" w:rsidR="002D6537" w:rsidRPr="002D6537" w:rsidRDefault="002D6537" w:rsidP="002D6537">
      <w:pPr>
        <w:bidi/>
        <w:jc w:val="lowKashida"/>
        <w:rPr>
          <w:rFonts w:ascii="Frutiger LT Arabic 45 Light" w:eastAsia="Times New Roman" w:hAnsi="Frutiger LT Arabic 45 Light" w:cs="Frutiger LT Arabic 45 Light"/>
          <w:color w:val="212121"/>
          <w:sz w:val="6"/>
          <w:szCs w:val="6"/>
        </w:rPr>
      </w:pPr>
    </w:p>
    <w:p w14:paraId="35529A09" w14:textId="184DCB3E" w:rsidR="002D6537" w:rsidRDefault="002D6537" w:rsidP="002D6537">
      <w:pPr>
        <w:bidi/>
        <w:jc w:val="lowKashida"/>
        <w:rPr>
          <w:rFonts w:ascii="Frutiger LT Arabic 45 Light" w:eastAsia="Times New Roman" w:hAnsi="Frutiger LT Arabic 45 Light" w:cs="Frutiger LT Arabic 45 Light"/>
          <w:color w:val="212121"/>
          <w:szCs w:val="24"/>
        </w:rPr>
      </w:pPr>
      <w:r w:rsidRPr="002D6537">
        <w:rPr>
          <w:rFonts w:ascii="Frutiger LT Arabic 45 Light" w:eastAsia="Times New Roman" w:hAnsi="Frutiger LT Arabic 45 Light" w:cs="Frutiger LT Arabic 45 Light" w:hint="cs"/>
          <w:color w:val="212121"/>
          <w:szCs w:val="24"/>
          <w:rtl/>
        </w:rPr>
        <w:t xml:space="preserve">وفي هذا الصدد يود وفد بلادي أن يتقدم بالتوصيات </w:t>
      </w:r>
      <w:r w:rsidRPr="002D6537">
        <w:rPr>
          <w:rFonts w:ascii="Frutiger LT Arabic 45 Light" w:eastAsia="Times New Roman" w:hAnsi="Frutiger LT Arabic 45 Light" w:cs="Frutiger LT Arabic 45 Light" w:hint="cs"/>
          <w:color w:val="212121"/>
          <w:szCs w:val="24"/>
          <w:rtl/>
        </w:rPr>
        <w:t>التالية:</w:t>
      </w:r>
      <w:r w:rsidRPr="002D6537">
        <w:rPr>
          <w:rFonts w:ascii="Frutiger LT Arabic 45 Light" w:eastAsia="Times New Roman" w:hAnsi="Frutiger LT Arabic 45 Light" w:cs="Frutiger LT Arabic 45 Light" w:hint="cs"/>
          <w:color w:val="212121"/>
          <w:szCs w:val="24"/>
          <w:rtl/>
        </w:rPr>
        <w:t xml:space="preserve"> </w:t>
      </w:r>
    </w:p>
    <w:p w14:paraId="4647E3A9" w14:textId="77777777" w:rsidR="002D6537" w:rsidRDefault="002D6537" w:rsidP="002D6537">
      <w:pPr>
        <w:bidi/>
        <w:jc w:val="lowKashida"/>
        <w:rPr>
          <w:rFonts w:ascii="Frutiger LT Arabic 45 Light" w:eastAsia="Times New Roman" w:hAnsi="Frutiger LT Arabic 45 Light" w:cs="Frutiger LT Arabic 45 Light"/>
          <w:color w:val="212121"/>
          <w:szCs w:val="24"/>
        </w:rPr>
      </w:pPr>
    </w:p>
    <w:p w14:paraId="3FF26BBF" w14:textId="172EE78A" w:rsidR="002D6537" w:rsidRPr="002D6537" w:rsidRDefault="002D6537" w:rsidP="002D6537">
      <w:pPr>
        <w:pStyle w:val="ListParagraph"/>
        <w:numPr>
          <w:ilvl w:val="0"/>
          <w:numId w:val="17"/>
        </w:numPr>
        <w:bidi/>
        <w:jc w:val="lowKashida"/>
        <w:rPr>
          <w:rFonts w:ascii="Frutiger LT Arabic 45 Light" w:eastAsia="Times New Roman" w:hAnsi="Frutiger LT Arabic 45 Light" w:cs="Frutiger LT Arabic 45 Light"/>
          <w:color w:val="212121"/>
          <w:szCs w:val="24"/>
        </w:rPr>
      </w:pPr>
      <w:r w:rsidRPr="002D6537">
        <w:rPr>
          <w:rFonts w:ascii="Frutiger LT Arabic 45 Light" w:eastAsia="Times New Roman" w:hAnsi="Frutiger LT Arabic 45 Light" w:cs="Frutiger LT Arabic 45 Light" w:hint="cs"/>
          <w:color w:val="212121"/>
          <w:szCs w:val="24"/>
          <w:rtl/>
        </w:rPr>
        <w:t xml:space="preserve">المواصلة بمكافحة التحرش الجنسي والعنف ضد النساء والفتيات، بما في ذلك زيادة عدد وحدات الشرطة والموظفين المدربين المتخصصين في هذا </w:t>
      </w:r>
      <w:r w:rsidRPr="002D6537">
        <w:rPr>
          <w:rFonts w:ascii="Frutiger LT Arabic 45 Light" w:eastAsia="Times New Roman" w:hAnsi="Frutiger LT Arabic 45 Light" w:cs="Frutiger LT Arabic 45 Light" w:hint="cs"/>
          <w:color w:val="212121"/>
          <w:szCs w:val="24"/>
          <w:rtl/>
        </w:rPr>
        <w:t>المجال.</w:t>
      </w:r>
    </w:p>
    <w:p w14:paraId="25731754" w14:textId="4B52C9B5" w:rsidR="002D6537" w:rsidRPr="002D6537" w:rsidRDefault="002D6537" w:rsidP="002D6537">
      <w:pPr>
        <w:pStyle w:val="ListParagraph"/>
        <w:numPr>
          <w:ilvl w:val="0"/>
          <w:numId w:val="17"/>
        </w:numPr>
        <w:bidi/>
        <w:jc w:val="lowKashida"/>
        <w:rPr>
          <w:rFonts w:ascii="Frutiger LT Arabic 45 Light" w:eastAsia="Times New Roman" w:hAnsi="Frutiger LT Arabic 45 Light" w:cs="Frutiger LT Arabic 45 Light"/>
          <w:color w:val="212121"/>
          <w:szCs w:val="24"/>
          <w:lang w:val="en-CH" w:bidi="ar-EG"/>
        </w:rPr>
      </w:pPr>
      <w:r w:rsidRPr="002D6537">
        <w:rPr>
          <w:rFonts w:ascii="Frutiger LT Arabic 45 Light" w:eastAsia="Times New Roman" w:hAnsi="Frutiger LT Arabic 45 Light" w:cs="Frutiger LT Arabic 45 Light" w:hint="cs"/>
          <w:color w:val="212121"/>
          <w:szCs w:val="24"/>
          <w:rtl/>
        </w:rPr>
        <w:t xml:space="preserve">- مواصلة التعاون مع مكتب المفوضية السامية لتلقي المساعدة التقنية في مجال تعزيز استقلال </w:t>
      </w:r>
      <w:r w:rsidRPr="002D6537">
        <w:rPr>
          <w:rFonts w:ascii="Frutiger LT Arabic 45 Light" w:eastAsia="Times New Roman" w:hAnsi="Frutiger LT Arabic 45 Light" w:cs="Frutiger LT Arabic 45 Light" w:hint="cs"/>
          <w:color w:val="212121"/>
          <w:szCs w:val="24"/>
          <w:rtl/>
        </w:rPr>
        <w:t>القضاء.</w:t>
      </w:r>
    </w:p>
    <w:p w14:paraId="4210F693" w14:textId="77777777" w:rsidR="002D6537" w:rsidRPr="002D6537" w:rsidRDefault="002D6537" w:rsidP="002D6537">
      <w:pPr>
        <w:pStyle w:val="ListParagraph"/>
        <w:bidi/>
        <w:jc w:val="lowKashida"/>
        <w:rPr>
          <w:rFonts w:ascii="Frutiger LT Arabic 45 Light" w:eastAsia="Times New Roman" w:hAnsi="Frutiger LT Arabic 45 Light" w:cs="Frutiger LT Arabic 45 Light"/>
          <w:color w:val="212121"/>
          <w:sz w:val="6"/>
          <w:szCs w:val="6"/>
          <w:lang w:val="en-CH" w:bidi="ar-EG"/>
        </w:rPr>
      </w:pPr>
    </w:p>
    <w:p w14:paraId="53442CC8" w14:textId="1FD04CBB" w:rsidR="002D6537" w:rsidRPr="002D6537" w:rsidRDefault="002D6537" w:rsidP="002D6537">
      <w:pPr>
        <w:bidi/>
        <w:jc w:val="lowKashida"/>
        <w:rPr>
          <w:rFonts w:ascii="Frutiger LT Arabic 45 Light" w:eastAsia="Times New Roman" w:hAnsi="Frutiger LT Arabic 45 Light" w:cs="Frutiger LT Arabic 45 Light"/>
          <w:color w:val="212121"/>
          <w:szCs w:val="24"/>
        </w:rPr>
      </w:pPr>
      <w:bookmarkStart w:id="0" w:name="_GoBack"/>
      <w:bookmarkEnd w:id="0"/>
      <w:r w:rsidRPr="002D6537">
        <w:rPr>
          <w:rFonts w:ascii="Frutiger LT Arabic 45 Light" w:eastAsia="Times New Roman" w:hAnsi="Frutiger LT Arabic 45 Light" w:cs="Frutiger LT Arabic 45 Light" w:hint="cs"/>
          <w:color w:val="212121"/>
          <w:szCs w:val="24"/>
          <w:rtl/>
        </w:rPr>
        <w:t xml:space="preserve"> ختاماً، يتطلع وفد بلادي لنجاح عملية الاستعراض والتوفيق الدائم لجمهورية مصر </w:t>
      </w:r>
      <w:proofErr w:type="gramStart"/>
      <w:r w:rsidRPr="002D6537">
        <w:rPr>
          <w:rFonts w:ascii="Frutiger LT Arabic 45 Light" w:eastAsia="Times New Roman" w:hAnsi="Frutiger LT Arabic 45 Light" w:cs="Frutiger LT Arabic 45 Light" w:hint="cs"/>
          <w:color w:val="212121"/>
          <w:szCs w:val="24"/>
          <w:rtl/>
        </w:rPr>
        <w:t>الشقيقة .</w:t>
      </w:r>
      <w:proofErr w:type="gramEnd"/>
    </w:p>
    <w:p w14:paraId="151C67EB" w14:textId="7DCB6EDF" w:rsidR="002D6537" w:rsidRDefault="002D6537" w:rsidP="002D6537">
      <w:pPr>
        <w:pStyle w:val="ListParagraph"/>
        <w:bidi/>
        <w:jc w:val="lowKashida"/>
        <w:rPr>
          <w:rFonts w:ascii="Frutiger LT Arabic 45 Light" w:eastAsia="Times New Roman" w:hAnsi="Frutiger LT Arabic 45 Light" w:cs="Frutiger LT Arabic 45 Light"/>
          <w:color w:val="212121"/>
          <w:szCs w:val="24"/>
        </w:rPr>
      </w:pPr>
    </w:p>
    <w:p w14:paraId="00694C50" w14:textId="354EA48E" w:rsidR="002D6537" w:rsidRPr="002D6537" w:rsidRDefault="002D6537" w:rsidP="002D6537">
      <w:pPr>
        <w:pStyle w:val="ListParagraph"/>
        <w:bidi/>
        <w:jc w:val="lowKashida"/>
        <w:rPr>
          <w:rFonts w:ascii="Frutiger LT Arabic 45 Light" w:eastAsia="Times New Roman" w:hAnsi="Frutiger LT Arabic 45 Light" w:cs="Frutiger LT Arabic 45 Light" w:hint="cs"/>
          <w:color w:val="212121"/>
          <w:szCs w:val="24"/>
          <w:rtl/>
          <w:lang w:val="en-CH" w:bidi="ar-EG"/>
        </w:rPr>
      </w:pPr>
      <w:r>
        <w:rPr>
          <w:rFonts w:ascii="Frutiger LT Arabic 45 Light" w:eastAsia="Times New Roman" w:hAnsi="Frutiger LT Arabic 45 Light" w:cs="Frutiger LT Arabic 45 Light" w:hint="cs"/>
          <w:color w:val="212121"/>
          <w:szCs w:val="24"/>
          <w:rtl/>
          <w:lang w:bidi="ar-EG"/>
        </w:rPr>
        <w:t>شكرا سيد الرئيس.</w:t>
      </w:r>
    </w:p>
    <w:p w14:paraId="66F52973" w14:textId="77777777" w:rsidR="00085259" w:rsidRPr="002D6537" w:rsidRDefault="00085259" w:rsidP="00085259">
      <w:pPr>
        <w:jc w:val="center"/>
        <w:rPr>
          <w:rFonts w:ascii="Frutiger LT Arabic 45 Light" w:hAnsi="Frutiger LT Arabic 45 Light" w:cs="Frutiger LT Arabic 45 Light"/>
          <w:b/>
          <w:bCs/>
          <w:szCs w:val="24"/>
          <w:rtl/>
          <w:lang w:val="en-CH"/>
        </w:rPr>
      </w:pPr>
    </w:p>
    <w:sectPr w:rsidR="00085259" w:rsidRPr="002D6537" w:rsidSect="00B54CED">
      <w:headerReference w:type="default" r:id="rId8"/>
      <w:footerReference w:type="default" r:id="rId9"/>
      <w:pgSz w:w="11906" w:h="16838"/>
      <w:pgMar w:top="2268"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ABD6B" w14:textId="77777777" w:rsidR="00323674" w:rsidRDefault="00323674">
      <w:r>
        <w:separator/>
      </w:r>
    </w:p>
  </w:endnote>
  <w:endnote w:type="continuationSeparator" w:id="0">
    <w:p w14:paraId="7EBAF0F7" w14:textId="77777777" w:rsidR="00323674" w:rsidRDefault="0032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5B" w:usb2="00000009" w:usb3="00000000" w:csb0="000001FF" w:csb1="00000000"/>
  </w:font>
  <w:font w:name="DecoType Thuluth">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Frutiger LT Arabic 45 Light">
    <w:panose1 w:val="01000000000000000000"/>
    <w:charset w:val="00"/>
    <w:family w:val="auto"/>
    <w:pitch w:val="variable"/>
    <w:sig w:usb0="800020AF" w:usb1="C000A04A"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F5C4" w14:textId="0D2F9ADE" w:rsidR="00D76432" w:rsidRDefault="00021DDC">
    <w:pPr>
      <w:pStyle w:val="Footer"/>
      <w:jc w:val="center"/>
    </w:pPr>
    <w:r>
      <w:fldChar w:fldCharType="begin"/>
    </w:r>
    <w:r w:rsidR="00F56FC7">
      <w:instrText xml:space="preserve"> PAGE   \* MERGEFORMAT </w:instrText>
    </w:r>
    <w:r>
      <w:fldChar w:fldCharType="separate"/>
    </w:r>
    <w:r w:rsidR="000548DC">
      <w:rPr>
        <w:noProof/>
      </w:rPr>
      <w:t>3</w:t>
    </w:r>
    <w:r>
      <w:rPr>
        <w:noProof/>
      </w:rPr>
      <w:fldChar w:fldCharType="end"/>
    </w:r>
  </w:p>
  <w:p w14:paraId="1F232A16" w14:textId="77777777" w:rsidR="00E34E6C" w:rsidRPr="00E34E6C" w:rsidRDefault="00E34E6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E6B1" w14:textId="77777777" w:rsidR="00323674" w:rsidRDefault="00323674">
      <w:r>
        <w:separator/>
      </w:r>
    </w:p>
  </w:footnote>
  <w:footnote w:type="continuationSeparator" w:id="0">
    <w:p w14:paraId="1B519A13" w14:textId="77777777" w:rsidR="00323674" w:rsidRDefault="0032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B6FB" w14:textId="76EE3BF5" w:rsidR="00683197" w:rsidRPr="0009478E" w:rsidRDefault="00DB2710" w:rsidP="00212C20">
    <w:pPr>
      <w:pStyle w:val="Header"/>
      <w:jc w:val="center"/>
    </w:pPr>
    <w:r>
      <w:rPr>
        <w:noProof/>
      </w:rPr>
      <mc:AlternateContent>
        <mc:Choice Requires="wpg">
          <w:drawing>
            <wp:anchor distT="0" distB="0" distL="114300" distR="114300" simplePos="0" relativeHeight="251657728" behindDoc="0" locked="0" layoutInCell="1" allowOverlap="1" wp14:anchorId="13C83AA1" wp14:editId="0DFE7C2B">
              <wp:simplePos x="0" y="0"/>
              <wp:positionH relativeFrom="column">
                <wp:posOffset>-413385</wp:posOffset>
              </wp:positionH>
              <wp:positionV relativeFrom="paragraph">
                <wp:posOffset>-88265</wp:posOffset>
              </wp:positionV>
              <wp:extent cx="6524625" cy="1676400"/>
              <wp:effectExtent l="0" t="0" r="3810" b="2540"/>
              <wp:wrapNone/>
              <wp:docPr id="2"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 4"/>
                      <wps:cNvSpPr txBox="1">
                        <a:spLocks/>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FC26B"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B3274B1"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79B35A67"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 5"/>
                      <wps:cNvSpPr txBox="1">
                        <a:spLocks/>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D7C1D"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628F4F4E"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2EE25D52"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 6"/>
                      <wps:cNvSpPr txBox="1">
                        <a:spLocks/>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3414C" w14:textId="77777777"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 7"/>
                      <wps:cNvSpPr txBox="1">
                        <a:spLocks/>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E44CF" w14:textId="77777777"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83AA1" id="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KnxwIAAPwLAAAOAAAAZHJzL2Uyb0RvYy54bWzsVm1v2yAQ/j5p/wHxffVLHCe16lRbu1aT&#10;uq1Stx9AMH7RbGBA4nS/fgc4TppMmtSpUyvVHyzguOPuuecOzs43XYvWTOlG8BxHJyFGjFNRNLzK&#10;8fdvV+/mGGlDeEFawVmO75nG54u3b856mbFY1KItmEJghOuslzmujZFZEGhas47oEyEZB2EpVEcM&#10;TFUVFIr0YL1rgzgM06AXqpBKUKY1rF56IV44+2XJqPlalpoZ1OYYfDPur9x/af/B4oxklSKybujg&#10;BnmEFx1pOBw6mrokhqCVao5MdQ1VQovSnFDRBaIsG8pcDBBNFB5Ec63ESrpYqqyv5AgTQHuA06PN&#10;0i/rW4WaIscxRpx0kCI0saj0sspAeK3knbxVPjQY3gj6Q4M4OJTbeeU3o2X/WRRgiayMcKhsStVZ&#10;ExAv2jjw70fw2cYgCovpNE7SeIoRBVmUztIkHNJDa8ih1ZtPE4xAOp+kPnG0/jhoRyGwwevG09gp&#10;BiTz5zpfB99sYMA0vQNT/xuYdzWRzOVIW7wGMCcjmIkH0wktkshsPgiIJXLA6H1Axz3eSW13/w3K&#10;I0i2cE5O0wGPKEke4kEyqbS5ZqJDdpBjBWXi3CHrG21sdndbbNq0aJviqmlbN1HV8qJVaE2gpK7c&#10;Z0MElQfbWm43c2HVvNiuQCp0ZgPzIZrNcgNCu7gUxT3Eq4QvUWgpMKiF+oVRD+WZY/1zRRTDqP3E&#10;IWWnLipk3CSZziDlSO1LlvsSwimYyrHByA8vjO8BK6maqoaTfDq4eA+ULRuHwc6rwW9gzX+iD9B8&#10;qMXp09JnlhyW1MifdFtPz5w/rnlFW5heabTXhaCZDjRy/dISGlrUE3Sh2WTiO3Mcz4bW/AcehfPn&#10;3IeGS/C1HR3fZunIo9m2zp6GR9vb7KXTaHhBvZxbzT2R4Inp7vHhOWzfsPtzdwvuHu2L3wAAAP//&#10;AwBQSwMEFAAGAAgAAAAhAADO9pbiAAAACwEAAA8AAABkcnMvZG93bnJldi54bWxMj8FqwzAMhu+D&#10;vYPRYLfWcbqENY1TStl2KoO1g9GbG6tJaGyH2E3St592Wm8S+vj1/fl6Mi0bsPeNsxLEPAKGtnS6&#10;sZWE78P77BWYD8pq1TqLEm7oYV08PuQq0260XzjsQ8UoxPpMSahD6DLOfVmjUX7uOrR0O7veqEBr&#10;X3Hdq5HCTcvjKEq5UY2lD7XqcFtjedlfjYSPUY2bhXgbdpfz9nY8JJ8/O4FSPj9NmxWwgFP4h+FP&#10;n9ShIKeTu1rtWSthliaCUBrEYgmMiGUavwA7SYiTSAAvcn7fofgFAAD//wMAUEsBAi0AFAAGAAgA&#10;AAAhALaDOJL+AAAA4QEAABMAAAAAAAAAAAAAAAAAAAAAAFtDb250ZW50X1R5cGVzXS54bWxQSwEC&#10;LQAUAAYACAAAACEAOP0h/9YAAACUAQAACwAAAAAAAAAAAAAAAAAvAQAAX3JlbHMvLnJlbHNQSwEC&#10;LQAUAAYACAAAACEAEQ1yp8cCAAD8CwAADgAAAAAAAAAAAAAAAAAuAgAAZHJzL2Uyb0RvYy54bWxQ&#10;SwECLQAUAAYACAAAACEAAM72luIAAAALAQAADwAAAAAAAAAAAAAAAAAhBQAAZHJzL2Rvd25yZXYu&#10;eG1sUEsFBgAAAAAEAAQA8wAAADAGAAAAAA==&#10;">
              <v:shapetype id="_x0000_t202" coordsize="21600,21600" o:spt="202" path="m,l,21600r21600,l21600,xe">
                <v:stroke joinstyle="miter"/>
                <v:path gradientshapeok="t" o:connecttype="rect"/>
              </v:shapetype>
              <v:shape id="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QxwwAAANoAAAAPAAAAZHJzL2Rvd25yZXYueG1sRI9Ba8JA&#10;FITvgv9heUJvurGF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W1kMcMAAADaAAAADwAA&#10;AAAAAAAAAAAAAAAHAgAAZHJzL2Rvd25yZXYueG1sUEsFBgAAAAADAAMAtwAAAPcCAAAAAA==&#10;" stroked="f">
                <v:path arrowok="t"/>
                <v:textbox>
                  <w:txbxContent>
                    <w:p w14:paraId="58DFC26B"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B3274B1"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79B35A67"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14:paraId="47FD7C1D"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628F4F4E"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2EE25D52"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newwAAANoAAAAPAAAAZHJzL2Rvd25yZXYueG1sRI9Ba8JA&#10;FITvgv9heUJvurHQ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GchZ3sMAAADaAAAADwAA&#10;AAAAAAAAAAAAAAAHAgAAZHJzL2Rvd25yZXYueG1sUEsFBgAAAAADAAMAtwAAAPcCAAAAAA==&#10;" stroked="f">
                <v:path arrowok="t"/>
                <v:textbox>
                  <w:txbxContent>
                    <w:p w14:paraId="7E33414C" w14:textId="77777777" w:rsidR="00212C20" w:rsidRPr="00CE634A" w:rsidRDefault="00212C20" w:rsidP="00CE634A">
                      <w:pPr>
                        <w:rPr>
                          <w:sz w:val="26"/>
                          <w:szCs w:val="24"/>
                          <w:rtl/>
                        </w:rPr>
                      </w:pPr>
                    </w:p>
                  </w:txbxContent>
                </v:textbox>
              </v:shape>
              <v:shape id="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epwwAAANoAAAAPAAAAZHJzL2Rvd25yZXYueG1sRI/NasMw&#10;EITvhb6D2EJvjdwc3OBGCaFQKD4E6sRJj4u1sUyslbHkn759VQjkOMzMN8x6O9tWjNT7xrGC10UC&#10;grhyuuFawfHw+bIC4QOyxtYxKfglD9vN48MaM+0m/qaxCLWIEPYZKjAhdJmUvjJk0S9cRxy9i+st&#10;hij7Wuoepwi3rVwmSSotNhwXDHb0Yai6FoNVQKty+NmHoeFzasz19JafkzJX6vlp3r2DCDSHe/jW&#10;/tIKUvi/Em+A3PwBAAD//wMAUEsBAi0AFAAGAAgAAAAhANvh9svuAAAAhQEAABMAAAAAAAAAAAAA&#10;AAAAAAAAAFtDb250ZW50X1R5cGVzXS54bWxQSwECLQAUAAYACAAAACEAWvQsW78AAAAVAQAACwAA&#10;AAAAAAAAAAAAAAAfAQAAX3JlbHMvLnJlbHNQSwECLQAUAAYACAAAACEA6RrHqcMAAADaAAAADwAA&#10;AAAAAAAAAAAAAAAHAgAAZHJzL2Rvd25yZXYueG1sUEsFBgAAAAADAAMAtwAAAPcCAAAAAA==&#10;" stroked="f">
                <v:path arrowok="t"/>
                <v:textbox>
                  <w:txbxContent>
                    <w:p w14:paraId="7D4E44CF" w14:textId="77777777"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14:anchorId="037DED16" wp14:editId="10FD1A1F">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D63058"/>
    <w:multiLevelType w:val="hybridMultilevel"/>
    <w:tmpl w:val="7926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3A7093D"/>
    <w:multiLevelType w:val="hybridMultilevel"/>
    <w:tmpl w:val="6C660A24"/>
    <w:lvl w:ilvl="0" w:tplc="2FB23D7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4774C6E"/>
    <w:multiLevelType w:val="hybridMultilevel"/>
    <w:tmpl w:val="474CA9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3"/>
  </w:num>
  <w:num w:numId="5">
    <w:abstractNumId w:val="0"/>
  </w:num>
  <w:num w:numId="6">
    <w:abstractNumId w:val="16"/>
  </w:num>
  <w:num w:numId="7">
    <w:abstractNumId w:val="15"/>
  </w:num>
  <w:num w:numId="8">
    <w:abstractNumId w:val="2"/>
  </w:num>
  <w:num w:numId="9">
    <w:abstractNumId w:val="3"/>
  </w:num>
  <w:num w:numId="10">
    <w:abstractNumId w:val="1"/>
  </w:num>
  <w:num w:numId="11">
    <w:abstractNumId w:val="11"/>
  </w:num>
  <w:num w:numId="12">
    <w:abstractNumId w:val="12"/>
  </w:num>
  <w:num w:numId="13">
    <w:abstractNumId w:val="10"/>
  </w:num>
  <w:num w:numId="14">
    <w:abstractNumId w:val="8"/>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21DDC"/>
    <w:rsid w:val="000434CB"/>
    <w:rsid w:val="000548DC"/>
    <w:rsid w:val="00063FAE"/>
    <w:rsid w:val="00085259"/>
    <w:rsid w:val="000C00A7"/>
    <w:rsid w:val="000E3926"/>
    <w:rsid w:val="00134802"/>
    <w:rsid w:val="001376A0"/>
    <w:rsid w:val="001456B1"/>
    <w:rsid w:val="00163BCC"/>
    <w:rsid w:val="001A4A42"/>
    <w:rsid w:val="001E5014"/>
    <w:rsid w:val="00207F02"/>
    <w:rsid w:val="00212C20"/>
    <w:rsid w:val="00226C21"/>
    <w:rsid w:val="00292AD0"/>
    <w:rsid w:val="002B3BCF"/>
    <w:rsid w:val="002D2578"/>
    <w:rsid w:val="002D6537"/>
    <w:rsid w:val="00323674"/>
    <w:rsid w:val="00331A95"/>
    <w:rsid w:val="00352E2D"/>
    <w:rsid w:val="00384BDF"/>
    <w:rsid w:val="003A20EB"/>
    <w:rsid w:val="003A3740"/>
    <w:rsid w:val="003C4368"/>
    <w:rsid w:val="004366D4"/>
    <w:rsid w:val="00445949"/>
    <w:rsid w:val="00485242"/>
    <w:rsid w:val="004A44A7"/>
    <w:rsid w:val="004C5E31"/>
    <w:rsid w:val="00507350"/>
    <w:rsid w:val="005109B4"/>
    <w:rsid w:val="00514A16"/>
    <w:rsid w:val="00534755"/>
    <w:rsid w:val="00552BF0"/>
    <w:rsid w:val="00576A98"/>
    <w:rsid w:val="005B7A8A"/>
    <w:rsid w:val="006233D6"/>
    <w:rsid w:val="00647180"/>
    <w:rsid w:val="00663E99"/>
    <w:rsid w:val="00683197"/>
    <w:rsid w:val="006A3F76"/>
    <w:rsid w:val="006E360B"/>
    <w:rsid w:val="006E389C"/>
    <w:rsid w:val="006E6145"/>
    <w:rsid w:val="006E6A67"/>
    <w:rsid w:val="0070728F"/>
    <w:rsid w:val="00735646"/>
    <w:rsid w:val="00783B96"/>
    <w:rsid w:val="007B0A6C"/>
    <w:rsid w:val="007C45C4"/>
    <w:rsid w:val="00811EE4"/>
    <w:rsid w:val="00823A1C"/>
    <w:rsid w:val="00833332"/>
    <w:rsid w:val="008379A2"/>
    <w:rsid w:val="0085547F"/>
    <w:rsid w:val="00885D77"/>
    <w:rsid w:val="008878F4"/>
    <w:rsid w:val="008A4C59"/>
    <w:rsid w:val="008C1B1A"/>
    <w:rsid w:val="008D0F25"/>
    <w:rsid w:val="008D6FBE"/>
    <w:rsid w:val="00920E68"/>
    <w:rsid w:val="00947CE3"/>
    <w:rsid w:val="00951A3E"/>
    <w:rsid w:val="00952BCC"/>
    <w:rsid w:val="009E00C5"/>
    <w:rsid w:val="00A0504A"/>
    <w:rsid w:val="00A2056A"/>
    <w:rsid w:val="00A579C4"/>
    <w:rsid w:val="00A76763"/>
    <w:rsid w:val="00AB085F"/>
    <w:rsid w:val="00AB22E3"/>
    <w:rsid w:val="00AE05BA"/>
    <w:rsid w:val="00AE1AF2"/>
    <w:rsid w:val="00AE60B6"/>
    <w:rsid w:val="00AF0669"/>
    <w:rsid w:val="00B51DCC"/>
    <w:rsid w:val="00B54CED"/>
    <w:rsid w:val="00B64DB7"/>
    <w:rsid w:val="00BE3185"/>
    <w:rsid w:val="00C02F03"/>
    <w:rsid w:val="00C4625D"/>
    <w:rsid w:val="00C92EE7"/>
    <w:rsid w:val="00CC18A8"/>
    <w:rsid w:val="00CE2598"/>
    <w:rsid w:val="00CE634A"/>
    <w:rsid w:val="00D60079"/>
    <w:rsid w:val="00D70AA6"/>
    <w:rsid w:val="00D74CE9"/>
    <w:rsid w:val="00D76432"/>
    <w:rsid w:val="00D97428"/>
    <w:rsid w:val="00DA13A0"/>
    <w:rsid w:val="00DA4264"/>
    <w:rsid w:val="00DB2710"/>
    <w:rsid w:val="00DC0C8B"/>
    <w:rsid w:val="00DD556E"/>
    <w:rsid w:val="00DF39E0"/>
    <w:rsid w:val="00E34E6C"/>
    <w:rsid w:val="00E370AB"/>
    <w:rsid w:val="00E708A6"/>
    <w:rsid w:val="00ED3957"/>
    <w:rsid w:val="00F02BF9"/>
    <w:rsid w:val="00F2026A"/>
    <w:rsid w:val="00F56FC7"/>
    <w:rsid w:val="00F7188D"/>
    <w:rsid w:val="00F777A8"/>
    <w:rsid w:val="00F84EAD"/>
    <w:rsid w:val="00FE22F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4245C"/>
  <w15:docId w15:val="{B0036A22-AEB5-4067-9C20-C34081AF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71604">
      <w:bodyDiv w:val="1"/>
      <w:marLeft w:val="0"/>
      <w:marRight w:val="0"/>
      <w:marTop w:val="0"/>
      <w:marBottom w:val="0"/>
      <w:divBdr>
        <w:top w:val="none" w:sz="0" w:space="0" w:color="auto"/>
        <w:left w:val="none" w:sz="0" w:space="0" w:color="auto"/>
        <w:bottom w:val="none" w:sz="0" w:space="0" w:color="auto"/>
        <w:right w:val="none" w:sz="0" w:space="0" w:color="auto"/>
      </w:divBdr>
    </w:div>
    <w:div w:id="1386686309">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D02D9-5319-48F9-8795-E610282AB8B4}"/>
</file>

<file path=customXml/itemProps2.xml><?xml version="1.0" encoding="utf-8"?>
<ds:datastoreItem xmlns:ds="http://schemas.openxmlformats.org/officeDocument/2006/customXml" ds:itemID="{98376E2D-CDAA-4E2F-A838-045F6D8A46C1}"/>
</file>

<file path=customXml/itemProps3.xml><?xml version="1.0" encoding="utf-8"?>
<ds:datastoreItem xmlns:ds="http://schemas.openxmlformats.org/officeDocument/2006/customXml" ds:itemID="{552D4EF8-C024-434B-B694-139F932CF68C}"/>
</file>

<file path=customXml/itemProps4.xml><?xml version="1.0" encoding="utf-8"?>
<ds:datastoreItem xmlns:ds="http://schemas.openxmlformats.org/officeDocument/2006/customXml" ds:itemID="{54A0F4BF-A711-4D57-9FB5-083B5D766808}"/>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subject/>
  <dc:creator>bahrain</dc:creator>
  <cp:keywords/>
  <dc:description/>
  <cp:lastModifiedBy>Geneva Mission</cp:lastModifiedBy>
  <cp:revision>2</cp:revision>
  <cp:lastPrinted>2019-11-12T17:14:00Z</cp:lastPrinted>
  <dcterms:created xsi:type="dcterms:W3CDTF">2019-11-13T09:17:00Z</dcterms:created>
  <dcterms:modified xsi:type="dcterms:W3CDTF">2019-11-13T09:17:00Z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