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24" w:rsidRPr="00BF7C28" w:rsidRDefault="00887824" w:rsidP="00E92C2D">
      <w:pPr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E92C2D" w:rsidRDefault="006C749B" w:rsidP="003A39B0">
      <w:pPr>
        <w:jc w:val="both"/>
        <w:rPr>
          <w:b/>
          <w:sz w:val="24"/>
          <w:szCs w:val="24"/>
        </w:rPr>
      </w:pPr>
    </w:p>
    <w:p w:rsidR="00887824" w:rsidRPr="00E92C2D" w:rsidRDefault="0041346F" w:rsidP="00BE5152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>Universal Periodic Review</w:t>
      </w: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78187A" w:rsidRPr="00E92C2D" w:rsidRDefault="00E92C2D" w:rsidP="00E92C2D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>30</w:t>
      </w:r>
      <w:r w:rsidRPr="00E92C2D">
        <w:rPr>
          <w:b/>
          <w:sz w:val="24"/>
          <w:szCs w:val="24"/>
          <w:vertAlign w:val="superscript"/>
        </w:rPr>
        <w:t>th</w:t>
      </w:r>
    </w:p>
    <w:p w:rsidR="0078187A" w:rsidRPr="00E92C2D" w:rsidRDefault="0078187A" w:rsidP="00BE5152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>Session</w:t>
      </w: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>(</w:t>
      </w:r>
      <w:r w:rsidR="00E92C2D" w:rsidRPr="00E92C2D">
        <w:rPr>
          <w:b/>
          <w:sz w:val="24"/>
          <w:szCs w:val="24"/>
        </w:rPr>
        <w:t>7-18 May</w:t>
      </w:r>
      <w:r w:rsidR="003E2279" w:rsidRPr="00E92C2D">
        <w:rPr>
          <w:b/>
          <w:sz w:val="24"/>
          <w:szCs w:val="24"/>
        </w:rPr>
        <w:t xml:space="preserve"> </w:t>
      </w:r>
      <w:r w:rsidR="0041346F" w:rsidRPr="00E92C2D">
        <w:rPr>
          <w:b/>
          <w:sz w:val="24"/>
          <w:szCs w:val="24"/>
        </w:rPr>
        <w:t>201</w:t>
      </w:r>
      <w:r w:rsidR="003E2279" w:rsidRPr="00E92C2D">
        <w:rPr>
          <w:b/>
          <w:sz w:val="24"/>
          <w:szCs w:val="24"/>
        </w:rPr>
        <w:t>8</w:t>
      </w:r>
      <w:r w:rsidRPr="00E92C2D">
        <w:rPr>
          <w:b/>
          <w:sz w:val="24"/>
          <w:szCs w:val="24"/>
        </w:rPr>
        <w:t>)</w:t>
      </w:r>
      <w:bookmarkStart w:id="1" w:name="_GoBack"/>
      <w:bookmarkEnd w:id="1"/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887824" w:rsidRPr="00E92C2D" w:rsidRDefault="00887824" w:rsidP="00BE5152">
      <w:pPr>
        <w:jc w:val="center"/>
        <w:rPr>
          <w:b/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41346F" w:rsidRPr="00E92C2D" w:rsidRDefault="006C749B" w:rsidP="00BE5152">
      <w:pPr>
        <w:pStyle w:val="Default"/>
        <w:jc w:val="center"/>
        <w:rPr>
          <w:b/>
          <w:bCs/>
        </w:rPr>
      </w:pPr>
      <w:r w:rsidRPr="00E92C2D">
        <w:rPr>
          <w:b/>
          <w:bCs/>
        </w:rPr>
        <w:t>Albania Intervention</w:t>
      </w:r>
      <w:r w:rsidR="00887824" w:rsidRPr="00E92C2D">
        <w:rPr>
          <w:b/>
          <w:bCs/>
        </w:rPr>
        <w:t xml:space="preserve"> </w:t>
      </w:r>
      <w:r w:rsidRPr="00E92C2D">
        <w:rPr>
          <w:b/>
          <w:bCs/>
        </w:rPr>
        <w:t>on</w:t>
      </w:r>
      <w:r w:rsidR="00C51A35" w:rsidRPr="00E92C2D">
        <w:rPr>
          <w:b/>
          <w:bCs/>
        </w:rPr>
        <w:t xml:space="preserve"> the </w:t>
      </w:r>
      <w:r w:rsidR="000B7F5C" w:rsidRPr="00E92C2D">
        <w:rPr>
          <w:b/>
          <w:bCs/>
        </w:rPr>
        <w:t xml:space="preserve">Third </w:t>
      </w:r>
      <w:r w:rsidR="0041346F" w:rsidRPr="00E92C2D">
        <w:rPr>
          <w:b/>
          <w:bCs/>
        </w:rPr>
        <w:t xml:space="preserve">Cycle of the UPR of </w:t>
      </w:r>
      <w:r w:rsidR="00BC03BF">
        <w:rPr>
          <w:b/>
          <w:bCs/>
        </w:rPr>
        <w:t>Canada</w:t>
      </w:r>
      <w:r w:rsidR="00C75D61" w:rsidRPr="00E92C2D">
        <w:rPr>
          <w:b/>
          <w:bCs/>
        </w:rPr>
        <w:t xml:space="preserve"> </w:t>
      </w:r>
    </w:p>
    <w:p w:rsidR="0041346F" w:rsidRPr="00E92C2D" w:rsidRDefault="0041346F" w:rsidP="00BE5152">
      <w:pPr>
        <w:pStyle w:val="Default"/>
        <w:jc w:val="center"/>
        <w:rPr>
          <w:b/>
          <w:bCs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6C749B" w:rsidRPr="00E92C2D" w:rsidRDefault="006C749B" w:rsidP="00BE5152">
      <w:pPr>
        <w:jc w:val="center"/>
        <w:rPr>
          <w:sz w:val="24"/>
          <w:szCs w:val="24"/>
        </w:rPr>
      </w:pPr>
    </w:p>
    <w:p w:rsidR="00887824" w:rsidRPr="00E92C2D" w:rsidRDefault="00887824" w:rsidP="00BE5152">
      <w:pPr>
        <w:jc w:val="center"/>
        <w:rPr>
          <w:sz w:val="24"/>
          <w:szCs w:val="24"/>
        </w:rPr>
      </w:pPr>
    </w:p>
    <w:p w:rsidR="0041346F" w:rsidRPr="00E92C2D" w:rsidRDefault="0041346F" w:rsidP="00BE5152">
      <w:pPr>
        <w:jc w:val="center"/>
        <w:rPr>
          <w:sz w:val="24"/>
          <w:szCs w:val="24"/>
        </w:rPr>
      </w:pPr>
    </w:p>
    <w:p w:rsidR="0041346F" w:rsidRPr="00E92C2D" w:rsidRDefault="0041346F" w:rsidP="00BE5152">
      <w:pPr>
        <w:jc w:val="center"/>
        <w:rPr>
          <w:sz w:val="24"/>
          <w:szCs w:val="24"/>
        </w:rPr>
      </w:pPr>
    </w:p>
    <w:p w:rsidR="0041346F" w:rsidRPr="00E92C2D" w:rsidRDefault="0041346F" w:rsidP="00BE5152">
      <w:pPr>
        <w:jc w:val="center"/>
        <w:rPr>
          <w:sz w:val="24"/>
          <w:szCs w:val="24"/>
        </w:rPr>
      </w:pPr>
    </w:p>
    <w:p w:rsidR="003D3DC4" w:rsidRDefault="00887824" w:rsidP="003D3DC4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 xml:space="preserve">Geneva, </w:t>
      </w:r>
      <w:r w:rsidR="00BC03BF">
        <w:rPr>
          <w:b/>
          <w:sz w:val="24"/>
          <w:szCs w:val="24"/>
        </w:rPr>
        <w:t>11</w:t>
      </w:r>
      <w:r w:rsidR="003E2279" w:rsidRPr="00E92C2D">
        <w:rPr>
          <w:b/>
          <w:sz w:val="24"/>
          <w:szCs w:val="24"/>
          <w:vertAlign w:val="superscript"/>
        </w:rPr>
        <w:t>th</w:t>
      </w:r>
      <w:r w:rsidR="003E2279" w:rsidRPr="00E92C2D">
        <w:rPr>
          <w:b/>
          <w:sz w:val="24"/>
          <w:szCs w:val="24"/>
        </w:rPr>
        <w:t xml:space="preserve"> of </w:t>
      </w:r>
      <w:r w:rsidR="00E92C2D" w:rsidRPr="00E92C2D">
        <w:rPr>
          <w:b/>
          <w:sz w:val="24"/>
          <w:szCs w:val="24"/>
        </w:rPr>
        <w:t xml:space="preserve">May </w:t>
      </w:r>
      <w:r w:rsidR="000B7F5C" w:rsidRPr="00E92C2D">
        <w:rPr>
          <w:b/>
          <w:sz w:val="24"/>
          <w:szCs w:val="24"/>
        </w:rPr>
        <w:t>2</w:t>
      </w:r>
      <w:r w:rsidRPr="00E92C2D">
        <w:rPr>
          <w:b/>
          <w:sz w:val="24"/>
          <w:szCs w:val="24"/>
        </w:rPr>
        <w:t>01</w:t>
      </w:r>
      <w:r w:rsidR="003E2279" w:rsidRPr="00E92C2D">
        <w:rPr>
          <w:b/>
          <w:sz w:val="24"/>
          <w:szCs w:val="24"/>
        </w:rPr>
        <w:t>8</w:t>
      </w:r>
    </w:p>
    <w:p w:rsidR="003D3DC4" w:rsidRDefault="003D3DC4" w:rsidP="003D3DC4">
      <w:pPr>
        <w:jc w:val="center"/>
        <w:rPr>
          <w:b/>
          <w:sz w:val="24"/>
          <w:szCs w:val="24"/>
        </w:rPr>
      </w:pPr>
    </w:p>
    <w:p w:rsidR="00076501" w:rsidRDefault="00887824" w:rsidP="00076501">
      <w:pPr>
        <w:jc w:val="center"/>
        <w:rPr>
          <w:b/>
          <w:sz w:val="24"/>
          <w:szCs w:val="24"/>
        </w:rPr>
      </w:pPr>
      <w:r w:rsidRPr="00E92C2D">
        <w:rPr>
          <w:b/>
          <w:sz w:val="24"/>
          <w:szCs w:val="24"/>
        </w:rPr>
        <w:t>-Check against delivery-</w:t>
      </w:r>
    </w:p>
    <w:p w:rsidR="00A314EB" w:rsidRPr="00CF7E0E" w:rsidRDefault="00A314EB" w:rsidP="00076501">
      <w:pPr>
        <w:rPr>
          <w:b/>
          <w:sz w:val="24"/>
          <w:szCs w:val="24"/>
        </w:rPr>
      </w:pPr>
      <w:r w:rsidRPr="00CF7E0E">
        <w:rPr>
          <w:sz w:val="28"/>
          <w:szCs w:val="28"/>
        </w:rPr>
        <w:lastRenderedPageBreak/>
        <w:t>Mr. President,</w:t>
      </w:r>
    </w:p>
    <w:p w:rsidR="00A314EB" w:rsidRPr="00CF7E0E" w:rsidRDefault="00A314EB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:rsidR="003E2279" w:rsidRPr="00CF7E0E" w:rsidRDefault="003E2279" w:rsidP="00CA12D3">
      <w:pPr>
        <w:jc w:val="both"/>
        <w:rPr>
          <w:sz w:val="28"/>
          <w:szCs w:val="28"/>
        </w:rPr>
      </w:pPr>
      <w:r w:rsidRPr="00CF7E0E">
        <w:rPr>
          <w:sz w:val="28"/>
          <w:szCs w:val="28"/>
        </w:rPr>
        <w:t xml:space="preserve">Albania </w:t>
      </w:r>
      <w:r w:rsidR="003D3DC4" w:rsidRPr="00CF7E0E">
        <w:rPr>
          <w:sz w:val="28"/>
          <w:szCs w:val="28"/>
        </w:rPr>
        <w:t xml:space="preserve">warmly </w:t>
      </w:r>
      <w:r w:rsidRPr="00CF7E0E">
        <w:rPr>
          <w:sz w:val="28"/>
          <w:szCs w:val="28"/>
        </w:rPr>
        <w:t xml:space="preserve">welcomes the distinguished delegation of </w:t>
      </w:r>
      <w:r w:rsidR="00EC7E5C" w:rsidRPr="00CF7E0E">
        <w:rPr>
          <w:sz w:val="28"/>
          <w:szCs w:val="28"/>
        </w:rPr>
        <w:t>Canada</w:t>
      </w:r>
      <w:r w:rsidRPr="00CF7E0E">
        <w:rPr>
          <w:sz w:val="28"/>
          <w:szCs w:val="28"/>
        </w:rPr>
        <w:t xml:space="preserve">, headed by </w:t>
      </w:r>
      <w:r w:rsidR="00EC7E5C" w:rsidRPr="00CF7E0E">
        <w:rPr>
          <w:sz w:val="28"/>
          <w:szCs w:val="28"/>
        </w:rPr>
        <w:t xml:space="preserve">the Minister of Justice Mr. </w:t>
      </w:r>
      <w:r w:rsidR="00AD2B4D" w:rsidRPr="00CF7E0E">
        <w:rPr>
          <w:sz w:val="28"/>
          <w:szCs w:val="28"/>
        </w:rPr>
        <w:t>Jody Wilson-</w:t>
      </w:r>
      <w:proofErr w:type="spellStart"/>
      <w:r w:rsidR="00AD2B4D" w:rsidRPr="00CF7E0E">
        <w:rPr>
          <w:sz w:val="28"/>
          <w:szCs w:val="28"/>
        </w:rPr>
        <w:t>Raybould</w:t>
      </w:r>
      <w:proofErr w:type="spellEnd"/>
      <w:r w:rsidR="00AD2B4D" w:rsidRPr="00CF7E0E">
        <w:rPr>
          <w:sz w:val="28"/>
          <w:szCs w:val="28"/>
        </w:rPr>
        <w:t xml:space="preserve">, </w:t>
      </w:r>
      <w:r w:rsidR="00CA12D3" w:rsidRPr="00CF7E0E">
        <w:rPr>
          <w:sz w:val="28"/>
          <w:szCs w:val="28"/>
        </w:rPr>
        <w:t xml:space="preserve">for </w:t>
      </w:r>
      <w:r w:rsidR="00AD2B4D" w:rsidRPr="00CF7E0E">
        <w:rPr>
          <w:sz w:val="28"/>
          <w:szCs w:val="28"/>
        </w:rPr>
        <w:t>the</w:t>
      </w:r>
      <w:r w:rsidR="00CA12D3" w:rsidRPr="00CF7E0E">
        <w:rPr>
          <w:sz w:val="28"/>
          <w:szCs w:val="28"/>
        </w:rPr>
        <w:t xml:space="preserve"> comprehensive national report and its presentation today</w:t>
      </w:r>
      <w:r w:rsidR="00410D42" w:rsidRPr="00CF7E0E">
        <w:rPr>
          <w:sz w:val="28"/>
          <w:szCs w:val="28"/>
        </w:rPr>
        <w:t>.</w:t>
      </w:r>
    </w:p>
    <w:p w:rsidR="003E2279" w:rsidRPr="00CF7E0E" w:rsidRDefault="003E2279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eastAsia="ja-JP"/>
        </w:rPr>
      </w:pPr>
    </w:p>
    <w:p w:rsidR="00C62100" w:rsidRPr="00CF7E0E" w:rsidRDefault="003D3DC4" w:rsidP="00162C36">
      <w:pPr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>We commend</w:t>
      </w:r>
      <w:r w:rsidR="00535A48" w:rsidRPr="00CF7E0E">
        <w:rPr>
          <w:sz w:val="28"/>
          <w:szCs w:val="28"/>
        </w:rPr>
        <w:t xml:space="preserve"> Canada’s endeavours </w:t>
      </w:r>
      <w:r w:rsidR="00E2694C" w:rsidRPr="00CF7E0E">
        <w:rPr>
          <w:sz w:val="28"/>
          <w:szCs w:val="28"/>
        </w:rPr>
        <w:t xml:space="preserve">towards enhancement of promotion and protection of human rights </w:t>
      </w:r>
      <w:r w:rsidR="00462888" w:rsidRPr="00CF7E0E">
        <w:rPr>
          <w:sz w:val="28"/>
          <w:szCs w:val="28"/>
        </w:rPr>
        <w:t>at</w:t>
      </w:r>
      <w:r w:rsidR="00E2694C" w:rsidRPr="00CF7E0E">
        <w:rPr>
          <w:sz w:val="28"/>
          <w:szCs w:val="28"/>
        </w:rPr>
        <w:t xml:space="preserve"> both domestically and internationally. </w:t>
      </w:r>
    </w:p>
    <w:p w:rsidR="00462888" w:rsidRPr="00CF7E0E" w:rsidRDefault="00462888" w:rsidP="00162C36">
      <w:pPr>
        <w:ind w:right="9"/>
        <w:jc w:val="both"/>
        <w:rPr>
          <w:sz w:val="28"/>
          <w:szCs w:val="28"/>
        </w:rPr>
      </w:pPr>
    </w:p>
    <w:p w:rsidR="007A7E58" w:rsidRPr="00CF7E0E" w:rsidRDefault="00462888" w:rsidP="00162C36">
      <w:pPr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 xml:space="preserve">Albania welcomes </w:t>
      </w:r>
      <w:r w:rsidR="00F03DAC" w:rsidRPr="00CF7E0E">
        <w:rPr>
          <w:sz w:val="28"/>
          <w:szCs w:val="28"/>
        </w:rPr>
        <w:t>Canada’s</w:t>
      </w:r>
      <w:r w:rsidRPr="00CF7E0E">
        <w:rPr>
          <w:sz w:val="28"/>
          <w:szCs w:val="28"/>
        </w:rPr>
        <w:t xml:space="preserve"> continuous commitment to gender equality and </w:t>
      </w:r>
      <w:r w:rsidR="00CF7E0E" w:rsidRPr="00CF7E0E">
        <w:rPr>
          <w:sz w:val="28"/>
          <w:szCs w:val="28"/>
        </w:rPr>
        <w:t>preventive measures</w:t>
      </w:r>
      <w:r w:rsidRPr="00CF7E0E">
        <w:rPr>
          <w:sz w:val="28"/>
          <w:szCs w:val="28"/>
        </w:rPr>
        <w:t xml:space="preserve"> undertaken to address inequalities of women and men with a special focus on wo</w:t>
      </w:r>
      <w:r w:rsidR="00F03DAC" w:rsidRPr="00CF7E0E">
        <w:rPr>
          <w:sz w:val="28"/>
          <w:szCs w:val="28"/>
        </w:rPr>
        <w:t xml:space="preserve">men empowerment. </w:t>
      </w:r>
    </w:p>
    <w:p w:rsidR="007A7E58" w:rsidRPr="00CF7E0E" w:rsidRDefault="007A7E58" w:rsidP="00162C36">
      <w:pPr>
        <w:ind w:right="9"/>
        <w:jc w:val="both"/>
        <w:rPr>
          <w:sz w:val="28"/>
          <w:szCs w:val="28"/>
        </w:rPr>
      </w:pPr>
    </w:p>
    <w:p w:rsidR="00F03DAC" w:rsidRPr="00CF7E0E" w:rsidRDefault="00F03DAC" w:rsidP="00162C36">
      <w:pPr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>We note the</w:t>
      </w:r>
      <w:r w:rsidR="00495811" w:rsidRPr="00CF7E0E">
        <w:rPr>
          <w:sz w:val="28"/>
          <w:szCs w:val="28"/>
        </w:rPr>
        <w:t xml:space="preserve"> challenges that remain on </w:t>
      </w:r>
      <w:r w:rsidRPr="00CF7E0E">
        <w:rPr>
          <w:sz w:val="28"/>
          <w:szCs w:val="28"/>
        </w:rPr>
        <w:t>addressing racism, discrimination and hate motivated actions in Canadian society and would like to recommend the following:</w:t>
      </w:r>
    </w:p>
    <w:p w:rsidR="00F03DAC" w:rsidRPr="00CF7E0E" w:rsidRDefault="00F03DAC" w:rsidP="00162C36">
      <w:pPr>
        <w:ind w:right="9"/>
        <w:jc w:val="both"/>
        <w:rPr>
          <w:sz w:val="28"/>
          <w:szCs w:val="28"/>
        </w:rPr>
      </w:pPr>
    </w:p>
    <w:p w:rsidR="005E4370" w:rsidRPr="00CF7E0E" w:rsidRDefault="005E4370" w:rsidP="005E4370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9"/>
        <w:jc w:val="both"/>
        <w:rPr>
          <w:sz w:val="28"/>
          <w:szCs w:val="28"/>
          <w:lang w:val="en-US" w:eastAsia="ja-JP"/>
        </w:rPr>
      </w:pPr>
      <w:r w:rsidRPr="00CF7E0E">
        <w:rPr>
          <w:sz w:val="28"/>
          <w:szCs w:val="28"/>
          <w:lang w:val="en-US" w:eastAsia="ja-JP"/>
        </w:rPr>
        <w:t>Consider ratifying the International Convention on the Protection of the Rights of All Migrant Workers and Members of Their Families;</w:t>
      </w:r>
    </w:p>
    <w:p w:rsidR="00C401D4" w:rsidRPr="00CF7E0E" w:rsidRDefault="00CF7E0E" w:rsidP="0058095F">
      <w:pPr>
        <w:pStyle w:val="ListParagraph"/>
        <w:numPr>
          <w:ilvl w:val="0"/>
          <w:numId w:val="5"/>
        </w:numPr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>Take necessary measures and p</w:t>
      </w:r>
      <w:r w:rsidR="00C401D4" w:rsidRPr="00CF7E0E">
        <w:rPr>
          <w:sz w:val="28"/>
          <w:szCs w:val="28"/>
        </w:rPr>
        <w:t xml:space="preserve">lace more emphasis on the principles of </w:t>
      </w:r>
      <w:r w:rsidR="00C401D4" w:rsidRPr="00CF7E0E">
        <w:rPr>
          <w:sz w:val="28"/>
          <w:szCs w:val="28"/>
        </w:rPr>
        <w:t xml:space="preserve">non-discrimination </w:t>
      </w:r>
      <w:r w:rsidR="00C401D4" w:rsidRPr="00CF7E0E">
        <w:rPr>
          <w:sz w:val="28"/>
          <w:szCs w:val="28"/>
        </w:rPr>
        <w:t xml:space="preserve">and inclusion in education, </w:t>
      </w:r>
      <w:r w:rsidRPr="00CF7E0E">
        <w:rPr>
          <w:sz w:val="28"/>
          <w:szCs w:val="28"/>
        </w:rPr>
        <w:t>mainly</w:t>
      </w:r>
      <w:r w:rsidR="00C401D4" w:rsidRPr="00CF7E0E">
        <w:rPr>
          <w:sz w:val="28"/>
          <w:szCs w:val="28"/>
        </w:rPr>
        <w:t xml:space="preserve"> for minority groups and persons with</w:t>
      </w:r>
      <w:r w:rsidR="00C401D4" w:rsidRPr="00CF7E0E">
        <w:rPr>
          <w:sz w:val="28"/>
          <w:szCs w:val="28"/>
        </w:rPr>
        <w:t xml:space="preserve"> </w:t>
      </w:r>
      <w:r w:rsidR="00C401D4" w:rsidRPr="00CF7E0E">
        <w:rPr>
          <w:sz w:val="28"/>
          <w:szCs w:val="28"/>
        </w:rPr>
        <w:t>disabilities</w:t>
      </w:r>
      <w:r w:rsidR="007A7E58" w:rsidRPr="00CF7E0E">
        <w:rPr>
          <w:sz w:val="28"/>
          <w:szCs w:val="28"/>
        </w:rPr>
        <w:t>.</w:t>
      </w:r>
    </w:p>
    <w:p w:rsidR="007A7E58" w:rsidRPr="00CF7E0E" w:rsidRDefault="007A7E58" w:rsidP="00F07FFA">
      <w:pPr>
        <w:pStyle w:val="ListParagraph"/>
        <w:numPr>
          <w:ilvl w:val="0"/>
          <w:numId w:val="5"/>
        </w:numPr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>A</w:t>
      </w:r>
      <w:r w:rsidRPr="00CF7E0E">
        <w:rPr>
          <w:sz w:val="28"/>
          <w:szCs w:val="28"/>
        </w:rPr>
        <w:t>dopt a national action plan, in consultation with civil society organizations,</w:t>
      </w:r>
      <w:r w:rsidRPr="00CF7E0E">
        <w:rPr>
          <w:sz w:val="28"/>
          <w:szCs w:val="28"/>
        </w:rPr>
        <w:t xml:space="preserve"> </w:t>
      </w:r>
      <w:r w:rsidRPr="00CF7E0E">
        <w:rPr>
          <w:sz w:val="28"/>
          <w:szCs w:val="28"/>
        </w:rPr>
        <w:t>to combat gender-based violence against</w:t>
      </w:r>
      <w:r w:rsidRPr="00CF7E0E">
        <w:rPr>
          <w:sz w:val="28"/>
          <w:szCs w:val="28"/>
        </w:rPr>
        <w:t xml:space="preserve"> </w:t>
      </w:r>
      <w:r w:rsidRPr="00CF7E0E">
        <w:rPr>
          <w:sz w:val="28"/>
          <w:szCs w:val="28"/>
        </w:rPr>
        <w:t>women.</w:t>
      </w:r>
    </w:p>
    <w:p w:rsidR="005E4370" w:rsidRPr="00CF7E0E" w:rsidRDefault="005E4370" w:rsidP="00C401D4">
      <w:pPr>
        <w:pStyle w:val="ListParagraph"/>
        <w:ind w:right="9"/>
        <w:jc w:val="both"/>
        <w:rPr>
          <w:sz w:val="28"/>
          <w:szCs w:val="28"/>
        </w:rPr>
      </w:pPr>
    </w:p>
    <w:p w:rsidR="00162C36" w:rsidRPr="00CF7E0E" w:rsidRDefault="0041346F" w:rsidP="00162C36">
      <w:pPr>
        <w:tabs>
          <w:tab w:val="left" w:pos="450"/>
        </w:tabs>
        <w:spacing w:line="276" w:lineRule="auto"/>
        <w:ind w:right="9"/>
        <w:jc w:val="both"/>
        <w:rPr>
          <w:sz w:val="28"/>
          <w:szCs w:val="28"/>
        </w:rPr>
      </w:pPr>
      <w:r w:rsidRPr="00CF7E0E">
        <w:rPr>
          <w:sz w:val="28"/>
          <w:szCs w:val="28"/>
        </w:rPr>
        <w:t xml:space="preserve">In conclusion, Albania would like to wish to the delegation of </w:t>
      </w:r>
      <w:r w:rsidR="007A7E58" w:rsidRPr="00CF7E0E">
        <w:rPr>
          <w:sz w:val="28"/>
          <w:szCs w:val="28"/>
        </w:rPr>
        <w:t>Canada</w:t>
      </w:r>
      <w:r w:rsidR="008319E9" w:rsidRPr="00CF7E0E">
        <w:rPr>
          <w:sz w:val="28"/>
          <w:szCs w:val="28"/>
        </w:rPr>
        <w:t xml:space="preserve"> a very </w:t>
      </w:r>
      <w:r w:rsidR="003E2279" w:rsidRPr="00CF7E0E">
        <w:rPr>
          <w:sz w:val="28"/>
          <w:szCs w:val="28"/>
        </w:rPr>
        <w:t>successful review during this cycle.</w:t>
      </w:r>
    </w:p>
    <w:p w:rsidR="00162C36" w:rsidRPr="00CF7E0E" w:rsidRDefault="00162C36" w:rsidP="00162C36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:rsidR="00CA12D3" w:rsidRPr="00CF7E0E" w:rsidRDefault="00162C36" w:rsidP="00076501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CF7E0E">
        <w:rPr>
          <w:sz w:val="28"/>
          <w:szCs w:val="24"/>
        </w:rPr>
        <w:t>Thank you, Mr. President.</w:t>
      </w:r>
    </w:p>
    <w:sectPr w:rsidR="00CA12D3" w:rsidRPr="00CF7E0E" w:rsidSect="00162C36">
      <w:headerReference w:type="default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1907" w:h="16840" w:code="9"/>
      <w:pgMar w:top="2160" w:right="1287" w:bottom="3150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79" w:rsidRDefault="00243E79">
      <w:r>
        <w:separator/>
      </w:r>
    </w:p>
  </w:endnote>
  <w:endnote w:type="continuationSeparator" w:id="0">
    <w:p w:rsidR="00243E79" w:rsidRDefault="0024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C4" w:rsidRPr="00CD5362" w:rsidRDefault="003D3DC4" w:rsidP="003D3DC4">
    <w:pPr>
      <w:jc w:val="center"/>
      <w:rPr>
        <w:rFonts w:ascii="Bookman Old Style" w:hAnsi="Bookman Old Style"/>
        <w:sz w:val="22"/>
        <w:szCs w:val="22"/>
      </w:rPr>
    </w:pPr>
    <w:r w:rsidRPr="00CD5362">
      <w:rPr>
        <w:rFonts w:ascii="Bookman Old Style" w:hAnsi="Bookman Old Style"/>
        <w:noProof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8E8DE2" wp14:editId="07E5E82D">
              <wp:simplePos x="0" y="0"/>
              <wp:positionH relativeFrom="column">
                <wp:posOffset>2936875</wp:posOffset>
              </wp:positionH>
              <wp:positionV relativeFrom="paragraph">
                <wp:posOffset>48260</wp:posOffset>
              </wp:positionV>
              <wp:extent cx="3005455" cy="635"/>
              <wp:effectExtent l="22225" t="19685" r="20320" b="17780"/>
              <wp:wrapNone/>
              <wp:docPr id="180" name="Straight Arrow Connector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DB4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0" o:spid="_x0000_s1026" type="#_x0000_t32" style="position:absolute;margin-left:231.25pt;margin-top:3.8pt;width:236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" strokeweight="2.25pt"/>
          </w:pict>
        </mc:Fallback>
      </mc:AlternateContent>
    </w:r>
    <w:r w:rsidRPr="00CD5362">
      <w:rPr>
        <w:rFonts w:ascii="Bookman Old Style" w:hAnsi="Bookman Old Style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08CE5B" wp14:editId="5EE141E3">
              <wp:simplePos x="0" y="0"/>
              <wp:positionH relativeFrom="column">
                <wp:posOffset>-68580</wp:posOffset>
              </wp:positionH>
              <wp:positionV relativeFrom="paragraph">
                <wp:posOffset>47625</wp:posOffset>
              </wp:positionV>
              <wp:extent cx="3005455" cy="635"/>
              <wp:effectExtent l="17145" t="19050" r="15875" b="18415"/>
              <wp:wrapNone/>
              <wp:docPr id="181" name="Straight Arrow Connector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3BB1E" id="Straight Arrow Connector 181" o:spid="_x0000_s1026" type="#_x0000_t32" style="position:absolute;margin-left:-5.4pt;margin-top:3.75pt;width:236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" strokecolor="#d6181d" strokeweight="2.25pt"/>
          </w:pict>
        </mc:Fallback>
      </mc:AlternateContent>
    </w:r>
  </w:p>
  <w:p w:rsidR="003D3DC4" w:rsidRPr="000C0BB9" w:rsidRDefault="003D3DC4" w:rsidP="003D3DC4">
    <w:pPr>
      <w:jc w:val="center"/>
      <w:rPr>
        <w:rFonts w:ascii="Bookman Old Style" w:hAnsi="Bookman Old Style"/>
        <w:sz w:val="18"/>
        <w:lang w:val="fr-CH"/>
      </w:rPr>
    </w:pPr>
    <w:r w:rsidRPr="000C0BB9">
      <w:rPr>
        <w:rFonts w:ascii="Bookman Old Style" w:hAnsi="Bookman Old Style"/>
        <w:sz w:val="18"/>
        <w:lang w:val="fr-CH"/>
      </w:rPr>
      <w:t xml:space="preserve">(A) Rue du Môle 32, 1201 Geneva, </w:t>
    </w:r>
    <w:proofErr w:type="spellStart"/>
    <w:r w:rsidRPr="000C0BB9">
      <w:rPr>
        <w:rFonts w:ascii="Bookman Old Style" w:hAnsi="Bookman Old Style"/>
        <w:sz w:val="18"/>
        <w:lang w:val="fr-CH"/>
      </w:rPr>
      <w:t>Switzerland</w:t>
    </w:r>
    <w:proofErr w:type="spellEnd"/>
  </w:p>
  <w:p w:rsidR="003D3DC4" w:rsidRPr="000C0BB9" w:rsidRDefault="003D3DC4" w:rsidP="003D3DC4">
    <w:pPr>
      <w:jc w:val="center"/>
      <w:rPr>
        <w:rFonts w:ascii="Bookman Old Style" w:hAnsi="Bookman Old Style"/>
        <w:sz w:val="18"/>
        <w:lang w:val="fr-CH"/>
      </w:rPr>
    </w:pPr>
    <w:r w:rsidRPr="000C0BB9">
      <w:rPr>
        <w:rFonts w:ascii="Bookman Old Style" w:hAnsi="Bookman Old Style"/>
        <w:sz w:val="18"/>
        <w:lang w:val="fr-CH"/>
      </w:rPr>
      <w:t xml:space="preserve">(T) +41 22 73 111 43  </w:t>
    </w:r>
    <w:proofErr w:type="gramStart"/>
    <w:r w:rsidRPr="000C0BB9">
      <w:rPr>
        <w:rFonts w:ascii="Bookman Old Style" w:hAnsi="Bookman Old Style"/>
        <w:sz w:val="18"/>
        <w:lang w:val="fr-CH"/>
      </w:rPr>
      <w:t xml:space="preserve">   (</w:t>
    </w:r>
    <w:proofErr w:type="gramEnd"/>
    <w:r w:rsidRPr="000C0BB9">
      <w:rPr>
        <w:rFonts w:ascii="Bookman Old Style" w:hAnsi="Bookman Old Style"/>
        <w:sz w:val="18"/>
        <w:lang w:val="fr-CH"/>
      </w:rPr>
      <w:t xml:space="preserve">F) + 41 22 73 881 56     (E) mission.geneve@mfa.gov.al  </w:t>
    </w:r>
    <w:r w:rsidRPr="000C0BB9">
      <w:rPr>
        <w:rFonts w:ascii="Bookman Old Style" w:hAnsi="Bookman Old Style"/>
        <w:sz w:val="18"/>
        <w:lang w:val="fr-CH"/>
      </w:rPr>
      <w:br/>
      <w:t>(W) http://www.ambasadat.gov.al/geneva/en</w:t>
    </w:r>
    <w:r w:rsidRPr="000C0BB9">
      <w:rPr>
        <w:rFonts w:ascii="Verdana" w:hAnsi="Verdana"/>
        <w:sz w:val="22"/>
        <w:szCs w:val="22"/>
        <w:lang w:val="fr-CH"/>
      </w:rPr>
      <w:tab/>
    </w:r>
    <w:r w:rsidRPr="000C0BB9">
      <w:rPr>
        <w:rFonts w:ascii="Verdana" w:hAnsi="Verdana"/>
        <w:sz w:val="22"/>
        <w:szCs w:val="22"/>
        <w:lang w:val="fr-CH"/>
      </w:rPr>
      <w:tab/>
    </w:r>
  </w:p>
  <w:p w:rsidR="003D3DC4" w:rsidRDefault="003D3DC4" w:rsidP="003D3DC4">
    <w:pPr>
      <w:pStyle w:val="Footer"/>
      <w:rPr>
        <w:lang w:val="fr-CH"/>
      </w:rPr>
    </w:pPr>
  </w:p>
  <w:p w:rsidR="00E92C2D" w:rsidRDefault="00E92C2D" w:rsidP="00E92C2D">
    <w:pPr>
      <w:pStyle w:val="Footer"/>
      <w:rPr>
        <w:lang w:val="fr-CH"/>
      </w:rPr>
    </w:pPr>
  </w:p>
  <w:p w:rsidR="00E92C2D" w:rsidRPr="000C0BB9" w:rsidRDefault="00E92C2D" w:rsidP="00E92C2D">
    <w:pPr>
      <w:pStyle w:val="Footer"/>
      <w:rPr>
        <w:lang w:val="fr-CH"/>
      </w:rPr>
    </w:pPr>
  </w:p>
  <w:p w:rsidR="00F83B2D" w:rsidRPr="00E92C2D" w:rsidRDefault="00F83B2D" w:rsidP="00E92C2D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C4" w:rsidRPr="00CD5362" w:rsidRDefault="003D3DC4" w:rsidP="003D3DC4">
    <w:pPr>
      <w:jc w:val="center"/>
      <w:rPr>
        <w:rFonts w:ascii="Bookman Old Style" w:hAnsi="Bookman Old Style"/>
        <w:sz w:val="22"/>
        <w:szCs w:val="22"/>
      </w:rPr>
    </w:pPr>
    <w:r w:rsidRPr="00CD5362">
      <w:rPr>
        <w:rFonts w:ascii="Bookman Old Style" w:hAnsi="Bookman Old Style"/>
        <w:noProof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E8DE2" wp14:editId="07E5E82D">
              <wp:simplePos x="0" y="0"/>
              <wp:positionH relativeFrom="column">
                <wp:posOffset>2936875</wp:posOffset>
              </wp:positionH>
              <wp:positionV relativeFrom="paragraph">
                <wp:posOffset>48260</wp:posOffset>
              </wp:positionV>
              <wp:extent cx="3005455" cy="635"/>
              <wp:effectExtent l="22225" t="19685" r="20320" b="17780"/>
              <wp:wrapNone/>
              <wp:docPr id="344" name="Straight Arrow Connector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ABE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44" o:spid="_x0000_s1026" type="#_x0000_t32" style="position:absolute;margin-left:231.25pt;margin-top:3.8pt;width:236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" strokeweight="2.25pt"/>
          </w:pict>
        </mc:Fallback>
      </mc:AlternateContent>
    </w:r>
    <w:r w:rsidRPr="00CD5362">
      <w:rPr>
        <w:rFonts w:ascii="Bookman Old Style" w:hAnsi="Bookman Old Style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08CE5B" wp14:editId="5EE141E3">
              <wp:simplePos x="0" y="0"/>
              <wp:positionH relativeFrom="column">
                <wp:posOffset>-68580</wp:posOffset>
              </wp:positionH>
              <wp:positionV relativeFrom="paragraph">
                <wp:posOffset>47625</wp:posOffset>
              </wp:positionV>
              <wp:extent cx="3005455" cy="635"/>
              <wp:effectExtent l="17145" t="19050" r="15875" b="18415"/>
              <wp:wrapNone/>
              <wp:docPr id="345" name="Straight Arrow Connector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52F59" id="Straight Arrow Connector 345" o:spid="_x0000_s1026" type="#_x0000_t32" style="position:absolute;margin-left:-5.4pt;margin-top:3.75pt;width:236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" strokecolor="#d6181d" strokeweight="2.25pt"/>
          </w:pict>
        </mc:Fallback>
      </mc:AlternateContent>
    </w:r>
  </w:p>
  <w:p w:rsidR="003D3DC4" w:rsidRPr="000C0BB9" w:rsidRDefault="003D3DC4" w:rsidP="003D3DC4">
    <w:pPr>
      <w:jc w:val="center"/>
      <w:rPr>
        <w:rFonts w:ascii="Bookman Old Style" w:hAnsi="Bookman Old Style"/>
        <w:sz w:val="18"/>
        <w:lang w:val="fr-CH"/>
      </w:rPr>
    </w:pPr>
    <w:r w:rsidRPr="000C0BB9">
      <w:rPr>
        <w:rFonts w:ascii="Bookman Old Style" w:hAnsi="Bookman Old Style"/>
        <w:sz w:val="18"/>
        <w:lang w:val="fr-CH"/>
      </w:rPr>
      <w:t xml:space="preserve">(A) Rue du Môle 32, 1201 Geneva, </w:t>
    </w:r>
    <w:proofErr w:type="spellStart"/>
    <w:r w:rsidRPr="000C0BB9">
      <w:rPr>
        <w:rFonts w:ascii="Bookman Old Style" w:hAnsi="Bookman Old Style"/>
        <w:sz w:val="18"/>
        <w:lang w:val="fr-CH"/>
      </w:rPr>
      <w:t>Switzerland</w:t>
    </w:r>
    <w:proofErr w:type="spellEnd"/>
  </w:p>
  <w:p w:rsidR="003D3DC4" w:rsidRPr="000C0BB9" w:rsidRDefault="003D3DC4" w:rsidP="003D3DC4">
    <w:pPr>
      <w:jc w:val="center"/>
      <w:rPr>
        <w:rFonts w:ascii="Bookman Old Style" w:hAnsi="Bookman Old Style"/>
        <w:sz w:val="18"/>
        <w:lang w:val="fr-CH"/>
      </w:rPr>
    </w:pPr>
    <w:r w:rsidRPr="000C0BB9">
      <w:rPr>
        <w:rFonts w:ascii="Bookman Old Style" w:hAnsi="Bookman Old Style"/>
        <w:sz w:val="18"/>
        <w:lang w:val="fr-CH"/>
      </w:rPr>
      <w:t xml:space="preserve">(T) +41 22 73 111 43  </w:t>
    </w:r>
    <w:proofErr w:type="gramStart"/>
    <w:r w:rsidRPr="000C0BB9">
      <w:rPr>
        <w:rFonts w:ascii="Bookman Old Style" w:hAnsi="Bookman Old Style"/>
        <w:sz w:val="18"/>
        <w:lang w:val="fr-CH"/>
      </w:rPr>
      <w:t xml:space="preserve">   (</w:t>
    </w:r>
    <w:proofErr w:type="gramEnd"/>
    <w:r w:rsidRPr="000C0BB9">
      <w:rPr>
        <w:rFonts w:ascii="Bookman Old Style" w:hAnsi="Bookman Old Style"/>
        <w:sz w:val="18"/>
        <w:lang w:val="fr-CH"/>
      </w:rPr>
      <w:t xml:space="preserve">F) + 41 22 73 881 56     (E) mission.geneve@mfa.gov.al  </w:t>
    </w:r>
    <w:r w:rsidRPr="000C0BB9">
      <w:rPr>
        <w:rFonts w:ascii="Bookman Old Style" w:hAnsi="Bookman Old Style"/>
        <w:sz w:val="18"/>
        <w:lang w:val="fr-CH"/>
      </w:rPr>
      <w:br/>
      <w:t>(W) http://www.ambasadat.gov.al/geneva/en</w:t>
    </w:r>
    <w:r w:rsidRPr="000C0BB9">
      <w:rPr>
        <w:rFonts w:ascii="Verdana" w:hAnsi="Verdana"/>
        <w:sz w:val="22"/>
        <w:szCs w:val="22"/>
        <w:lang w:val="fr-CH"/>
      </w:rPr>
      <w:tab/>
    </w:r>
    <w:r w:rsidRPr="000C0BB9">
      <w:rPr>
        <w:rFonts w:ascii="Verdana" w:hAnsi="Verdana"/>
        <w:sz w:val="22"/>
        <w:szCs w:val="22"/>
        <w:lang w:val="fr-CH"/>
      </w:rPr>
      <w:tab/>
    </w:r>
  </w:p>
  <w:p w:rsidR="003D3DC4" w:rsidRDefault="003D3DC4" w:rsidP="003D3DC4">
    <w:pPr>
      <w:pStyle w:val="Footer"/>
      <w:rPr>
        <w:lang w:val="fr-CH"/>
      </w:rPr>
    </w:pPr>
  </w:p>
  <w:p w:rsidR="003D3DC4" w:rsidRPr="003D3DC4" w:rsidRDefault="003D3DC4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79" w:rsidRDefault="00243E79">
      <w:bookmarkStart w:id="0" w:name="_Hlk512499587"/>
      <w:bookmarkEnd w:id="0"/>
      <w:r>
        <w:separator/>
      </w:r>
    </w:p>
  </w:footnote>
  <w:footnote w:type="continuationSeparator" w:id="0">
    <w:p w:rsidR="00243E79" w:rsidRDefault="0024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2D" w:rsidRPr="000D4039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p w:rsidR="00E92C2D" w:rsidRDefault="00E9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2D" w:rsidRPr="000D4039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b/>
        <w:noProof/>
        <w:sz w:val="24"/>
        <w:szCs w:val="24"/>
        <w:lang w:val="sq-AL"/>
      </w:rPr>
      <w:drawing>
        <wp:anchor distT="0" distB="0" distL="114300" distR="114300" simplePos="0" relativeHeight="251665408" behindDoc="0" locked="0" layoutInCell="1" allowOverlap="1" wp14:anchorId="6CA575E7" wp14:editId="22A918D4">
          <wp:simplePos x="0" y="0"/>
          <wp:positionH relativeFrom="margin">
            <wp:align>left</wp:align>
          </wp:positionH>
          <wp:positionV relativeFrom="margin">
            <wp:posOffset>-1779905</wp:posOffset>
          </wp:positionV>
          <wp:extent cx="1097280" cy="1051560"/>
          <wp:effectExtent l="0" t="0" r="7620" b="0"/>
          <wp:wrapNone/>
          <wp:docPr id="462" name="Picture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C2D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w:drawing>
        <wp:anchor distT="0" distB="0" distL="114300" distR="114300" simplePos="0" relativeHeight="251666432" behindDoc="0" locked="0" layoutInCell="1" allowOverlap="1" wp14:anchorId="4C2A44DF" wp14:editId="0CA10046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485140" cy="699770"/>
          <wp:effectExtent l="0" t="0" r="0" b="5080"/>
          <wp:wrapSquare wrapText="bothSides"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C2D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p w:rsidR="00E92C2D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p w:rsidR="00E92C2D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p w:rsidR="00E92C2D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p w:rsidR="00E92C2D" w:rsidRPr="000D4039" w:rsidRDefault="00E92C2D" w:rsidP="00E92C2D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E92C2D" w:rsidRPr="000D4039" w:rsidTr="00085CCD">
      <w:tc>
        <w:tcPr>
          <w:tcW w:w="4534" w:type="dxa"/>
          <w:hideMark/>
        </w:tcPr>
        <w:p w:rsidR="00E92C2D" w:rsidRPr="000C0BB9" w:rsidRDefault="00E92C2D" w:rsidP="00E92C2D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:rsidR="00E92C2D" w:rsidRPr="000C0BB9" w:rsidRDefault="00E92C2D" w:rsidP="00E92C2D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:rsidR="00E92C2D" w:rsidRPr="000C0BB9" w:rsidRDefault="00E92C2D" w:rsidP="00E92C2D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:rsidR="00E92C2D" w:rsidRPr="000D4039" w:rsidRDefault="00E92C2D" w:rsidP="00E92C2D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:rsidR="00E92C2D" w:rsidRPr="000D4039" w:rsidRDefault="00E92C2D" w:rsidP="00E92C2D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:rsidR="00E92C2D" w:rsidRPr="00E92C2D" w:rsidRDefault="00E92C2D" w:rsidP="00E92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5FA1"/>
    <w:multiLevelType w:val="hybridMultilevel"/>
    <w:tmpl w:val="D41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4"/>
    <w:rsid w:val="0000225C"/>
    <w:rsid w:val="00040B4E"/>
    <w:rsid w:val="00043E54"/>
    <w:rsid w:val="000608CE"/>
    <w:rsid w:val="00074A72"/>
    <w:rsid w:val="000757F3"/>
    <w:rsid w:val="00076501"/>
    <w:rsid w:val="000A6CC6"/>
    <w:rsid w:val="000A7ECC"/>
    <w:rsid w:val="000B7F5C"/>
    <w:rsid w:val="00105F8B"/>
    <w:rsid w:val="001115BA"/>
    <w:rsid w:val="001274AC"/>
    <w:rsid w:val="00134D47"/>
    <w:rsid w:val="00162C36"/>
    <w:rsid w:val="001C0C57"/>
    <w:rsid w:val="001D33FC"/>
    <w:rsid w:val="001E6123"/>
    <w:rsid w:val="001F3398"/>
    <w:rsid w:val="001F79FE"/>
    <w:rsid w:val="00205AB8"/>
    <w:rsid w:val="00205E02"/>
    <w:rsid w:val="002137EC"/>
    <w:rsid w:val="00220C86"/>
    <w:rsid w:val="00224150"/>
    <w:rsid w:val="002328DF"/>
    <w:rsid w:val="00243E79"/>
    <w:rsid w:val="002464CF"/>
    <w:rsid w:val="00267C9F"/>
    <w:rsid w:val="0027087D"/>
    <w:rsid w:val="002A058C"/>
    <w:rsid w:val="002E21BB"/>
    <w:rsid w:val="002F1E1D"/>
    <w:rsid w:val="003000BF"/>
    <w:rsid w:val="0030122E"/>
    <w:rsid w:val="00314EDE"/>
    <w:rsid w:val="00322982"/>
    <w:rsid w:val="003354F2"/>
    <w:rsid w:val="00375106"/>
    <w:rsid w:val="00384B8D"/>
    <w:rsid w:val="0039190E"/>
    <w:rsid w:val="00395278"/>
    <w:rsid w:val="003A39B0"/>
    <w:rsid w:val="003B31CA"/>
    <w:rsid w:val="003B3C70"/>
    <w:rsid w:val="003D3D47"/>
    <w:rsid w:val="003D3DC4"/>
    <w:rsid w:val="003D712D"/>
    <w:rsid w:val="003E2279"/>
    <w:rsid w:val="0040607B"/>
    <w:rsid w:val="00410D42"/>
    <w:rsid w:val="0041346F"/>
    <w:rsid w:val="00422D3B"/>
    <w:rsid w:val="00434B5D"/>
    <w:rsid w:val="004375EF"/>
    <w:rsid w:val="00442896"/>
    <w:rsid w:val="00443C75"/>
    <w:rsid w:val="004452ED"/>
    <w:rsid w:val="00462888"/>
    <w:rsid w:val="00467F8F"/>
    <w:rsid w:val="004813D4"/>
    <w:rsid w:val="00487B82"/>
    <w:rsid w:val="00495811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35A48"/>
    <w:rsid w:val="00541E18"/>
    <w:rsid w:val="00543FBA"/>
    <w:rsid w:val="005560D3"/>
    <w:rsid w:val="00573FF5"/>
    <w:rsid w:val="005832AB"/>
    <w:rsid w:val="005861FB"/>
    <w:rsid w:val="005A571B"/>
    <w:rsid w:val="005B18C5"/>
    <w:rsid w:val="005B3034"/>
    <w:rsid w:val="005E4370"/>
    <w:rsid w:val="0061172C"/>
    <w:rsid w:val="00615D01"/>
    <w:rsid w:val="00620640"/>
    <w:rsid w:val="00642A66"/>
    <w:rsid w:val="00661984"/>
    <w:rsid w:val="006769AB"/>
    <w:rsid w:val="006C3438"/>
    <w:rsid w:val="006C38DB"/>
    <w:rsid w:val="006C749B"/>
    <w:rsid w:val="006D5C7C"/>
    <w:rsid w:val="006D6178"/>
    <w:rsid w:val="006F0463"/>
    <w:rsid w:val="00723908"/>
    <w:rsid w:val="0072455C"/>
    <w:rsid w:val="00725B41"/>
    <w:rsid w:val="00732C3B"/>
    <w:rsid w:val="00732CD7"/>
    <w:rsid w:val="00746189"/>
    <w:rsid w:val="00763E40"/>
    <w:rsid w:val="007816C7"/>
    <w:rsid w:val="0078187A"/>
    <w:rsid w:val="007922A8"/>
    <w:rsid w:val="00792657"/>
    <w:rsid w:val="00794560"/>
    <w:rsid w:val="007A7E58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63B28"/>
    <w:rsid w:val="00871F91"/>
    <w:rsid w:val="00880E76"/>
    <w:rsid w:val="00887824"/>
    <w:rsid w:val="0089679E"/>
    <w:rsid w:val="008A1F51"/>
    <w:rsid w:val="008A7674"/>
    <w:rsid w:val="008B4D13"/>
    <w:rsid w:val="008E739F"/>
    <w:rsid w:val="00920619"/>
    <w:rsid w:val="0092066C"/>
    <w:rsid w:val="00927338"/>
    <w:rsid w:val="00956085"/>
    <w:rsid w:val="00962A03"/>
    <w:rsid w:val="009718E0"/>
    <w:rsid w:val="0097541A"/>
    <w:rsid w:val="00977F50"/>
    <w:rsid w:val="00983489"/>
    <w:rsid w:val="009B3410"/>
    <w:rsid w:val="009B4988"/>
    <w:rsid w:val="009B7A14"/>
    <w:rsid w:val="009C6715"/>
    <w:rsid w:val="009D0153"/>
    <w:rsid w:val="00A3083C"/>
    <w:rsid w:val="00A314EB"/>
    <w:rsid w:val="00A44298"/>
    <w:rsid w:val="00A4571E"/>
    <w:rsid w:val="00A45792"/>
    <w:rsid w:val="00A50488"/>
    <w:rsid w:val="00A53030"/>
    <w:rsid w:val="00A85369"/>
    <w:rsid w:val="00A926F7"/>
    <w:rsid w:val="00AD2B4D"/>
    <w:rsid w:val="00B33F82"/>
    <w:rsid w:val="00B46A3C"/>
    <w:rsid w:val="00B649B9"/>
    <w:rsid w:val="00B72F97"/>
    <w:rsid w:val="00B73095"/>
    <w:rsid w:val="00B742BE"/>
    <w:rsid w:val="00BA235B"/>
    <w:rsid w:val="00BC03BF"/>
    <w:rsid w:val="00BE361A"/>
    <w:rsid w:val="00BE4592"/>
    <w:rsid w:val="00BE5152"/>
    <w:rsid w:val="00C2028A"/>
    <w:rsid w:val="00C34D23"/>
    <w:rsid w:val="00C37F28"/>
    <w:rsid w:val="00C401D4"/>
    <w:rsid w:val="00C51A35"/>
    <w:rsid w:val="00C62100"/>
    <w:rsid w:val="00C75D61"/>
    <w:rsid w:val="00C773A4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CF7E0E"/>
    <w:rsid w:val="00D06211"/>
    <w:rsid w:val="00D213BA"/>
    <w:rsid w:val="00D47E03"/>
    <w:rsid w:val="00D711A7"/>
    <w:rsid w:val="00D72F28"/>
    <w:rsid w:val="00D86C6F"/>
    <w:rsid w:val="00D90DFE"/>
    <w:rsid w:val="00DB1B97"/>
    <w:rsid w:val="00DE22E5"/>
    <w:rsid w:val="00DE375B"/>
    <w:rsid w:val="00DF144F"/>
    <w:rsid w:val="00E011B5"/>
    <w:rsid w:val="00E07900"/>
    <w:rsid w:val="00E10F1B"/>
    <w:rsid w:val="00E129F1"/>
    <w:rsid w:val="00E1483E"/>
    <w:rsid w:val="00E16296"/>
    <w:rsid w:val="00E2694C"/>
    <w:rsid w:val="00E31D31"/>
    <w:rsid w:val="00E55AD3"/>
    <w:rsid w:val="00E92C2D"/>
    <w:rsid w:val="00EC7E5C"/>
    <w:rsid w:val="00EE39B4"/>
    <w:rsid w:val="00F02E32"/>
    <w:rsid w:val="00F03DAC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13F1"/>
  <w15:docId w15:val="{1998FAE1-F05E-4BB0-A207-A6AE5EF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2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2D"/>
    <w:rPr>
      <w:rFonts w:ascii="Times New Roman" w:eastAsia="Times New Roman" w:hAnsi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96D8F-7192-4AB4-A87E-06036CE8DF8A}"/>
</file>

<file path=customXml/itemProps2.xml><?xml version="1.0" encoding="utf-8"?>
<ds:datastoreItem xmlns:ds="http://schemas.openxmlformats.org/officeDocument/2006/customXml" ds:itemID="{C66393CC-60BC-4909-B84B-DC20E43CEF80}"/>
</file>

<file path=customXml/itemProps3.xml><?xml version="1.0" encoding="utf-8"?>
<ds:datastoreItem xmlns:ds="http://schemas.openxmlformats.org/officeDocument/2006/customXml" ds:itemID="{3C6F8512-005D-4B74-8886-0A74B2AB26FF}"/>
</file>

<file path=customXml/itemProps4.xml><?xml version="1.0" encoding="utf-8"?>
<ds:datastoreItem xmlns:ds="http://schemas.openxmlformats.org/officeDocument/2006/customXml" ds:itemID="{18714DE7-4492-4E33-94DC-7668F7C25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Fatjon Demneri</cp:lastModifiedBy>
  <cp:revision>4</cp:revision>
  <cp:lastPrinted>2018-01-12T12:04:00Z</cp:lastPrinted>
  <dcterms:created xsi:type="dcterms:W3CDTF">2018-05-07T14:52:00Z</dcterms:created>
  <dcterms:modified xsi:type="dcterms:W3CDTF">2018-05-08T10:50:00Z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