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AC" w:rsidRPr="00846404" w:rsidRDefault="00846404" w:rsidP="004818BC">
      <w:pPr>
        <w:tabs>
          <w:tab w:val="center" w:pos="2872"/>
          <w:tab w:val="left" w:pos="4920"/>
        </w:tabs>
        <w:bidi w:val="0"/>
        <w:rPr>
          <w:rFonts w:asciiTheme="majorBidi" w:hAnsiTheme="majorBidi" w:cstheme="majorBidi"/>
          <w:b/>
          <w:bCs/>
          <w:sz w:val="32"/>
          <w:szCs w:val="32"/>
          <w:rtl/>
          <w:lang w:val="en-GB" w:bidi="ar-SY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596CC8AE" wp14:editId="3D5B9234">
                <wp:simplePos x="0" y="0"/>
                <wp:positionH relativeFrom="margin">
                  <wp:posOffset>-809625</wp:posOffset>
                </wp:positionH>
                <wp:positionV relativeFrom="margin">
                  <wp:posOffset>-123825</wp:posOffset>
                </wp:positionV>
                <wp:extent cx="2637790" cy="1314450"/>
                <wp:effectExtent l="0" t="0" r="10160" b="0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779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Permanent Mission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the 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Syrian Arab Republic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Geneva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rPr>
                                <w:color w:val="4F81B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6CC8AE" id="Rectangle 5" o:spid="_x0000_s1026" style="position:absolute;margin-left:-63.75pt;margin-top:-9.75pt;width:207.7pt;height:103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wL6AIAAG8GAAAOAAAAZHJzL2Uyb0RvYy54bWysVduO0zAQfUfiHyy/Z5O0adJEm6I2bQBp&#10;gRULH+AmTmOR2MF2my6If2fs9LrwsGLpgzW2x5Nz5sxMb9/s2wbtqFRM8BT7Nx5GlBeiZHyT4q9f&#10;cmeKkdKEl6QRnKb4kSr8Zvb61W3fJXQkatGUVCIIwlXSdymute4S11VFTVuibkRHOVxWQrZEw1Zu&#10;3FKSHqK3jTvyvNDthSw7KQqqFJwuh0s8s/Grihb6U1UpqlGTYsCm7SrtujarO7slyUaSrmbFAQb5&#10;BxQtYRw+egq1JJqgrWR/hGpZIYUSlb4pROuKqmIFtRyAje89YfNQk45aLpAc1Z3SpP5f2OLj7l4i&#10;VqY4xIiTFiT6DEkjfNNQNDHp6TuVgNdDdy8NQdXdieKbQlxkNXjRuZSirykpAZRv/N2rB2aj4Cla&#10;9x9ECdHJVgubqX0lW1Q1rHtnHprQkA20t9I8nqShe40KOByF4yiKQcEC7vyxHwQTK55LEhPIPO+k&#10;0m+paJExUiyBhg1LdndKG2BnF+PORc6axurf8KsDcBxOqC2g4TVJAAqYxtOAsuL+jL14NV1NAycY&#10;hSsn8JZLZ55ngRPmfjRZjpdZtvR/GRR+kNSsLCk3Hz0Wmh88T8hDyQ8lcio1JRpWmnAGkpKbddZI&#10;tCOm0O3PigE3Zzf3GoZNCXB5QskfBd5iFDt5OI2cIA8mThx5U8fz40UcekEcLPNrSneM05dTQj0I&#10;G3sgq+VzRv1MciRpmYZZ0rA2xdNTBkhiinPFS6u0JqwZ7ItcGPx/z8U8n3hRMJ46UTQZO8F45TmL&#10;aZ4588wPw2i1yBarJ/KubMmol6fDinJRfxd4D984Q4aCPRan7T7TcEPj6v16D8RNF65F+Qh9KAX0&#10;BvQRzGwwaiF/YNTD/Eux+r4lkmLUvOfQy2ZYHg15NNZHg/ACnqa40BKjYZPpYaxuO8k2NcQempqL&#10;OXR8xWwHnnEAeLOBqWZpHCawGZuXe+t1/p+Y/QYAAP//AwBQSwMEFAAGAAgAAAAhAOKk2rHeAAAA&#10;DAEAAA8AAABkcnMvZG93bnJldi54bWxMj8FOwzAQRO9I/IO1SNxap0E0bohTISQ4wSGBD3DibRKI&#10;11HstoGvZ3uC26zmaXam2C9uFCecw+BJw2adgEBqvR2o0/Dx/rxSIEI0ZM3oCTV8Y4B9eX1VmNz6&#10;M1V4qmMnOIRCbjT0MU65lKHt0Zmw9hMSewc/OxP5nDtpZ3PmcDfKNEm20pmB+ENvJnzqsf2qj05D&#10;c3ip1LZTn9XbT5+lrzXRXUNa394sjw8gIi7xD4ZLfa4OJXdq/JFsEKOG1SbN7pm9qB0LRlKV7UA0&#10;zCq2ZFnI/yPKXwAAAP//AwBQSwECLQAUAAYACAAAACEAtoM4kv4AAADhAQAAEwAAAAAAAAAAAAAA&#10;AAAAAAAAW0NvbnRlbnRfVHlwZXNdLnhtbFBLAQItABQABgAIAAAAIQA4/SH/1gAAAJQBAAALAAAA&#10;AAAAAAAAAAAAAC8BAABfcmVscy8ucmVsc1BLAQItABQABgAIAAAAIQC2QrwL6AIAAG8GAAAOAAAA&#10;AAAAAAAAAAAAAC4CAABkcnMvZTJvRG9jLnhtbFBLAQItABQABgAIAAAAIQDipNqx3gAAAAwBAAAP&#10;AAAAAAAAAAAAAAAAAEIFAABkcnMvZG93bnJldi54bWxQSwUGAAAAAAQABADzAAAATQYAAAAA&#10;" o:allowincell="f" filled="f" fillcolor="black" stroked="f" strokeweight="1.5pt">
                <v:textbox inset="0,0,0,0">
                  <w:txbxContent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Permanent Mission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of the 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Syrian Arab Republic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Geneva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rPr>
                          <w:color w:val="4F81B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46404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D04AA4E" wp14:editId="3706753D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244729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53" y="21116"/>
                <wp:lineTo x="21353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 </w:t>
      </w:r>
      <w:r w:rsidR="008A1CFF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inline distT="0" distB="0" distL="0" distR="0" wp14:anchorId="0DCC653A" wp14:editId="75542128">
            <wp:extent cx="1000125" cy="6400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</w:t>
      </w:r>
    </w:p>
    <w:p w:rsidR="007D0FAC" w:rsidRDefault="007D0FA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 w:rsidP="00D51B6E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بيان الج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ُ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مهوري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ّـــ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 العربي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ــــّة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 xml:space="preserve"> السوري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ــّـ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</w:t>
      </w:r>
    </w:p>
    <w:p w:rsidR="008A1CFF" w:rsidRPr="00D51B6E" w:rsidRDefault="008A1CFF" w:rsidP="008A1CFF">
      <w:pPr>
        <w:jc w:val="center"/>
        <w:rPr>
          <w:rFonts w:ascii="Sitka Small" w:hAnsi="Sitka Small" w:cs="Sakkal Majalla"/>
          <w:b/>
          <w:bCs/>
          <w:sz w:val="24"/>
          <w:szCs w:val="24"/>
          <w:rtl/>
          <w:lang w:val="fr-CH" w:bidi="ar-SY"/>
        </w:rPr>
      </w:pPr>
      <w:r w:rsidRPr="00D51B6E">
        <w:rPr>
          <w:rFonts w:ascii="Sitka Small" w:hAnsi="Sitka Small" w:cs="Sakkal Majalla"/>
          <w:b/>
          <w:bCs/>
          <w:sz w:val="24"/>
          <w:szCs w:val="24"/>
          <w:lang w:bidi="ar-SY"/>
        </w:rPr>
        <w:t>Statement by the Syrian Arab Republic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</w:p>
    <w:p w:rsidR="001F6C36" w:rsidRPr="001F6C36" w:rsidRDefault="00D74484" w:rsidP="00D74484">
      <w:pPr>
        <w:jc w:val="center"/>
        <w:rPr>
          <w:rFonts w:ascii="Sitka Small" w:hAnsi="Sitka Small" w:cs="Sakkal Majalla"/>
          <w:b/>
          <w:bCs/>
          <w:sz w:val="32"/>
          <w:szCs w:val="32"/>
        </w:rPr>
      </w:pPr>
      <w:r>
        <w:rPr>
          <w:rFonts w:ascii="Sitka Small" w:hAnsi="Sitka Small" w:cs="Sakkal Majalla"/>
          <w:b/>
          <w:bCs/>
          <w:sz w:val="32"/>
          <w:szCs w:val="32"/>
          <w:rtl/>
        </w:rPr>
        <w:t>الجولة الرابعة من آلية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bidi="ar-SY"/>
        </w:rPr>
        <w:t xml:space="preserve"> المراجعة </w:t>
      </w:r>
      <w:r w:rsidR="001F6C36" w:rsidRPr="001F6C36">
        <w:rPr>
          <w:rFonts w:ascii="Sitka Small" w:hAnsi="Sitka Small" w:cs="Sakkal Majalla"/>
          <w:b/>
          <w:bCs/>
          <w:sz w:val="32"/>
          <w:szCs w:val="32"/>
          <w:rtl/>
        </w:rPr>
        <w:t>الدوري</w:t>
      </w:r>
      <w:r>
        <w:rPr>
          <w:rFonts w:ascii="Sitka Small" w:hAnsi="Sitka Small" w:cs="Sakkal Majalla" w:hint="cs"/>
          <w:b/>
          <w:bCs/>
          <w:sz w:val="32"/>
          <w:szCs w:val="32"/>
          <w:rtl/>
        </w:rPr>
        <w:t>ة</w:t>
      </w:r>
      <w:r w:rsidR="001F6C36" w:rsidRPr="001F6C36">
        <w:rPr>
          <w:rFonts w:ascii="Sitka Small" w:hAnsi="Sitka Small" w:cs="Sakkal Majalla"/>
          <w:b/>
          <w:bCs/>
          <w:sz w:val="32"/>
          <w:szCs w:val="32"/>
          <w:rtl/>
        </w:rPr>
        <w:t xml:space="preserve"> الشامل</w:t>
      </w:r>
      <w:r>
        <w:rPr>
          <w:rFonts w:ascii="Sitka Small" w:hAnsi="Sitka Small" w:cs="Sakkal Majalla" w:hint="cs"/>
          <w:b/>
          <w:bCs/>
          <w:sz w:val="32"/>
          <w:szCs w:val="32"/>
          <w:rtl/>
        </w:rPr>
        <w:t>ة</w:t>
      </w:r>
      <w:r w:rsidR="001F6C36" w:rsidRPr="001F6C36">
        <w:rPr>
          <w:rFonts w:ascii="Sitka Small" w:hAnsi="Sitka Small" w:cs="Sakkal Majalla"/>
          <w:b/>
          <w:bCs/>
          <w:sz w:val="32"/>
          <w:szCs w:val="32"/>
          <w:rtl/>
        </w:rPr>
        <w:t xml:space="preserve"> – الدورة </w:t>
      </w:r>
      <w:r w:rsidR="00CF42E1">
        <w:rPr>
          <w:rFonts w:ascii="Sitka Small" w:hAnsi="Sitka Small" w:cs="Sakkal Majalla" w:hint="cs"/>
          <w:b/>
          <w:bCs/>
          <w:sz w:val="32"/>
          <w:szCs w:val="32"/>
          <w:rtl/>
        </w:rPr>
        <w:t>43</w:t>
      </w:r>
    </w:p>
    <w:p w:rsidR="001F6C36" w:rsidRPr="001F6C36" w:rsidRDefault="00CF42E1" w:rsidP="00CF42E1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1 </w:t>
      </w:r>
      <w:r>
        <w:rPr>
          <w:rFonts w:ascii="Sitka Small" w:hAnsi="Sitka Small" w:cs="Sakkal Majalla"/>
          <w:b/>
          <w:bCs/>
          <w:sz w:val="32"/>
          <w:szCs w:val="32"/>
          <w:rtl/>
        </w:rPr>
        <w:t>–</w:t>
      </w:r>
      <w:r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 12 أيار </w:t>
      </w:r>
      <w:r w:rsidR="001F6C36" w:rsidRPr="001F6C36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  2023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</w:rPr>
      </w:pPr>
    </w:p>
    <w:p w:rsidR="008A1CFF" w:rsidRPr="006A423B" w:rsidRDefault="008A1CFF" w:rsidP="00CF42E1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جلسة مناقشة التقرير الوطني </w:t>
      </w:r>
      <w:r w:rsidR="00CF42E1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لرومانيا </w:t>
      </w:r>
    </w:p>
    <w:p w:rsidR="006A423B" w:rsidRPr="00CF42E1" w:rsidRDefault="008A1CFF" w:rsidP="00CF42E1">
      <w:pPr>
        <w:jc w:val="center"/>
        <w:rPr>
          <w:rFonts w:ascii="Sitka Small" w:hAnsi="Sitka Small" w:cs="Sakkal Majalla"/>
          <w:b/>
          <w:bCs/>
          <w:lang w:val="en-GB"/>
        </w:rPr>
      </w:pPr>
      <w:r w:rsidRPr="00D51B6E">
        <w:rPr>
          <w:rFonts w:ascii="Sitka Small" w:hAnsi="Sitka Small" w:cs="Sakkal Majalla"/>
          <w:b/>
          <w:bCs/>
        </w:rPr>
        <w:t>Review</w:t>
      </w:r>
      <w:r w:rsidRPr="00D51B6E">
        <w:rPr>
          <w:rFonts w:ascii="Sitka Small" w:hAnsi="Sitka Small" w:cs="Sakkal Majalla"/>
          <w:b/>
          <w:bCs/>
          <w:lang w:val="en-GB"/>
        </w:rPr>
        <w:t xml:space="preserve"> of </w:t>
      </w:r>
      <w:r w:rsidR="00CF42E1">
        <w:rPr>
          <w:rFonts w:ascii="Sitka Small" w:hAnsi="Sitka Small" w:cs="Sakkal Majalla"/>
          <w:b/>
          <w:bCs/>
          <w:lang w:val="fr-FR"/>
        </w:rPr>
        <w:t>R</w:t>
      </w:r>
      <w:proofErr w:type="spellStart"/>
      <w:r w:rsidR="00CF42E1">
        <w:rPr>
          <w:rFonts w:ascii="Sitka Small" w:hAnsi="Sitka Small" w:cs="Sakkal Majalla"/>
          <w:b/>
          <w:bCs/>
          <w:lang w:val="en-GB"/>
        </w:rPr>
        <w:t>omania</w:t>
      </w:r>
      <w:proofErr w:type="spellEnd"/>
    </w:p>
    <w:p w:rsidR="00D51B6E" w:rsidRPr="006A423B" w:rsidRDefault="00D51B6E" w:rsidP="006A423B">
      <w:pPr>
        <w:jc w:val="center"/>
        <w:rPr>
          <w:rFonts w:ascii="Sitka Small" w:hAnsi="Sitka Small" w:cs="Sakkal Majalla"/>
          <w:b/>
          <w:bCs/>
          <w:lang w:bidi="ar-SY"/>
        </w:rPr>
      </w:pPr>
    </w:p>
    <w:p w:rsidR="008A1CFF" w:rsidRPr="00D51B6E" w:rsidRDefault="00646EBB" w:rsidP="00646EBB">
      <w:pPr>
        <w:jc w:val="center"/>
        <w:rPr>
          <w:rFonts w:ascii="Sitka Small" w:hAnsi="Sitka Small" w:cs="Sakkal Majalla"/>
          <w:b/>
          <w:bCs/>
          <w:sz w:val="26"/>
          <w:szCs w:val="26"/>
          <w:lang w:bidi="ar-SY"/>
        </w:rPr>
      </w:pPr>
      <w:r w:rsidRPr="00D51B6E">
        <w:rPr>
          <w:rFonts w:ascii="Sitka Small" w:hAnsi="Sitka Small" w:cs="Sakkal Majalla"/>
          <w:b/>
          <w:bCs/>
          <w:sz w:val="26"/>
          <w:szCs w:val="26"/>
        </w:rPr>
        <w:t xml:space="preserve"> </w:t>
      </w:r>
    </w:p>
    <w:p w:rsidR="007D0FAC" w:rsidRDefault="00000077">
      <w:pPr>
        <w:spacing w:after="0" w:line="360" w:lineRule="auto"/>
        <w:jc w:val="both"/>
        <w:rPr>
          <w:rFonts w:ascii="Sitka Small" w:hAnsi="Sitka Small" w:cs="Sakkal Majalla"/>
          <w:b/>
          <w:bCs/>
          <w:sz w:val="32"/>
          <w:szCs w:val="32"/>
          <w:rtl/>
        </w:rPr>
      </w:pPr>
      <w:r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:rsidR="007504F7" w:rsidRPr="00D74484" w:rsidRDefault="00646EBB" w:rsidP="004E4CE0">
      <w:pPr>
        <w:spacing w:after="0"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D74484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شــــــــــــكراً</w:t>
      </w:r>
      <w:r w:rsidR="007504F7" w:rsidRPr="00D74484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 </w:t>
      </w:r>
      <w:r w:rsidR="004818BC" w:rsidRPr="00D74484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 السيد الرئيس، </w:t>
      </w:r>
    </w:p>
    <w:p w:rsidR="004818BC" w:rsidRPr="00D74484" w:rsidRDefault="004818BC" w:rsidP="00D74484">
      <w:pPr>
        <w:spacing w:after="0" w:line="360" w:lineRule="auto"/>
        <w:jc w:val="both"/>
        <w:rPr>
          <w:rFonts w:ascii="Sakkal Majalla" w:hAnsi="Sakkal Majalla" w:cs="Sakkal Majalla"/>
          <w:sz w:val="32"/>
          <w:szCs w:val="32"/>
          <w:rtl/>
          <w:lang w:val="fr-CH" w:bidi="ar-SY"/>
        </w:rPr>
      </w:pPr>
      <w:r w:rsidRPr="00D74484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نرحب بوفد رومانيـــــــــــــــــــــــــا. أخذنا علماً بالتقرير </w:t>
      </w:r>
      <w:r w:rsidR="00D74484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 xml:space="preserve">الوطني </w:t>
      </w:r>
      <w:r w:rsidRPr="00D74484">
        <w:rPr>
          <w:rFonts w:ascii="Sakkal Majalla" w:hAnsi="Sakkal Majalla" w:cs="Sakkal Majalla" w:hint="cs"/>
          <w:sz w:val="32"/>
          <w:szCs w:val="32"/>
          <w:rtl/>
          <w:lang w:bidi="ar-SY"/>
        </w:rPr>
        <w:t>و</w:t>
      </w:r>
      <w:r w:rsidR="00112EA0" w:rsidRPr="00D74484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بالجهود الرامية </w:t>
      </w:r>
      <w:r w:rsidR="00D74484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>ل</w:t>
      </w:r>
      <w:r w:rsidR="00112EA0" w:rsidRPr="00D74484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تنفيذ توصيات الجولة السابقة من آلية المراجعة الدورية الشاملة، </w:t>
      </w:r>
      <w:r w:rsidR="004E4CE0" w:rsidRPr="00D74484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بما فيها تلك </w:t>
      </w:r>
      <w:r w:rsidR="00D74484">
        <w:rPr>
          <w:rFonts w:ascii="Sakkal Majalla" w:hAnsi="Sakkal Majalla" w:cs="Sakkal Majalla" w:hint="cs"/>
          <w:sz w:val="32"/>
          <w:szCs w:val="32"/>
          <w:rtl/>
          <w:lang w:bidi="ar-SY"/>
        </w:rPr>
        <w:t>المتعلقة ب</w:t>
      </w:r>
      <w:r w:rsidR="004E4CE0" w:rsidRPr="00D74484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إعمال الحقوق الاقتصادية والاجتماعية والثقافية وحماية الأشخاص الأكثر هشاشة، </w:t>
      </w:r>
      <w:r w:rsidR="00112EA0" w:rsidRPr="00D74484">
        <w:rPr>
          <w:rFonts w:ascii="Sakkal Majalla" w:hAnsi="Sakkal Majalla" w:cs="Sakkal Majalla" w:hint="cs"/>
          <w:sz w:val="32"/>
          <w:szCs w:val="32"/>
          <w:rtl/>
          <w:lang w:bidi="ar-SY"/>
        </w:rPr>
        <w:t>ونود تقديم التوصيات الآتية</w:t>
      </w:r>
      <w:r w:rsidRPr="00D74484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: </w:t>
      </w:r>
    </w:p>
    <w:p w:rsidR="004818BC" w:rsidRPr="00D74484" w:rsidRDefault="00112EA0" w:rsidP="00131A8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Sakkal Majalla" w:hAnsi="Sakkal Majalla" w:cs="Sakkal Majalla"/>
          <w:sz w:val="32"/>
          <w:szCs w:val="32"/>
          <w:rtl/>
          <w:lang w:val="fr-CH" w:bidi="ar-SY"/>
        </w:rPr>
      </w:pPr>
      <w:r w:rsidRPr="00D74484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>تعزيز ال</w:t>
      </w:r>
      <w:r w:rsidR="004818BC" w:rsidRPr="00D74484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 xml:space="preserve">تدابير </w:t>
      </w:r>
      <w:r w:rsidRPr="00D74484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>ال</w:t>
      </w:r>
      <w:r w:rsidR="004818BC" w:rsidRPr="00D74484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>تشريعية و</w:t>
      </w:r>
      <w:r w:rsidRPr="00D74484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>ال</w:t>
      </w:r>
      <w:r w:rsidR="004818BC" w:rsidRPr="00D74484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>تنفيذية و</w:t>
      </w:r>
      <w:r w:rsidRPr="00D74484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>ال</w:t>
      </w:r>
      <w:r w:rsidR="004818BC" w:rsidRPr="00D74484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 xml:space="preserve">قضائية </w:t>
      </w:r>
      <w:r w:rsidR="00D74484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 xml:space="preserve">المتصلة </w:t>
      </w:r>
      <w:r w:rsidRPr="00D74484">
        <w:rPr>
          <w:rFonts w:ascii="Sakkal Majalla" w:hAnsi="Sakkal Majalla" w:cs="Sakkal Majalla" w:hint="cs"/>
          <w:b/>
          <w:bCs/>
          <w:sz w:val="32"/>
          <w:szCs w:val="32"/>
          <w:rtl/>
          <w:lang w:val="fr-CH" w:bidi="ar-SY"/>
        </w:rPr>
        <w:t xml:space="preserve">بمكافحة </w:t>
      </w:r>
      <w:r w:rsidR="004818BC" w:rsidRPr="00D74484">
        <w:rPr>
          <w:rFonts w:ascii="Sakkal Majalla" w:hAnsi="Sakkal Majalla" w:cs="Sakkal Majalla" w:hint="cs"/>
          <w:b/>
          <w:bCs/>
          <w:sz w:val="32"/>
          <w:szCs w:val="32"/>
          <w:rtl/>
          <w:lang w:val="fr-CH" w:bidi="ar-SY"/>
        </w:rPr>
        <w:t>خطاب ا</w:t>
      </w:r>
      <w:r w:rsidR="00CF42E1" w:rsidRPr="00D74484">
        <w:rPr>
          <w:rFonts w:ascii="Sakkal Majalla" w:hAnsi="Sakkal Majalla" w:cs="Sakkal Majalla" w:hint="cs"/>
          <w:b/>
          <w:bCs/>
          <w:sz w:val="32"/>
          <w:szCs w:val="32"/>
          <w:rtl/>
          <w:lang w:val="fr-CH" w:bidi="ar-SY"/>
        </w:rPr>
        <w:t xml:space="preserve">لكراهية </w:t>
      </w:r>
      <w:r w:rsidR="001836C8" w:rsidRPr="00D74484">
        <w:rPr>
          <w:rFonts w:ascii="Sakkal Majalla" w:hAnsi="Sakkal Majalla" w:cs="Sakkal Majalla" w:hint="cs"/>
          <w:b/>
          <w:bCs/>
          <w:sz w:val="32"/>
          <w:szCs w:val="32"/>
          <w:rtl/>
          <w:lang w:val="fr-CH" w:bidi="ar-SY"/>
        </w:rPr>
        <w:t>العنصري</w:t>
      </w:r>
      <w:r w:rsidRPr="00D74484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 xml:space="preserve"> بهدف التعامل</w:t>
      </w:r>
      <w:r w:rsidR="00131A8E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 xml:space="preserve"> مع انتشاره واسع النطاق</w:t>
      </w:r>
      <w:r w:rsidRPr="00D74484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>، بصورة فعّالة وعاجلة</w:t>
      </w:r>
      <w:r w:rsidR="00131A8E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 xml:space="preserve">. </w:t>
      </w:r>
    </w:p>
    <w:p w:rsidR="004818BC" w:rsidRPr="00D74484" w:rsidRDefault="004818BC" w:rsidP="00112EA0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Sakkal Majalla" w:hAnsi="Sakkal Majalla" w:cs="Sakkal Majalla"/>
          <w:sz w:val="32"/>
          <w:szCs w:val="32"/>
          <w:rtl/>
          <w:lang w:val="fr-CH" w:bidi="ar-SY"/>
        </w:rPr>
      </w:pPr>
      <w:r w:rsidRPr="00D74484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>مواصلة الجهود الرامية إلى معالجة ارتفاع معدلات</w:t>
      </w:r>
      <w:r w:rsidRPr="00D74484">
        <w:rPr>
          <w:rFonts w:ascii="Sakkal Majalla" w:hAnsi="Sakkal Majalla" w:cs="Sakkal Majalla" w:hint="cs"/>
          <w:b/>
          <w:bCs/>
          <w:sz w:val="32"/>
          <w:szCs w:val="32"/>
          <w:rtl/>
          <w:lang w:val="fr-CH" w:bidi="ar-SY"/>
        </w:rPr>
        <w:t xml:space="preserve"> التسرب المدرسي بين أطفال </w:t>
      </w:r>
      <w:proofErr w:type="spellStart"/>
      <w:r w:rsidRPr="00D74484">
        <w:rPr>
          <w:rFonts w:ascii="Sakkal Majalla" w:hAnsi="Sakkal Majalla" w:cs="Sakkal Majalla" w:hint="cs"/>
          <w:b/>
          <w:bCs/>
          <w:sz w:val="32"/>
          <w:szCs w:val="32"/>
          <w:rtl/>
          <w:lang w:val="fr-CH" w:bidi="ar-SY"/>
        </w:rPr>
        <w:t>الروما</w:t>
      </w:r>
      <w:proofErr w:type="spellEnd"/>
      <w:r w:rsidRPr="00D74484">
        <w:rPr>
          <w:rFonts w:ascii="Sakkal Majalla" w:hAnsi="Sakkal Majalla" w:cs="Sakkal Majalla" w:hint="cs"/>
          <w:b/>
          <w:bCs/>
          <w:sz w:val="32"/>
          <w:szCs w:val="32"/>
          <w:rtl/>
          <w:lang w:val="fr-CH" w:bidi="ar-SY"/>
        </w:rPr>
        <w:t>.</w:t>
      </w:r>
      <w:r w:rsidRPr="00D74484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 xml:space="preserve"> </w:t>
      </w:r>
    </w:p>
    <w:p w:rsidR="00112EA0" w:rsidRPr="00D74484" w:rsidRDefault="00112EA0" w:rsidP="008A4D0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Sakkal Majalla" w:hAnsi="Sakkal Majalla" w:cs="Sakkal Majalla"/>
          <w:sz w:val="32"/>
          <w:szCs w:val="32"/>
          <w:lang w:val="en-GB"/>
        </w:rPr>
      </w:pPr>
      <w:r w:rsidRPr="00D74484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 xml:space="preserve">تكثيف جهود </w:t>
      </w:r>
      <w:r w:rsidR="008A4D01" w:rsidRPr="00D74484">
        <w:rPr>
          <w:rFonts w:ascii="Sakkal Majalla" w:hAnsi="Sakkal Majalla" w:cs="Sakkal Majalla" w:hint="cs"/>
          <w:sz w:val="32"/>
          <w:szCs w:val="32"/>
          <w:rtl/>
          <w:lang w:val="fr-CH"/>
        </w:rPr>
        <w:t xml:space="preserve">مكافحة </w:t>
      </w:r>
      <w:r w:rsidR="004818BC" w:rsidRPr="00D74484">
        <w:rPr>
          <w:rFonts w:ascii="Sakkal Majalla" w:hAnsi="Sakkal Majalla" w:cs="Sakkal Majalla" w:hint="cs"/>
          <w:sz w:val="32"/>
          <w:szCs w:val="32"/>
          <w:rtl/>
          <w:lang w:val="fr-CH"/>
        </w:rPr>
        <w:t xml:space="preserve">الإفلات من العقاب في </w:t>
      </w:r>
      <w:r w:rsidRPr="00810F89">
        <w:rPr>
          <w:rFonts w:ascii="Sakkal Majalla" w:hAnsi="Sakkal Majalla" w:cs="Sakkal Majalla" w:hint="cs"/>
          <w:b/>
          <w:bCs/>
          <w:sz w:val="32"/>
          <w:szCs w:val="32"/>
          <w:rtl/>
          <w:lang w:val="fr-CH"/>
        </w:rPr>
        <w:t>جرائم</w:t>
      </w:r>
      <w:r w:rsidR="004818BC" w:rsidRPr="00810F89">
        <w:rPr>
          <w:rFonts w:ascii="Sakkal Majalla" w:hAnsi="Sakkal Majalla" w:cs="Sakkal Majalla" w:hint="cs"/>
          <w:b/>
          <w:bCs/>
          <w:sz w:val="32"/>
          <w:szCs w:val="32"/>
          <w:rtl/>
          <w:lang w:val="fr-CH"/>
        </w:rPr>
        <w:t xml:space="preserve"> الاتجار بالبشر</w:t>
      </w:r>
      <w:r w:rsidRPr="00D74484">
        <w:rPr>
          <w:rFonts w:ascii="Sakkal Majalla" w:hAnsi="Sakkal Majalla" w:cs="Sakkal Majalla" w:hint="cs"/>
          <w:sz w:val="32"/>
          <w:szCs w:val="32"/>
          <w:rtl/>
          <w:lang w:val="fr-CH"/>
        </w:rPr>
        <w:t xml:space="preserve">، بما يضمن فعالية آليات </w:t>
      </w:r>
      <w:r w:rsidR="008A4D01" w:rsidRPr="00D74484">
        <w:rPr>
          <w:rFonts w:ascii="Sakkal Majalla" w:hAnsi="Sakkal Majalla" w:cs="Sakkal Majalla" w:hint="cs"/>
          <w:sz w:val="32"/>
          <w:szCs w:val="32"/>
          <w:rtl/>
          <w:lang w:val="fr-CH"/>
        </w:rPr>
        <w:t>تحديد</w:t>
      </w:r>
      <w:r w:rsidRPr="00D74484">
        <w:rPr>
          <w:rFonts w:ascii="Sakkal Majalla" w:hAnsi="Sakkal Majalla" w:cs="Sakkal Majalla" w:hint="cs"/>
          <w:sz w:val="32"/>
          <w:szCs w:val="32"/>
          <w:rtl/>
          <w:lang w:val="fr-CH"/>
        </w:rPr>
        <w:t xml:space="preserve"> الضحايا والتحقيق والملاحقة القضائية.  </w:t>
      </w:r>
    </w:p>
    <w:p w:rsidR="00D74484" w:rsidRDefault="00D74484" w:rsidP="00D74484">
      <w:pPr>
        <w:bidi w:val="0"/>
        <w:spacing w:after="0" w:line="360" w:lineRule="auto"/>
        <w:jc w:val="both"/>
        <w:rPr>
          <w:rFonts w:ascii="Sakkal Majalla" w:hAnsi="Sakkal Majalla" w:cs="Sakkal Majalla"/>
          <w:sz w:val="28"/>
          <w:szCs w:val="28"/>
        </w:rPr>
      </w:pPr>
    </w:p>
    <w:p w:rsidR="00D74484" w:rsidRPr="00D74484" w:rsidRDefault="00D74484" w:rsidP="00D74484">
      <w:pPr>
        <w:bidi w:val="0"/>
        <w:spacing w:after="0" w:line="240" w:lineRule="auto"/>
        <w:jc w:val="both"/>
        <w:rPr>
          <w:rFonts w:ascii="Arabic Typesetting" w:hAnsi="Arabic Typesetting" w:cs="Arabic Typesetting"/>
          <w:sz w:val="36"/>
          <w:szCs w:val="36"/>
        </w:rPr>
      </w:pPr>
      <w:r w:rsidRPr="00D74484">
        <w:rPr>
          <w:rFonts w:ascii="Arabic Typesetting" w:hAnsi="Arabic Typesetting" w:cs="Arabic Typesetting"/>
          <w:sz w:val="36"/>
          <w:szCs w:val="36"/>
        </w:rPr>
        <w:t>Thank you, Mr. President</w:t>
      </w:r>
      <w:r w:rsidRPr="00D74484">
        <w:rPr>
          <w:rFonts w:ascii="Arabic Typesetting" w:hAnsi="Arabic Typesetting" w:cs="Arabic Typesetting"/>
          <w:sz w:val="36"/>
          <w:szCs w:val="36"/>
          <w:rtl/>
          <w:lang w:val="fr-FR"/>
        </w:rPr>
        <w:t>.</w:t>
      </w:r>
    </w:p>
    <w:p w:rsidR="00D74484" w:rsidRPr="00D74484" w:rsidRDefault="00D74484" w:rsidP="00131A8E">
      <w:pPr>
        <w:bidi w:val="0"/>
        <w:spacing w:after="0" w:line="24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D74484">
        <w:rPr>
          <w:rFonts w:ascii="Arabic Typesetting" w:hAnsi="Arabic Typesetting" w:cs="Arabic Typesetting"/>
          <w:sz w:val="36"/>
          <w:szCs w:val="36"/>
        </w:rPr>
        <w:t>We welcome the delegation</w:t>
      </w:r>
      <w:r>
        <w:rPr>
          <w:rFonts w:ascii="Arabic Typesetting" w:hAnsi="Arabic Typesetting" w:cs="Arabic Typesetting"/>
          <w:sz w:val="36"/>
          <w:szCs w:val="36"/>
        </w:rPr>
        <w:t xml:space="preserve"> of Ro</w:t>
      </w:r>
      <w:r>
        <w:rPr>
          <w:rFonts w:ascii="Arabic Typesetting" w:hAnsi="Arabic Typesetting" w:cs="Arabic Typesetting"/>
          <w:sz w:val="36"/>
          <w:szCs w:val="36"/>
          <w:lang w:val="en-GB"/>
        </w:rPr>
        <w:t>mania</w:t>
      </w:r>
      <w:r w:rsidRPr="00D74484">
        <w:rPr>
          <w:rFonts w:ascii="Arabic Typesetting" w:hAnsi="Arabic Typesetting" w:cs="Arabic Typesetting"/>
          <w:sz w:val="36"/>
          <w:szCs w:val="36"/>
        </w:rPr>
        <w:t xml:space="preserve">. We </w:t>
      </w:r>
      <w:r>
        <w:rPr>
          <w:rFonts w:ascii="Arabic Typesetting" w:hAnsi="Arabic Typesetting" w:cs="Arabic Typesetting"/>
          <w:sz w:val="36"/>
          <w:szCs w:val="36"/>
        </w:rPr>
        <w:t xml:space="preserve">took </w:t>
      </w:r>
      <w:r w:rsidRPr="00D74484">
        <w:rPr>
          <w:rFonts w:ascii="Arabic Typesetting" w:hAnsi="Arabic Typesetting" w:cs="Arabic Typesetting"/>
          <w:sz w:val="36"/>
          <w:szCs w:val="36"/>
        </w:rPr>
        <w:t xml:space="preserve">note of the </w:t>
      </w:r>
      <w:r>
        <w:rPr>
          <w:rFonts w:ascii="Arabic Typesetting" w:hAnsi="Arabic Typesetting" w:cs="Arabic Typesetting"/>
          <w:sz w:val="36"/>
          <w:szCs w:val="36"/>
        </w:rPr>
        <w:t xml:space="preserve">national </w:t>
      </w:r>
      <w:r w:rsidRPr="00D74484">
        <w:rPr>
          <w:rFonts w:ascii="Arabic Typesetting" w:hAnsi="Arabic Typesetting" w:cs="Arabic Typesetting"/>
          <w:sz w:val="36"/>
          <w:szCs w:val="36"/>
        </w:rPr>
        <w:t xml:space="preserve">report and the efforts aimed at implementing the recommendations of the previous </w:t>
      </w:r>
      <w:r>
        <w:rPr>
          <w:rFonts w:ascii="Arabic Typesetting" w:hAnsi="Arabic Typesetting" w:cs="Arabic Typesetting"/>
          <w:sz w:val="36"/>
          <w:szCs w:val="36"/>
        </w:rPr>
        <w:t>cycle</w:t>
      </w:r>
      <w:r w:rsidRPr="00D74484">
        <w:rPr>
          <w:rFonts w:ascii="Arabic Typesetting" w:hAnsi="Arabic Typesetting" w:cs="Arabic Typesetting"/>
          <w:sz w:val="36"/>
          <w:szCs w:val="36"/>
        </w:rPr>
        <w:t xml:space="preserve"> of the </w:t>
      </w:r>
      <w:r>
        <w:rPr>
          <w:rFonts w:ascii="Arabic Typesetting" w:hAnsi="Arabic Typesetting" w:cs="Arabic Typesetting"/>
          <w:sz w:val="36"/>
          <w:szCs w:val="36"/>
        </w:rPr>
        <w:t>UPR</w:t>
      </w:r>
      <w:r w:rsidRPr="00D74484">
        <w:rPr>
          <w:rFonts w:ascii="Arabic Typesetting" w:hAnsi="Arabic Typesetting" w:cs="Arabic Typesetting"/>
          <w:sz w:val="36"/>
          <w:szCs w:val="36"/>
        </w:rPr>
        <w:t xml:space="preserve">, including those aimed at </w:t>
      </w:r>
      <w:r>
        <w:rPr>
          <w:rFonts w:ascii="Arabic Typesetting" w:hAnsi="Arabic Typesetting" w:cs="Arabic Typesetting"/>
          <w:sz w:val="36"/>
          <w:szCs w:val="36"/>
        </w:rPr>
        <w:t xml:space="preserve">realizing </w:t>
      </w:r>
      <w:r w:rsidRPr="00D74484">
        <w:rPr>
          <w:rFonts w:ascii="Arabic Typesetting" w:hAnsi="Arabic Typesetting" w:cs="Arabic Typesetting"/>
          <w:sz w:val="36"/>
          <w:szCs w:val="36"/>
        </w:rPr>
        <w:t xml:space="preserve">economic, social and cultural rights and </w:t>
      </w:r>
      <w:r w:rsidR="00131A8E">
        <w:rPr>
          <w:rFonts w:ascii="Arabic Typesetting" w:hAnsi="Arabic Typesetting" w:cs="Arabic Typesetting"/>
          <w:sz w:val="36"/>
          <w:szCs w:val="36"/>
        </w:rPr>
        <w:t>protecting the most vulnerable. W</w:t>
      </w:r>
      <w:r w:rsidRPr="00D74484">
        <w:rPr>
          <w:rFonts w:ascii="Arabic Typesetting" w:hAnsi="Arabic Typesetting" w:cs="Arabic Typesetting"/>
          <w:sz w:val="36"/>
          <w:szCs w:val="36"/>
        </w:rPr>
        <w:t>e would like to make the following recommendations</w:t>
      </w:r>
      <w:r w:rsidRPr="00D74484">
        <w:rPr>
          <w:rFonts w:ascii="Arabic Typesetting" w:hAnsi="Arabic Typesetting" w:cs="Arabic Typesetting"/>
          <w:sz w:val="36"/>
          <w:szCs w:val="36"/>
          <w:rtl/>
          <w:lang w:val="fr-FR"/>
        </w:rPr>
        <w:t>:</w:t>
      </w:r>
    </w:p>
    <w:p w:rsidR="00D74484" w:rsidRPr="00D74484" w:rsidRDefault="00D74484" w:rsidP="00131A8E">
      <w:pPr>
        <w:bidi w:val="0"/>
        <w:spacing w:after="0" w:line="240" w:lineRule="auto"/>
        <w:jc w:val="both"/>
        <w:rPr>
          <w:rFonts w:ascii="Arabic Typesetting" w:hAnsi="Arabic Typesetting" w:cs="Arabic Typesetting"/>
          <w:sz w:val="36"/>
          <w:szCs w:val="36"/>
        </w:rPr>
      </w:pPr>
      <w:r w:rsidRPr="00D74484">
        <w:rPr>
          <w:rFonts w:ascii="Arabic Typesetting" w:hAnsi="Arabic Typesetting" w:cs="Arabic Typesetting"/>
          <w:sz w:val="36"/>
          <w:szCs w:val="36"/>
        </w:rPr>
        <w:t xml:space="preserve">1. </w:t>
      </w:r>
      <w:r>
        <w:rPr>
          <w:rFonts w:ascii="Arabic Typesetting" w:hAnsi="Arabic Typesetting" w:cs="Arabic Typesetting"/>
          <w:sz w:val="36"/>
          <w:szCs w:val="36"/>
        </w:rPr>
        <w:t xml:space="preserve">Strengthen </w:t>
      </w:r>
      <w:r w:rsidRPr="00D74484">
        <w:rPr>
          <w:rFonts w:ascii="Arabic Typesetting" w:hAnsi="Arabic Typesetting" w:cs="Arabic Typesetting"/>
          <w:sz w:val="36"/>
          <w:szCs w:val="36"/>
        </w:rPr>
        <w:t xml:space="preserve">legislative, executive and judicial measures related to combating </w:t>
      </w:r>
      <w:r w:rsidRPr="00810F89">
        <w:rPr>
          <w:rFonts w:ascii="Arabic Typesetting" w:hAnsi="Arabic Typesetting" w:cs="Arabic Typesetting"/>
          <w:b/>
          <w:bCs/>
          <w:sz w:val="36"/>
          <w:szCs w:val="36"/>
        </w:rPr>
        <w:t>racist hate speech</w:t>
      </w:r>
      <w:r w:rsidRPr="00D74484">
        <w:rPr>
          <w:rFonts w:ascii="Arabic Typesetting" w:hAnsi="Arabic Typesetting" w:cs="Arabic Typesetting"/>
          <w:sz w:val="36"/>
          <w:szCs w:val="36"/>
        </w:rPr>
        <w:t xml:space="preserve"> </w:t>
      </w:r>
      <w:r w:rsidR="00131A8E">
        <w:rPr>
          <w:rFonts w:ascii="Arabic Typesetting" w:hAnsi="Arabic Typesetting" w:cs="Arabic Typesetting"/>
          <w:sz w:val="36"/>
          <w:szCs w:val="36"/>
        </w:rPr>
        <w:t xml:space="preserve">to address </w:t>
      </w:r>
      <w:r w:rsidR="00131A8E" w:rsidRPr="00D74484">
        <w:rPr>
          <w:rFonts w:ascii="Arabic Typesetting" w:hAnsi="Arabic Typesetting" w:cs="Arabic Typesetting"/>
          <w:sz w:val="36"/>
          <w:szCs w:val="36"/>
        </w:rPr>
        <w:t xml:space="preserve">its widespread </w:t>
      </w:r>
      <w:r w:rsidRPr="00D74484">
        <w:rPr>
          <w:rFonts w:ascii="Arabic Typesetting" w:hAnsi="Arabic Typesetting" w:cs="Arabic Typesetting"/>
          <w:sz w:val="36"/>
          <w:szCs w:val="36"/>
        </w:rPr>
        <w:t>effectively and urgently</w:t>
      </w:r>
      <w:r w:rsidRPr="00D74484">
        <w:rPr>
          <w:rFonts w:ascii="Arabic Typesetting" w:hAnsi="Arabic Typesetting" w:cs="Arabic Typesetting"/>
          <w:sz w:val="36"/>
          <w:szCs w:val="36"/>
          <w:rtl/>
          <w:lang w:val="fr-FR"/>
        </w:rPr>
        <w:t>.</w:t>
      </w:r>
    </w:p>
    <w:p w:rsidR="00D74484" w:rsidRPr="00810F89" w:rsidRDefault="00D74484" w:rsidP="00810F89">
      <w:pPr>
        <w:bidi w:val="0"/>
        <w:spacing w:after="0" w:line="240" w:lineRule="auto"/>
        <w:jc w:val="both"/>
        <w:rPr>
          <w:rFonts w:ascii="Arabic Typesetting" w:hAnsi="Arabic Typesetting" w:cs="Arabic Typesetting"/>
          <w:b/>
          <w:bCs/>
          <w:sz w:val="36"/>
          <w:szCs w:val="36"/>
        </w:rPr>
      </w:pPr>
      <w:r w:rsidRPr="00D74484">
        <w:rPr>
          <w:rFonts w:ascii="Arabic Typesetting" w:hAnsi="Arabic Typesetting" w:cs="Arabic Typesetting"/>
          <w:sz w:val="36"/>
          <w:szCs w:val="36"/>
        </w:rPr>
        <w:t xml:space="preserve">2. Continue efforts to address the high </w:t>
      </w:r>
      <w:r>
        <w:rPr>
          <w:rFonts w:ascii="Arabic Typesetting" w:hAnsi="Arabic Typesetting" w:cs="Arabic Typesetting"/>
          <w:sz w:val="36"/>
          <w:szCs w:val="36"/>
        </w:rPr>
        <w:t xml:space="preserve">rates of </w:t>
      </w:r>
      <w:r w:rsidRPr="00810F89">
        <w:rPr>
          <w:rFonts w:ascii="Arabic Typesetting" w:hAnsi="Arabic Typesetting" w:cs="Arabic Typesetting"/>
          <w:b/>
          <w:bCs/>
          <w:sz w:val="36"/>
          <w:szCs w:val="36"/>
        </w:rPr>
        <w:t>school dropout among Roma children</w:t>
      </w:r>
      <w:r w:rsidRPr="00810F89">
        <w:rPr>
          <w:rFonts w:ascii="Arabic Typesetting" w:hAnsi="Arabic Typesetting" w:cs="Arabic Typesetting"/>
          <w:b/>
          <w:bCs/>
          <w:sz w:val="36"/>
          <w:szCs w:val="36"/>
          <w:rtl/>
          <w:lang w:val="fr-FR"/>
        </w:rPr>
        <w:t>.</w:t>
      </w:r>
    </w:p>
    <w:p w:rsidR="005654F9" w:rsidRPr="00D74484" w:rsidRDefault="00D74484" w:rsidP="00D05448">
      <w:pPr>
        <w:bidi w:val="0"/>
        <w:spacing w:after="0" w:line="240" w:lineRule="auto"/>
        <w:jc w:val="both"/>
        <w:rPr>
          <w:rFonts w:ascii="Arabic Typesetting" w:hAnsi="Arabic Typesetting" w:cs="Arabic Typesetting"/>
          <w:sz w:val="36"/>
          <w:szCs w:val="36"/>
        </w:rPr>
      </w:pPr>
      <w:r w:rsidRPr="00D74484">
        <w:rPr>
          <w:rFonts w:ascii="Arabic Typesetting" w:hAnsi="Arabic Typesetting" w:cs="Arabic Typesetting"/>
          <w:sz w:val="36"/>
          <w:szCs w:val="36"/>
        </w:rPr>
        <w:t xml:space="preserve">3. Intensify efforts to combat impunity for </w:t>
      </w:r>
      <w:r w:rsidRPr="00810F89">
        <w:rPr>
          <w:rFonts w:ascii="Arabic Typesetting" w:hAnsi="Arabic Typesetting" w:cs="Arabic Typesetting"/>
          <w:b/>
          <w:bCs/>
          <w:sz w:val="36"/>
          <w:szCs w:val="36"/>
        </w:rPr>
        <w:t>crimes of trafficking in persons</w:t>
      </w:r>
      <w:r w:rsidR="00A32168">
        <w:rPr>
          <w:rFonts w:ascii="Arabic Typesetting" w:hAnsi="Arabic Typesetting" w:cs="Arabic Typesetting"/>
          <w:sz w:val="36"/>
          <w:szCs w:val="36"/>
        </w:rPr>
        <w:t>,</w:t>
      </w:r>
      <w:r w:rsidRPr="00D74484">
        <w:rPr>
          <w:rFonts w:ascii="Arabic Typesetting" w:hAnsi="Arabic Typesetting" w:cs="Arabic Typesetting"/>
          <w:sz w:val="36"/>
          <w:szCs w:val="36"/>
        </w:rPr>
        <w:t xml:space="preserve"> </w:t>
      </w:r>
      <w:r>
        <w:rPr>
          <w:rFonts w:ascii="Arabic Typesetting" w:hAnsi="Arabic Typesetting" w:cs="Arabic Typesetting"/>
          <w:sz w:val="36"/>
          <w:szCs w:val="36"/>
        </w:rPr>
        <w:t>to ensure</w:t>
      </w:r>
      <w:r w:rsidRPr="00D74484">
        <w:rPr>
          <w:rFonts w:ascii="Arabic Typesetting" w:hAnsi="Arabic Typesetting" w:cs="Arabic Typesetting"/>
          <w:sz w:val="36"/>
          <w:szCs w:val="36"/>
        </w:rPr>
        <w:t xml:space="preserve"> the effectiveness of </w:t>
      </w:r>
      <w:r w:rsidR="00131A8E">
        <w:rPr>
          <w:rFonts w:ascii="Arabic Typesetting" w:hAnsi="Arabic Typesetting" w:cs="Arabic Typesetting"/>
          <w:sz w:val="36"/>
          <w:szCs w:val="36"/>
        </w:rPr>
        <w:t xml:space="preserve">the </w:t>
      </w:r>
      <w:r w:rsidR="00131A8E" w:rsidRPr="00D74484">
        <w:rPr>
          <w:rFonts w:ascii="Arabic Typesetting" w:hAnsi="Arabic Typesetting" w:cs="Arabic Typesetting"/>
          <w:sz w:val="36"/>
          <w:szCs w:val="36"/>
        </w:rPr>
        <w:t xml:space="preserve">mechanisms </w:t>
      </w:r>
      <w:r w:rsidR="00D05448">
        <w:rPr>
          <w:rFonts w:ascii="Arabic Typesetting" w:hAnsi="Arabic Typesetting" w:cs="Arabic Typesetting"/>
          <w:sz w:val="36"/>
          <w:szCs w:val="36"/>
        </w:rPr>
        <w:t xml:space="preserve">of </w:t>
      </w:r>
      <w:r w:rsidRPr="00D74484">
        <w:rPr>
          <w:rFonts w:ascii="Arabic Typesetting" w:hAnsi="Arabic Typesetting" w:cs="Arabic Typesetting"/>
          <w:sz w:val="36"/>
          <w:szCs w:val="36"/>
        </w:rPr>
        <w:t>victim identification, investigation</w:t>
      </w:r>
      <w:bookmarkStart w:id="0" w:name="_GoBack"/>
      <w:bookmarkEnd w:id="0"/>
      <w:r w:rsidRPr="00D74484">
        <w:rPr>
          <w:rFonts w:ascii="Arabic Typesetting" w:hAnsi="Arabic Typesetting" w:cs="Arabic Typesetting"/>
          <w:sz w:val="36"/>
          <w:szCs w:val="36"/>
        </w:rPr>
        <w:t xml:space="preserve"> and prosecution.</w:t>
      </w:r>
    </w:p>
    <w:p w:rsidR="00CF42E1" w:rsidRPr="00D74484" w:rsidRDefault="00CF42E1" w:rsidP="00D74484">
      <w:pPr>
        <w:bidi w:val="0"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val="fr-CH" w:bidi="ar-SY"/>
        </w:rPr>
      </w:pPr>
    </w:p>
    <w:p w:rsidR="00CF42E1" w:rsidRPr="00D74484" w:rsidRDefault="00CF42E1" w:rsidP="00D74484">
      <w:pPr>
        <w:bidi w:val="0"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val="fr-CH" w:bidi="ar-SY"/>
        </w:rPr>
      </w:pPr>
    </w:p>
    <w:sectPr w:rsidR="00CF42E1" w:rsidRPr="00D744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E9" w:rsidRDefault="00BE79E9">
      <w:pPr>
        <w:spacing w:line="240" w:lineRule="auto"/>
      </w:pPr>
      <w:r>
        <w:separator/>
      </w:r>
    </w:p>
  </w:endnote>
  <w:endnote w:type="continuationSeparator" w:id="0">
    <w:p w:rsidR="00BE79E9" w:rsidRDefault="00BE7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E9" w:rsidRDefault="00BE79E9">
      <w:pPr>
        <w:spacing w:after="0"/>
      </w:pPr>
      <w:r>
        <w:separator/>
      </w:r>
    </w:p>
  </w:footnote>
  <w:footnote w:type="continuationSeparator" w:id="0">
    <w:p w:rsidR="00BE79E9" w:rsidRDefault="00BE79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128"/>
    <w:multiLevelType w:val="hybridMultilevel"/>
    <w:tmpl w:val="57107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E32FC8"/>
    <w:multiLevelType w:val="hybridMultilevel"/>
    <w:tmpl w:val="C882DF1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53C66"/>
    <w:multiLevelType w:val="multilevel"/>
    <w:tmpl w:val="64153C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990263"/>
    <w:multiLevelType w:val="hybridMultilevel"/>
    <w:tmpl w:val="FD6E12A6"/>
    <w:lvl w:ilvl="0" w:tplc="EC5625E2">
      <w:start w:val="1"/>
      <w:numFmt w:val="decimal"/>
      <w:lvlText w:val="%1."/>
      <w:lvlJc w:val="left"/>
      <w:pPr>
        <w:ind w:left="360" w:hanging="360"/>
      </w:pPr>
      <w:rPr>
        <w:rFonts w:ascii="Arabic Typesetting" w:hAnsi="Arabic Typesetting" w:cs="Arabic Typesetting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00077"/>
    <w:rsid w:val="00024B4F"/>
    <w:rsid w:val="000267A2"/>
    <w:rsid w:val="000608DD"/>
    <w:rsid w:val="00067A4B"/>
    <w:rsid w:val="000A64B0"/>
    <w:rsid w:val="000B1FBE"/>
    <w:rsid w:val="000B43DA"/>
    <w:rsid w:val="000C1A1D"/>
    <w:rsid w:val="000C4EE7"/>
    <w:rsid w:val="000C7266"/>
    <w:rsid w:val="000E0846"/>
    <w:rsid w:val="000E7346"/>
    <w:rsid w:val="00111041"/>
    <w:rsid w:val="00112EA0"/>
    <w:rsid w:val="00131A8E"/>
    <w:rsid w:val="001566FE"/>
    <w:rsid w:val="00165994"/>
    <w:rsid w:val="00175510"/>
    <w:rsid w:val="00176712"/>
    <w:rsid w:val="00182A26"/>
    <w:rsid w:val="001836C8"/>
    <w:rsid w:val="00183DD2"/>
    <w:rsid w:val="001A41AA"/>
    <w:rsid w:val="001B302D"/>
    <w:rsid w:val="001D6EF4"/>
    <w:rsid w:val="001E0310"/>
    <w:rsid w:val="001F6C36"/>
    <w:rsid w:val="002001E6"/>
    <w:rsid w:val="00210185"/>
    <w:rsid w:val="00211E93"/>
    <w:rsid w:val="00216517"/>
    <w:rsid w:val="0022004A"/>
    <w:rsid w:val="00224DE5"/>
    <w:rsid w:val="00230EE6"/>
    <w:rsid w:val="002400A3"/>
    <w:rsid w:val="00256798"/>
    <w:rsid w:val="002570DB"/>
    <w:rsid w:val="002866B9"/>
    <w:rsid w:val="00294FEF"/>
    <w:rsid w:val="002A724E"/>
    <w:rsid w:val="002B042D"/>
    <w:rsid w:val="002C12A4"/>
    <w:rsid w:val="002C4F75"/>
    <w:rsid w:val="002E02ED"/>
    <w:rsid w:val="003030B2"/>
    <w:rsid w:val="00305F64"/>
    <w:rsid w:val="00321AE5"/>
    <w:rsid w:val="003227EE"/>
    <w:rsid w:val="00322968"/>
    <w:rsid w:val="00323478"/>
    <w:rsid w:val="00324D0C"/>
    <w:rsid w:val="00332BFB"/>
    <w:rsid w:val="00346F56"/>
    <w:rsid w:val="00352CB9"/>
    <w:rsid w:val="00362DFC"/>
    <w:rsid w:val="003A400E"/>
    <w:rsid w:val="003D5DCC"/>
    <w:rsid w:val="003E723F"/>
    <w:rsid w:val="003F0933"/>
    <w:rsid w:val="003F5D0E"/>
    <w:rsid w:val="003F6A99"/>
    <w:rsid w:val="004335C1"/>
    <w:rsid w:val="00441939"/>
    <w:rsid w:val="00444F43"/>
    <w:rsid w:val="00447C35"/>
    <w:rsid w:val="00462863"/>
    <w:rsid w:val="004818BC"/>
    <w:rsid w:val="00486C48"/>
    <w:rsid w:val="004E4CE0"/>
    <w:rsid w:val="004F31F1"/>
    <w:rsid w:val="00515937"/>
    <w:rsid w:val="0054103C"/>
    <w:rsid w:val="005654F9"/>
    <w:rsid w:val="00591FEC"/>
    <w:rsid w:val="005D68B9"/>
    <w:rsid w:val="005F1782"/>
    <w:rsid w:val="00642CD0"/>
    <w:rsid w:val="00646EBB"/>
    <w:rsid w:val="00647F57"/>
    <w:rsid w:val="00650222"/>
    <w:rsid w:val="00674C8F"/>
    <w:rsid w:val="00681FF1"/>
    <w:rsid w:val="00685175"/>
    <w:rsid w:val="006909CD"/>
    <w:rsid w:val="00695841"/>
    <w:rsid w:val="006A04C8"/>
    <w:rsid w:val="006A423B"/>
    <w:rsid w:val="006A618D"/>
    <w:rsid w:val="006B1ACF"/>
    <w:rsid w:val="006B3EC9"/>
    <w:rsid w:val="006B54BC"/>
    <w:rsid w:val="006B75E0"/>
    <w:rsid w:val="006F3B11"/>
    <w:rsid w:val="0070225A"/>
    <w:rsid w:val="0073496A"/>
    <w:rsid w:val="0074612A"/>
    <w:rsid w:val="007466E6"/>
    <w:rsid w:val="007504F7"/>
    <w:rsid w:val="00757B85"/>
    <w:rsid w:val="00763FA2"/>
    <w:rsid w:val="00786250"/>
    <w:rsid w:val="00786A63"/>
    <w:rsid w:val="007878F3"/>
    <w:rsid w:val="00793C40"/>
    <w:rsid w:val="007B3AE7"/>
    <w:rsid w:val="007C0911"/>
    <w:rsid w:val="007C1EB5"/>
    <w:rsid w:val="007D0FAC"/>
    <w:rsid w:val="007D2EA6"/>
    <w:rsid w:val="00804114"/>
    <w:rsid w:val="00810F89"/>
    <w:rsid w:val="00846404"/>
    <w:rsid w:val="00871D5C"/>
    <w:rsid w:val="00876AB8"/>
    <w:rsid w:val="00881B52"/>
    <w:rsid w:val="008A1CFF"/>
    <w:rsid w:val="008A4D01"/>
    <w:rsid w:val="008C45D5"/>
    <w:rsid w:val="008E071D"/>
    <w:rsid w:val="008E561B"/>
    <w:rsid w:val="00955594"/>
    <w:rsid w:val="00967B99"/>
    <w:rsid w:val="009A1000"/>
    <w:rsid w:val="009A16B8"/>
    <w:rsid w:val="009B7EBF"/>
    <w:rsid w:val="009D579C"/>
    <w:rsid w:val="009F5C5F"/>
    <w:rsid w:val="00A2527F"/>
    <w:rsid w:val="00A32168"/>
    <w:rsid w:val="00A465C1"/>
    <w:rsid w:val="00A7353B"/>
    <w:rsid w:val="00A93E09"/>
    <w:rsid w:val="00A97719"/>
    <w:rsid w:val="00AA7132"/>
    <w:rsid w:val="00AE113A"/>
    <w:rsid w:val="00AF0FD2"/>
    <w:rsid w:val="00B179C6"/>
    <w:rsid w:val="00B35A6B"/>
    <w:rsid w:val="00B366CC"/>
    <w:rsid w:val="00B4749F"/>
    <w:rsid w:val="00B52B03"/>
    <w:rsid w:val="00B52F54"/>
    <w:rsid w:val="00B801A7"/>
    <w:rsid w:val="00BC067C"/>
    <w:rsid w:val="00BC6D9F"/>
    <w:rsid w:val="00BD1669"/>
    <w:rsid w:val="00BE4740"/>
    <w:rsid w:val="00BE79E9"/>
    <w:rsid w:val="00BF33B3"/>
    <w:rsid w:val="00BF4508"/>
    <w:rsid w:val="00BF7DF0"/>
    <w:rsid w:val="00C01423"/>
    <w:rsid w:val="00C0548A"/>
    <w:rsid w:val="00C52FBA"/>
    <w:rsid w:val="00C534BC"/>
    <w:rsid w:val="00C56E53"/>
    <w:rsid w:val="00C6636A"/>
    <w:rsid w:val="00C66598"/>
    <w:rsid w:val="00C93107"/>
    <w:rsid w:val="00C97525"/>
    <w:rsid w:val="00CA5A7B"/>
    <w:rsid w:val="00CB78BD"/>
    <w:rsid w:val="00CC60E9"/>
    <w:rsid w:val="00CF42E1"/>
    <w:rsid w:val="00D05448"/>
    <w:rsid w:val="00D14A0A"/>
    <w:rsid w:val="00D32AC1"/>
    <w:rsid w:val="00D43E66"/>
    <w:rsid w:val="00D4658F"/>
    <w:rsid w:val="00D51B6E"/>
    <w:rsid w:val="00D56301"/>
    <w:rsid w:val="00D616CA"/>
    <w:rsid w:val="00D74484"/>
    <w:rsid w:val="00D74B47"/>
    <w:rsid w:val="00D908E7"/>
    <w:rsid w:val="00D97ACD"/>
    <w:rsid w:val="00DA6E3B"/>
    <w:rsid w:val="00DA791F"/>
    <w:rsid w:val="00DF1791"/>
    <w:rsid w:val="00DF5092"/>
    <w:rsid w:val="00DF69A8"/>
    <w:rsid w:val="00E167F1"/>
    <w:rsid w:val="00E4051F"/>
    <w:rsid w:val="00E5588F"/>
    <w:rsid w:val="00E85B53"/>
    <w:rsid w:val="00EB3F08"/>
    <w:rsid w:val="00EB74B8"/>
    <w:rsid w:val="00ED022E"/>
    <w:rsid w:val="00F04684"/>
    <w:rsid w:val="00F1671E"/>
    <w:rsid w:val="00F315FB"/>
    <w:rsid w:val="00F43E3D"/>
    <w:rsid w:val="00F43E59"/>
    <w:rsid w:val="00F469C6"/>
    <w:rsid w:val="00F469E6"/>
    <w:rsid w:val="00F55C8F"/>
    <w:rsid w:val="00F95692"/>
    <w:rsid w:val="00FE1C8D"/>
    <w:rsid w:val="00FF0AB7"/>
    <w:rsid w:val="0D6F4B53"/>
    <w:rsid w:val="57884618"/>
    <w:rsid w:val="67516A09"/>
    <w:rsid w:val="759D27C4"/>
    <w:rsid w:val="78A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1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>
    <w:name w:val="endnote reference"/>
    <w:unhideWhenUsed/>
    <w:qFormat/>
    <w:rPr>
      <w:rFonts w:eastAsia="MS Mincho"/>
      <w:sz w:val="18"/>
      <w:vertAlign w:val="superscript"/>
    </w:rPr>
  </w:style>
  <w:style w:type="paragraph" w:styleId="a5">
    <w:name w:val="endnote text"/>
    <w:basedOn w:val="a"/>
    <w:link w:val="Char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0">
    <w:name w:val="نص تعليق ختامي Char"/>
    <w:basedOn w:val="a0"/>
    <w:link w:val="a5"/>
    <w:uiPriority w:val="99"/>
    <w:semiHidden/>
    <w:qFormat/>
    <w:rPr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D51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1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>
    <w:name w:val="endnote reference"/>
    <w:unhideWhenUsed/>
    <w:qFormat/>
    <w:rPr>
      <w:rFonts w:eastAsia="MS Mincho"/>
      <w:sz w:val="18"/>
      <w:vertAlign w:val="superscript"/>
    </w:rPr>
  </w:style>
  <w:style w:type="paragraph" w:styleId="a5">
    <w:name w:val="endnote text"/>
    <w:basedOn w:val="a"/>
    <w:link w:val="Char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0">
    <w:name w:val="نص تعليق ختامي Char"/>
    <w:basedOn w:val="a0"/>
    <w:link w:val="a5"/>
    <w:uiPriority w:val="99"/>
    <w:semiHidden/>
    <w:qFormat/>
    <w:rPr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D51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0F6B0387-89A3-4D15-9837-A6993B7AA9D0}"/>
</file>

<file path=customXml/itemProps3.xml><?xml version="1.0" encoding="utf-8"?>
<ds:datastoreItem xmlns:ds="http://schemas.openxmlformats.org/officeDocument/2006/customXml" ds:itemID="{B26EB817-ED77-4433-8324-92449DAA8E8D}"/>
</file>

<file path=customXml/itemProps4.xml><?xml version="1.0" encoding="utf-8"?>
<ds:datastoreItem xmlns:ds="http://schemas.openxmlformats.org/officeDocument/2006/customXml" ds:itemID="{98023E08-BE78-441E-91C3-56A2F623DF11}"/>
</file>

<file path=customXml/itemProps5.xml><?xml version="1.0" encoding="utf-8"?>
<ds:datastoreItem xmlns:ds="http://schemas.openxmlformats.org/officeDocument/2006/customXml" ds:itemID="{1750BB94-9165-4385-A30D-92F0EAE7D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AL-Laith</dc:creator>
  <cp:lastModifiedBy>AL-Laith</cp:lastModifiedBy>
  <cp:revision>5</cp:revision>
  <cp:lastPrinted>2023-05-01T12:22:00Z</cp:lastPrinted>
  <dcterms:created xsi:type="dcterms:W3CDTF">2023-05-01T19:28:00Z</dcterms:created>
  <dcterms:modified xsi:type="dcterms:W3CDTF">2023-05-01T19:49:00Z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BBD111665543401899D1273DD7C94FAC</vt:lpwstr>
  </property>
  <property fmtid="{D5CDD505-2E9C-101B-9397-08002B2CF9AE}" pid="4" name="ContentTypeId">
    <vt:lpwstr>0x01010037C5AC3008AAB14799B0F32C039A8199</vt:lpwstr>
  </property>
</Properties>
</file>