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8E4A" w14:textId="24FB82D4" w:rsidR="0027500F" w:rsidRDefault="0027500F" w:rsidP="00383ED2">
      <w:pPr>
        <w:jc w:val="center"/>
        <w:rPr>
          <w:rFonts w:ascii="Georgia" w:hAnsi="Georgia"/>
          <w:b/>
          <w:bCs/>
          <w:color w:val="000000" w:themeColor="text1"/>
        </w:rPr>
      </w:pPr>
      <w:r w:rsidRPr="00A83BDC">
        <w:rPr>
          <w:rFonts w:ascii="Georgia" w:hAnsi="Georgia"/>
          <w:noProof/>
          <w:color w:val="000000"/>
        </w:rPr>
        <w:drawing>
          <wp:inline distT="0" distB="0" distL="0" distR="0" wp14:anchorId="5FD6BF9A" wp14:editId="4C8166D0">
            <wp:extent cx="460858" cy="768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4" cy="81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88BC" w14:textId="37D5FB8C" w:rsidR="00383ED2" w:rsidRPr="0027500F" w:rsidRDefault="00383ED2" w:rsidP="0027500F">
      <w:pPr>
        <w:jc w:val="center"/>
        <w:rPr>
          <w:rFonts w:ascii="Georgia" w:hAnsi="Georgia"/>
        </w:rPr>
      </w:pPr>
      <w:r w:rsidRPr="0027500F">
        <w:rPr>
          <w:rFonts w:ascii="Georgia" w:hAnsi="Georgia"/>
          <w:b/>
          <w:bCs/>
          <w:color w:val="000000" w:themeColor="text1"/>
        </w:rPr>
        <w:t>Statement by India</w:t>
      </w:r>
      <w:r w:rsidR="0027500F">
        <w:rPr>
          <w:rFonts w:ascii="Georgia" w:hAnsi="Georgia"/>
        </w:rPr>
        <w:t xml:space="preserve"> </w:t>
      </w:r>
      <w:r w:rsidRPr="0027500F">
        <w:rPr>
          <w:rFonts w:ascii="Georgia" w:hAnsi="Georgia"/>
          <w:b/>
          <w:bCs/>
          <w:color w:val="000000" w:themeColor="text1"/>
        </w:rPr>
        <w:t>during the</w:t>
      </w:r>
      <w:r w:rsidRPr="0027500F">
        <w:rPr>
          <w:rFonts w:ascii="Georgia" w:hAnsi="Georgia"/>
        </w:rPr>
        <w:t xml:space="preserve"> </w:t>
      </w:r>
      <w:r w:rsidRPr="0027500F">
        <w:rPr>
          <w:rFonts w:ascii="Georgia" w:hAnsi="Georgia"/>
          <w:b/>
          <w:bCs/>
          <w:color w:val="000000" w:themeColor="text1"/>
        </w:rPr>
        <w:t>40</w:t>
      </w:r>
      <w:r w:rsidRPr="0027500F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27500F">
        <w:rPr>
          <w:rFonts w:ascii="Georgia" w:hAnsi="Georgia"/>
          <w:b/>
          <w:bCs/>
          <w:color w:val="000000" w:themeColor="text1"/>
        </w:rPr>
        <w:t xml:space="preserve"> Session of the Universal Periodic Review (UPR) Working Group Meeting</w:t>
      </w:r>
    </w:p>
    <w:p w14:paraId="6CAF9373" w14:textId="77777777" w:rsidR="00383ED2" w:rsidRPr="0027500F" w:rsidRDefault="00383ED2" w:rsidP="00383ED2">
      <w:pPr>
        <w:jc w:val="center"/>
        <w:rPr>
          <w:rFonts w:ascii="Georgia" w:hAnsi="Georgia"/>
        </w:rPr>
      </w:pPr>
      <w:r w:rsidRPr="0027500F">
        <w:rPr>
          <w:rFonts w:ascii="Georgia" w:hAnsi="Georgia"/>
          <w:b/>
          <w:bCs/>
          <w:color w:val="000000" w:themeColor="text1"/>
        </w:rPr>
        <w:t>(24</w:t>
      </w:r>
      <w:r w:rsidRPr="0027500F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27500F">
        <w:rPr>
          <w:rFonts w:ascii="Georgia" w:hAnsi="Georgia"/>
          <w:b/>
          <w:bCs/>
          <w:color w:val="000000" w:themeColor="text1"/>
        </w:rPr>
        <w:t xml:space="preserve"> January – 4</w:t>
      </w:r>
      <w:r w:rsidRPr="0027500F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27500F">
        <w:rPr>
          <w:rFonts w:ascii="Georgia" w:hAnsi="Georgia"/>
          <w:b/>
          <w:bCs/>
          <w:color w:val="000000" w:themeColor="text1"/>
        </w:rPr>
        <w:t xml:space="preserve"> February, 2022)</w:t>
      </w:r>
    </w:p>
    <w:p w14:paraId="26B8860F" w14:textId="77777777" w:rsidR="00383ED2" w:rsidRPr="0027500F" w:rsidRDefault="00383ED2" w:rsidP="00383ED2">
      <w:pPr>
        <w:rPr>
          <w:rFonts w:ascii="Georgia" w:hAnsi="Georgia"/>
          <w:b/>
          <w:bCs/>
          <w:color w:val="000000" w:themeColor="text1"/>
        </w:rPr>
      </w:pPr>
    </w:p>
    <w:p w14:paraId="0FFBBADA" w14:textId="77777777" w:rsidR="00383ED2" w:rsidRPr="0027500F" w:rsidRDefault="00383ED2" w:rsidP="00383ED2">
      <w:pPr>
        <w:jc w:val="center"/>
        <w:rPr>
          <w:rFonts w:ascii="Georgia" w:hAnsi="Georgia"/>
        </w:rPr>
      </w:pPr>
      <w:r w:rsidRPr="0027500F">
        <w:rPr>
          <w:rFonts w:ascii="Georgia" w:hAnsi="Georgia"/>
          <w:b/>
          <w:bCs/>
          <w:color w:val="000000" w:themeColor="text1"/>
        </w:rPr>
        <w:t>3rd UPR of Uganda – Interactive Dialogue</w:t>
      </w:r>
    </w:p>
    <w:p w14:paraId="473C0906" w14:textId="77777777" w:rsidR="00383ED2" w:rsidRPr="0027500F" w:rsidRDefault="00383ED2" w:rsidP="00383ED2">
      <w:pPr>
        <w:jc w:val="center"/>
        <w:rPr>
          <w:rFonts w:ascii="Georgia" w:hAnsi="Georgia"/>
        </w:rPr>
      </w:pPr>
      <w:r w:rsidRPr="0027500F">
        <w:rPr>
          <w:rFonts w:ascii="Georgia" w:hAnsi="Georgia"/>
          <w:b/>
          <w:bCs/>
          <w:color w:val="000000" w:themeColor="text1"/>
        </w:rPr>
        <w:t>27</w:t>
      </w:r>
      <w:r w:rsidRPr="0027500F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27500F">
        <w:rPr>
          <w:rFonts w:ascii="Georgia" w:hAnsi="Georgia"/>
          <w:b/>
          <w:bCs/>
          <w:color w:val="000000" w:themeColor="text1"/>
        </w:rPr>
        <w:t xml:space="preserve"> January, 2022</w:t>
      </w:r>
    </w:p>
    <w:p w14:paraId="6532FE20" w14:textId="77777777" w:rsidR="00383ED2" w:rsidRPr="0027500F" w:rsidRDefault="00383ED2" w:rsidP="00383ED2">
      <w:pPr>
        <w:jc w:val="center"/>
        <w:rPr>
          <w:rFonts w:ascii="Georgia" w:hAnsi="Georgia"/>
        </w:rPr>
      </w:pPr>
      <w:r w:rsidRPr="0027500F">
        <w:rPr>
          <w:rFonts w:ascii="Georgia" w:hAnsi="Georgia"/>
          <w:b/>
          <w:bCs/>
          <w:color w:val="000000" w:themeColor="text1"/>
        </w:rPr>
        <w:t>(0900 hrs- 1230 hrs)</w:t>
      </w:r>
    </w:p>
    <w:p w14:paraId="704BEE62" w14:textId="77777777" w:rsidR="00383ED2" w:rsidRPr="0027500F" w:rsidRDefault="00383ED2" w:rsidP="00383ED2">
      <w:pPr>
        <w:rPr>
          <w:rFonts w:ascii="Georgia" w:hAnsi="Georgia"/>
          <w:color w:val="000000" w:themeColor="text1"/>
        </w:rPr>
      </w:pPr>
    </w:p>
    <w:p w14:paraId="2C0520DC" w14:textId="77777777" w:rsidR="00383ED2" w:rsidRPr="0027500F" w:rsidRDefault="00383ED2" w:rsidP="00383ED2">
      <w:pPr>
        <w:rPr>
          <w:rFonts w:ascii="Georgia" w:hAnsi="Georgia"/>
          <w:color w:val="000000" w:themeColor="text1"/>
        </w:rPr>
      </w:pPr>
    </w:p>
    <w:p w14:paraId="5BCA6A1E" w14:textId="77777777" w:rsidR="00383ED2" w:rsidRPr="0027500F" w:rsidRDefault="00383ED2" w:rsidP="00383ED2">
      <w:pPr>
        <w:rPr>
          <w:rFonts w:ascii="Georgia" w:hAnsi="Georgia"/>
          <w:color w:val="000000" w:themeColor="text1"/>
        </w:rPr>
      </w:pPr>
    </w:p>
    <w:p w14:paraId="7F55E4B3" w14:textId="77777777" w:rsidR="00383ED2" w:rsidRPr="0027500F" w:rsidRDefault="00383ED2" w:rsidP="00383ED2">
      <w:pPr>
        <w:rPr>
          <w:rFonts w:ascii="Georgia" w:hAnsi="Georgia"/>
        </w:rPr>
      </w:pPr>
    </w:p>
    <w:p w14:paraId="1D33A522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Mr. President,</w:t>
      </w:r>
    </w:p>
    <w:p w14:paraId="6152D7CD" w14:textId="77777777" w:rsidR="00383ED2" w:rsidRPr="0027500F" w:rsidRDefault="00383ED2" w:rsidP="00383ED2">
      <w:pPr>
        <w:jc w:val="both"/>
        <w:rPr>
          <w:rFonts w:ascii="Georgia" w:hAnsi="Georgia"/>
          <w:color w:val="000000" w:themeColor="text1"/>
        </w:rPr>
      </w:pPr>
    </w:p>
    <w:p w14:paraId="422DB421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India welcomes the delegation of Uganda and thanks them for the comprehensive presentation on the action taken to implement the recommendations received during their second UPR.</w:t>
      </w:r>
    </w:p>
    <w:p w14:paraId="6E643BF7" w14:textId="77777777" w:rsidR="00383ED2" w:rsidRPr="0027500F" w:rsidRDefault="00383ED2" w:rsidP="00383ED2">
      <w:pPr>
        <w:jc w:val="both"/>
        <w:rPr>
          <w:rFonts w:ascii="Georgia" w:hAnsi="Georgia"/>
          <w:color w:val="000000" w:themeColor="text1"/>
        </w:rPr>
      </w:pPr>
    </w:p>
    <w:p w14:paraId="165D54BD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2. We welcome various initiatives taken by the Government of Uganda including adoption of the National Action Plan on Business and Human Rights (NAPBHR), and the Persons with Disabilities Act, 2020.</w:t>
      </w:r>
    </w:p>
    <w:p w14:paraId="1588A09E" w14:textId="77777777" w:rsidR="00383ED2" w:rsidRPr="0027500F" w:rsidRDefault="00383ED2" w:rsidP="00383ED2">
      <w:pPr>
        <w:jc w:val="both"/>
        <w:rPr>
          <w:rFonts w:ascii="Georgia" w:hAnsi="Georgia"/>
          <w:color w:val="000000" w:themeColor="text1"/>
        </w:rPr>
      </w:pPr>
    </w:p>
    <w:p w14:paraId="35868B97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3.In the constructive spirit and dialogue, India recommends the following to Uganda:</w:t>
      </w:r>
    </w:p>
    <w:p w14:paraId="05A5F08F" w14:textId="77777777" w:rsidR="00383ED2" w:rsidRPr="0027500F" w:rsidRDefault="00383ED2" w:rsidP="00383ED2">
      <w:pPr>
        <w:jc w:val="both"/>
        <w:rPr>
          <w:rFonts w:ascii="Georgia" w:hAnsi="Georgia"/>
          <w:color w:val="000000" w:themeColor="text1"/>
        </w:rPr>
      </w:pPr>
    </w:p>
    <w:p w14:paraId="4A0A431D" w14:textId="77777777" w:rsidR="00383ED2" w:rsidRPr="0027500F" w:rsidRDefault="00383ED2" w:rsidP="00383ED2">
      <w:pPr>
        <w:ind w:left="720"/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i. Consider strengthening the implementation mechanisms on trafficking in persons;</w:t>
      </w:r>
    </w:p>
    <w:p w14:paraId="06BD8CF9" w14:textId="77777777" w:rsidR="00383ED2" w:rsidRPr="0027500F" w:rsidRDefault="00383ED2" w:rsidP="00383ED2">
      <w:pPr>
        <w:ind w:left="720"/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 xml:space="preserve">ii. Consider further strengthening the National Human Rights commission in accordance with Paris principles. </w:t>
      </w:r>
    </w:p>
    <w:p w14:paraId="30D5F357" w14:textId="77777777" w:rsidR="00383ED2" w:rsidRPr="0027500F" w:rsidRDefault="00383ED2" w:rsidP="00383ED2">
      <w:pPr>
        <w:ind w:firstLine="60"/>
        <w:jc w:val="both"/>
        <w:rPr>
          <w:rFonts w:ascii="Georgia" w:hAnsi="Georgia"/>
          <w:color w:val="000000" w:themeColor="text1"/>
        </w:rPr>
      </w:pPr>
    </w:p>
    <w:p w14:paraId="1AE52401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4. We wish the delegation of Uganda all success in its future endeavors.</w:t>
      </w:r>
    </w:p>
    <w:p w14:paraId="63A2F435" w14:textId="77777777" w:rsidR="00383ED2" w:rsidRPr="0027500F" w:rsidRDefault="00383ED2" w:rsidP="00383ED2">
      <w:pPr>
        <w:jc w:val="both"/>
        <w:rPr>
          <w:rFonts w:ascii="Georgia" w:hAnsi="Georgia"/>
          <w:color w:val="000000" w:themeColor="text1"/>
        </w:rPr>
      </w:pPr>
    </w:p>
    <w:p w14:paraId="7D7F77C8" w14:textId="77777777" w:rsidR="00383ED2" w:rsidRPr="0027500F" w:rsidRDefault="00383ED2" w:rsidP="00383ED2">
      <w:pPr>
        <w:jc w:val="both"/>
        <w:rPr>
          <w:rFonts w:ascii="Georgia" w:hAnsi="Georgia"/>
        </w:rPr>
      </w:pPr>
      <w:r w:rsidRPr="0027500F">
        <w:rPr>
          <w:rFonts w:ascii="Georgia" w:hAnsi="Georgia"/>
          <w:color w:val="000000" w:themeColor="text1"/>
        </w:rPr>
        <w:t>Thank you, Mr. President.</w:t>
      </w:r>
    </w:p>
    <w:p w14:paraId="1E232E64" w14:textId="77777777" w:rsidR="00383ED2" w:rsidRPr="0027500F" w:rsidRDefault="00383ED2" w:rsidP="00383ED2">
      <w:pPr>
        <w:rPr>
          <w:rFonts w:ascii="Georgia" w:hAnsi="Georgia"/>
        </w:rPr>
      </w:pPr>
      <w:bookmarkStart w:id="0" w:name="__DdeLink__302_1255486103"/>
      <w:bookmarkEnd w:id="0"/>
    </w:p>
    <w:p w14:paraId="39EE606E" w14:textId="77777777" w:rsidR="00184C30" w:rsidRPr="0027500F" w:rsidRDefault="00184C30">
      <w:pPr>
        <w:rPr>
          <w:rFonts w:ascii="Georgia" w:hAnsi="Georgia"/>
        </w:rPr>
      </w:pPr>
    </w:p>
    <w:sectPr w:rsidR="00184C30" w:rsidRPr="0027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D2"/>
    <w:rsid w:val="00184C30"/>
    <w:rsid w:val="0027500F"/>
    <w:rsid w:val="003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38FB"/>
  <w15:chartTrackingRefBased/>
  <w15:docId w15:val="{6F807749-E327-4075-9460-8E9C93B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D2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D4CEE-3E2A-4979-A8A6-1B2505C5C93F}"/>
</file>

<file path=customXml/itemProps2.xml><?xml version="1.0" encoding="utf-8"?>
<ds:datastoreItem xmlns:ds="http://schemas.openxmlformats.org/officeDocument/2006/customXml" ds:itemID="{DF2E5BB0-B6FE-45EA-8E6F-899ADDA883C2}"/>
</file>

<file path=customXml/itemProps3.xml><?xml version="1.0" encoding="utf-8"?>
<ds:datastoreItem xmlns:ds="http://schemas.openxmlformats.org/officeDocument/2006/customXml" ds:itemID="{D94F618F-2275-4BD5-BE73-C24EE66F0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2</cp:revision>
  <dcterms:created xsi:type="dcterms:W3CDTF">2022-01-19T12:05:00Z</dcterms:created>
  <dcterms:modified xsi:type="dcterms:W3CDTF">2022-01-19T13:24:00Z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