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002C" w14:textId="0BDDEA19" w:rsidR="009B0DBB" w:rsidRDefault="009B0DBB" w:rsidP="009B0D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EC0588">
        <w:rPr>
          <w:rFonts w:ascii="Times New Roman" w:hAnsi="Times New Roman" w:cs="Times New Roman"/>
          <w:b/>
          <w:sz w:val="28"/>
          <w:szCs w:val="28"/>
        </w:rPr>
        <w:t xml:space="preserve">LATVIA </w:t>
      </w:r>
      <w:r>
        <w:rPr>
          <w:rFonts w:ascii="Times New Roman" w:hAnsi="Times New Roman" w:cs="Times New Roman"/>
          <w:b/>
          <w:sz w:val="28"/>
          <w:szCs w:val="28"/>
        </w:rPr>
        <w:t>AT THE 3</w:t>
      </w:r>
      <w:r w:rsidR="00EC058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EC0588">
        <w:rPr>
          <w:rFonts w:ascii="Times New Roman" w:hAnsi="Times New Roman" w:cs="Times New Roman"/>
          <w:b/>
          <w:sz w:val="28"/>
          <w:szCs w:val="28"/>
        </w:rPr>
        <w:t>11 MAY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639CD">
        <w:rPr>
          <w:rFonts w:ascii="Times New Roman" w:hAnsi="Times New Roman" w:cs="Times New Roman"/>
          <w:b/>
          <w:sz w:val="28"/>
          <w:szCs w:val="28"/>
        </w:rPr>
        <w:t>1</w:t>
      </w:r>
    </w:p>
    <w:p w14:paraId="7410557F" w14:textId="77777777" w:rsidR="009B0DBB" w:rsidRDefault="009B0DBB" w:rsidP="009B0DBB"/>
    <w:p w14:paraId="523B57DF" w14:textId="77777777" w:rsidR="009B0DBB" w:rsidRDefault="009B0DBB" w:rsidP="009B0D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6E013" w14:textId="77777777" w:rsidR="009B0DBB" w:rsidRDefault="009B0DBB" w:rsidP="009B0D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75C">
        <w:rPr>
          <w:rFonts w:ascii="Times New Roman" w:hAnsi="Times New Roman" w:cs="Times New Roman"/>
          <w:sz w:val="28"/>
          <w:szCs w:val="28"/>
        </w:rPr>
        <w:t>Mdm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21EF1F7B" w14:textId="77777777" w:rsidR="009B0DBB" w:rsidRDefault="009B0DBB" w:rsidP="009B0D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2A3120" w14:textId="2B1D7967" w:rsidR="003C44ED" w:rsidRDefault="009B0DBB" w:rsidP="003C4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welcomes </w:t>
      </w:r>
      <w:r w:rsidR="003C44ED">
        <w:rPr>
          <w:rFonts w:ascii="Times New Roman" w:hAnsi="Times New Roman" w:cs="Times New Roman"/>
          <w:sz w:val="28"/>
          <w:szCs w:val="28"/>
        </w:rPr>
        <w:t>the delegation</w:t>
      </w:r>
      <w:r w:rsidR="000B65BC">
        <w:rPr>
          <w:rFonts w:ascii="Times New Roman" w:hAnsi="Times New Roman" w:cs="Times New Roman"/>
          <w:sz w:val="28"/>
          <w:szCs w:val="28"/>
        </w:rPr>
        <w:t xml:space="preserve"> </w:t>
      </w:r>
      <w:r w:rsidR="00C54916">
        <w:rPr>
          <w:rFonts w:ascii="Times New Roman" w:hAnsi="Times New Roman" w:cs="Times New Roman"/>
          <w:sz w:val="28"/>
          <w:szCs w:val="28"/>
        </w:rPr>
        <w:t xml:space="preserve">and </w:t>
      </w:r>
      <w:r w:rsidR="003C44ED">
        <w:rPr>
          <w:rFonts w:ascii="Times New Roman" w:hAnsi="Times New Roman" w:cs="Times New Roman"/>
          <w:sz w:val="28"/>
          <w:szCs w:val="28"/>
        </w:rPr>
        <w:t xml:space="preserve">commends </w:t>
      </w:r>
      <w:r w:rsidR="00EC0588">
        <w:rPr>
          <w:rFonts w:ascii="Times New Roman" w:hAnsi="Times New Roman" w:cs="Times New Roman"/>
          <w:sz w:val="28"/>
          <w:szCs w:val="28"/>
        </w:rPr>
        <w:t>Latvia’s</w:t>
      </w:r>
      <w:r w:rsidR="003C44ED">
        <w:rPr>
          <w:rFonts w:ascii="Times New Roman" w:hAnsi="Times New Roman" w:cs="Times New Roman"/>
          <w:sz w:val="28"/>
          <w:szCs w:val="28"/>
        </w:rPr>
        <w:t xml:space="preserve"> </w:t>
      </w:r>
      <w:r w:rsidR="00EC0588">
        <w:rPr>
          <w:rFonts w:ascii="Times New Roman" w:hAnsi="Times New Roman" w:cs="Times New Roman"/>
          <w:sz w:val="28"/>
          <w:szCs w:val="28"/>
        </w:rPr>
        <w:t>progress</w:t>
      </w:r>
      <w:r w:rsidR="003C44ED">
        <w:rPr>
          <w:rFonts w:ascii="Times New Roman" w:hAnsi="Times New Roman" w:cs="Times New Roman"/>
          <w:sz w:val="28"/>
          <w:szCs w:val="28"/>
        </w:rPr>
        <w:t xml:space="preserve"> in</w:t>
      </w:r>
      <w:r w:rsidR="00C54916">
        <w:rPr>
          <w:rFonts w:ascii="Times New Roman" w:hAnsi="Times New Roman" w:cs="Times New Roman"/>
          <w:sz w:val="28"/>
          <w:szCs w:val="28"/>
        </w:rPr>
        <w:t xml:space="preserve"> promot</w:t>
      </w:r>
      <w:r w:rsidR="003C44ED">
        <w:rPr>
          <w:rFonts w:ascii="Times New Roman" w:hAnsi="Times New Roman" w:cs="Times New Roman"/>
          <w:sz w:val="28"/>
          <w:szCs w:val="28"/>
        </w:rPr>
        <w:t>ing</w:t>
      </w:r>
      <w:r w:rsidR="00C54916">
        <w:rPr>
          <w:rFonts w:ascii="Times New Roman" w:hAnsi="Times New Roman" w:cs="Times New Roman"/>
          <w:sz w:val="28"/>
          <w:szCs w:val="28"/>
        </w:rPr>
        <w:t xml:space="preserve"> and protect</w:t>
      </w:r>
      <w:r w:rsidR="003C44ED">
        <w:rPr>
          <w:rFonts w:ascii="Times New Roman" w:hAnsi="Times New Roman" w:cs="Times New Roman"/>
          <w:sz w:val="28"/>
          <w:szCs w:val="28"/>
        </w:rPr>
        <w:t>ing</w:t>
      </w:r>
      <w:r w:rsidR="00C54916">
        <w:rPr>
          <w:rFonts w:ascii="Times New Roman" w:hAnsi="Times New Roman" w:cs="Times New Roman"/>
          <w:sz w:val="28"/>
          <w:szCs w:val="28"/>
        </w:rPr>
        <w:t xml:space="preserve"> the human rights of its people</w:t>
      </w:r>
      <w:r w:rsidR="00EC0588">
        <w:rPr>
          <w:rFonts w:ascii="Times New Roman" w:hAnsi="Times New Roman" w:cs="Times New Roman"/>
          <w:sz w:val="28"/>
          <w:szCs w:val="28"/>
        </w:rPr>
        <w:t>. As an active delegation in the UPR</w:t>
      </w:r>
      <w:r w:rsidR="00CD0315">
        <w:rPr>
          <w:rFonts w:ascii="Times New Roman" w:hAnsi="Times New Roman" w:cs="Times New Roman"/>
          <w:sz w:val="28"/>
          <w:szCs w:val="28"/>
        </w:rPr>
        <w:t xml:space="preserve"> process,</w:t>
      </w:r>
      <w:r w:rsidR="00EC0588">
        <w:rPr>
          <w:rFonts w:ascii="Times New Roman" w:hAnsi="Times New Roman" w:cs="Times New Roman"/>
          <w:sz w:val="28"/>
          <w:szCs w:val="28"/>
        </w:rPr>
        <w:t xml:space="preserve"> and </w:t>
      </w:r>
      <w:r w:rsidR="0034375B">
        <w:rPr>
          <w:rFonts w:ascii="Times New Roman" w:hAnsi="Times New Roman" w:cs="Times New Roman"/>
          <w:sz w:val="28"/>
          <w:szCs w:val="28"/>
        </w:rPr>
        <w:t>fellow small state</w:t>
      </w:r>
      <w:r w:rsidR="00EC0588">
        <w:rPr>
          <w:rFonts w:ascii="Times New Roman" w:hAnsi="Times New Roman" w:cs="Times New Roman"/>
          <w:sz w:val="28"/>
          <w:szCs w:val="28"/>
        </w:rPr>
        <w:t>, we hope</w:t>
      </w:r>
      <w:r w:rsidR="003C44ED" w:rsidRPr="00370A9F">
        <w:rPr>
          <w:rFonts w:ascii="Times New Roman" w:hAnsi="Times New Roman" w:cs="Times New Roman"/>
          <w:sz w:val="28"/>
          <w:szCs w:val="28"/>
        </w:rPr>
        <w:t xml:space="preserve"> </w:t>
      </w:r>
      <w:r w:rsidR="00EC0588">
        <w:rPr>
          <w:rFonts w:ascii="Times New Roman" w:hAnsi="Times New Roman" w:cs="Times New Roman"/>
          <w:sz w:val="28"/>
          <w:szCs w:val="28"/>
        </w:rPr>
        <w:t>Latvia</w:t>
      </w:r>
      <w:r w:rsidR="003C44ED" w:rsidRPr="00370A9F">
        <w:rPr>
          <w:rFonts w:ascii="Times New Roman" w:hAnsi="Times New Roman" w:cs="Times New Roman"/>
          <w:sz w:val="28"/>
          <w:szCs w:val="28"/>
        </w:rPr>
        <w:t xml:space="preserve"> </w:t>
      </w:r>
      <w:r w:rsidR="003C44ED">
        <w:rPr>
          <w:rFonts w:ascii="Times New Roman" w:hAnsi="Times New Roman" w:cs="Times New Roman"/>
          <w:sz w:val="28"/>
          <w:szCs w:val="28"/>
        </w:rPr>
        <w:t xml:space="preserve">will act sensitively and </w:t>
      </w:r>
      <w:r w:rsidR="000F687F">
        <w:rPr>
          <w:rFonts w:ascii="Times New Roman" w:hAnsi="Times New Roman" w:cs="Times New Roman"/>
          <w:sz w:val="28"/>
          <w:szCs w:val="28"/>
        </w:rPr>
        <w:t>consider</w:t>
      </w:r>
      <w:r w:rsidR="0034375B">
        <w:rPr>
          <w:rFonts w:ascii="Times New Roman" w:hAnsi="Times New Roman" w:cs="Times New Roman"/>
          <w:sz w:val="28"/>
          <w:szCs w:val="28"/>
        </w:rPr>
        <w:t xml:space="preserve"> the</w:t>
      </w:r>
      <w:r w:rsidR="0034375B" w:rsidRPr="0034375B">
        <w:rPr>
          <w:rFonts w:ascii="Times New Roman" w:hAnsi="Times New Roman" w:cs="Times New Roman"/>
          <w:sz w:val="28"/>
          <w:szCs w:val="28"/>
        </w:rPr>
        <w:t xml:space="preserve"> specific national circumstances and contexts of its partners.</w:t>
      </w:r>
    </w:p>
    <w:p w14:paraId="15B3631E" w14:textId="4DF6B5D0" w:rsidR="00C54916" w:rsidRDefault="00C54916" w:rsidP="009B0D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6F2ED8" w14:textId="7D21B9EB" w:rsidR="008E5CD1" w:rsidRDefault="0034375B" w:rsidP="003437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the practical measures taken by Latvia to address hate speech, including </w:t>
      </w:r>
      <w:r w:rsidR="00EC0588" w:rsidRPr="00EC0588">
        <w:rPr>
          <w:rFonts w:ascii="Times New Roman" w:hAnsi="Times New Roman" w:cs="Times New Roman"/>
          <w:sz w:val="28"/>
          <w:szCs w:val="28"/>
        </w:rPr>
        <w:t>guidelines for the identification and investigation of hate crimes</w:t>
      </w:r>
      <w:r>
        <w:rPr>
          <w:rFonts w:ascii="Times New Roman" w:hAnsi="Times New Roman" w:cs="Times New Roman"/>
          <w:sz w:val="28"/>
          <w:szCs w:val="28"/>
        </w:rPr>
        <w:t xml:space="preserve"> and the training of law enforcement and judicial officers on this issue.</w:t>
      </w:r>
      <w:r w:rsidR="00CD0315">
        <w:rPr>
          <w:rFonts w:ascii="Times New Roman" w:hAnsi="Times New Roman" w:cs="Times New Roman"/>
          <w:sz w:val="28"/>
          <w:szCs w:val="28"/>
        </w:rPr>
        <w:t xml:space="preserve"> But more can be done, </w:t>
      </w:r>
      <w:r w:rsidR="00CD0315" w:rsidRPr="00CD0315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>e recommend</w:t>
      </w:r>
      <w:r w:rsidR="00CD0315">
        <w:rPr>
          <w:rFonts w:ascii="Times New Roman" w:hAnsi="Times New Roman" w:cs="Times New Roman"/>
          <w:b/>
          <w:bCs/>
          <w:sz w:val="28"/>
          <w:szCs w:val="28"/>
        </w:rPr>
        <w:t>: (</w:t>
      </w:r>
      <w:proofErr w:type="spellStart"/>
      <w:r w:rsidR="00CD0315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="00CD0315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0315">
        <w:rPr>
          <w:rFonts w:ascii="Times New Roman" w:hAnsi="Times New Roman" w:cs="Times New Roman"/>
          <w:b/>
          <w:bCs/>
          <w:sz w:val="28"/>
          <w:szCs w:val="28"/>
        </w:rPr>
        <w:t xml:space="preserve">additional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legislative and policy measures to tackle </w:t>
      </w:r>
      <w:r w:rsidRPr="0034375B">
        <w:rPr>
          <w:rFonts w:ascii="Times New Roman" w:hAnsi="Times New Roman" w:cs="Times New Roman"/>
          <w:b/>
          <w:bCs/>
          <w:sz w:val="28"/>
          <w:szCs w:val="28"/>
        </w:rPr>
        <w:t>hate speech, particularly online, in a system</w:t>
      </w:r>
      <w:r w:rsidR="004904C5">
        <w:rPr>
          <w:rFonts w:ascii="Times New Roman" w:hAnsi="Times New Roman" w:cs="Times New Roman"/>
          <w:b/>
          <w:bCs/>
          <w:sz w:val="28"/>
          <w:szCs w:val="28"/>
        </w:rPr>
        <w:t>atic</w:t>
      </w:r>
      <w:r w:rsidRPr="0034375B">
        <w:rPr>
          <w:rFonts w:ascii="Times New Roman" w:hAnsi="Times New Roman" w:cs="Times New Roman"/>
          <w:b/>
          <w:bCs/>
          <w:sz w:val="28"/>
          <w:szCs w:val="28"/>
        </w:rPr>
        <w:t xml:space="preserve"> and comprehensive manner</w:t>
      </w:r>
      <w:r w:rsidR="00CD0315">
        <w:rPr>
          <w:rFonts w:ascii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="00CD0315">
        <w:rPr>
          <w:rFonts w:ascii="Times New Roman" w:hAnsi="Times New Roman" w:cs="Times New Roman"/>
          <w:b/>
          <w:bCs/>
          <w:sz w:val="28"/>
          <w:szCs w:val="28"/>
        </w:rPr>
        <w:t xml:space="preserve">(ii) concrete </w:t>
      </w:r>
      <w:r>
        <w:rPr>
          <w:rFonts w:ascii="Times New Roman" w:hAnsi="Times New Roman" w:cs="Times New Roman"/>
          <w:b/>
          <w:bCs/>
          <w:sz w:val="28"/>
          <w:szCs w:val="28"/>
        </w:rPr>
        <w:t>steps to promote i</w:t>
      </w:r>
      <w:r w:rsidRPr="0034375B">
        <w:rPr>
          <w:rFonts w:ascii="Times New Roman" w:hAnsi="Times New Roman" w:cs="Times New Roman"/>
          <w:b/>
          <w:bCs/>
          <w:sz w:val="28"/>
          <w:szCs w:val="28"/>
        </w:rPr>
        <w:t>nter-cultural dialogue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30F561" w14:textId="1A4251CC" w:rsidR="00EC0588" w:rsidRDefault="00EC0588" w:rsidP="00EC0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48C47D" w14:textId="2EAF68DF" w:rsidR="00EC0588" w:rsidRDefault="0034375B" w:rsidP="003437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note </w:t>
      </w:r>
      <w:r w:rsidR="00CD0315">
        <w:rPr>
          <w:rFonts w:ascii="Times New Roman" w:hAnsi="Times New Roman" w:cs="Times New Roman"/>
          <w:sz w:val="28"/>
          <w:szCs w:val="28"/>
        </w:rPr>
        <w:t>the increase in the</w:t>
      </w:r>
      <w:r w:rsidR="00EC0588" w:rsidRPr="00EC0588">
        <w:rPr>
          <w:rFonts w:ascii="Times New Roman" w:hAnsi="Times New Roman" w:cs="Times New Roman"/>
          <w:sz w:val="28"/>
          <w:szCs w:val="28"/>
        </w:rPr>
        <w:t xml:space="preserve"> number of </w:t>
      </w:r>
      <w:r w:rsidR="00CD0315">
        <w:rPr>
          <w:rFonts w:ascii="Times New Roman" w:hAnsi="Times New Roman" w:cs="Times New Roman"/>
          <w:sz w:val="28"/>
          <w:szCs w:val="28"/>
        </w:rPr>
        <w:t>children with disabilities</w:t>
      </w:r>
      <w:r w:rsidR="00EC0588" w:rsidRPr="00EC0588">
        <w:rPr>
          <w:rFonts w:ascii="Times New Roman" w:hAnsi="Times New Roman" w:cs="Times New Roman"/>
          <w:sz w:val="28"/>
          <w:szCs w:val="28"/>
        </w:rPr>
        <w:t xml:space="preserve"> </w:t>
      </w:r>
      <w:r w:rsidR="00CD0315">
        <w:rPr>
          <w:rFonts w:ascii="Times New Roman" w:hAnsi="Times New Roman" w:cs="Times New Roman"/>
          <w:sz w:val="28"/>
          <w:szCs w:val="28"/>
        </w:rPr>
        <w:t xml:space="preserve">studying in mainstream schools since 2016/17 and commend the </w:t>
      </w:r>
      <w:r w:rsidR="00EC0588" w:rsidRPr="00EC0588">
        <w:rPr>
          <w:rFonts w:ascii="Times New Roman" w:hAnsi="Times New Roman" w:cs="Times New Roman"/>
          <w:sz w:val="28"/>
          <w:szCs w:val="28"/>
        </w:rPr>
        <w:t xml:space="preserve">Regulations establishing the requirements for general schools to be able to admit students with special needs. </w:t>
      </w:r>
      <w:r w:rsidR="00CD0315" w:rsidRPr="00CD0315">
        <w:rPr>
          <w:rFonts w:ascii="Times New Roman" w:hAnsi="Times New Roman" w:cs="Times New Roman"/>
          <w:b/>
          <w:bCs/>
          <w:sz w:val="28"/>
          <w:szCs w:val="28"/>
        </w:rPr>
        <w:t xml:space="preserve">We recommend that the government </w:t>
      </w:r>
      <w:r w:rsidR="00CD0315">
        <w:rPr>
          <w:rFonts w:ascii="Times New Roman" w:hAnsi="Times New Roman" w:cs="Times New Roman"/>
          <w:b/>
          <w:bCs/>
          <w:sz w:val="28"/>
          <w:szCs w:val="28"/>
        </w:rPr>
        <w:t>provide</w:t>
      </w:r>
      <w:r w:rsidR="00CD0315" w:rsidRPr="00CD0315">
        <w:rPr>
          <w:rFonts w:ascii="Times New Roman" w:hAnsi="Times New Roman" w:cs="Times New Roman"/>
          <w:b/>
          <w:bCs/>
          <w:sz w:val="28"/>
          <w:szCs w:val="28"/>
        </w:rPr>
        <w:t xml:space="preserve"> adequate training and resources to public schools and teachers to ensure that the Regulations can be </w:t>
      </w:r>
      <w:r w:rsidR="00CD0315">
        <w:rPr>
          <w:rFonts w:ascii="Times New Roman" w:hAnsi="Times New Roman" w:cs="Times New Roman"/>
          <w:b/>
          <w:bCs/>
          <w:sz w:val="28"/>
          <w:szCs w:val="28"/>
        </w:rPr>
        <w:t>fully</w:t>
      </w:r>
      <w:r w:rsidR="00CD0315" w:rsidRPr="00CD0315">
        <w:rPr>
          <w:rFonts w:ascii="Times New Roman" w:hAnsi="Times New Roman" w:cs="Times New Roman"/>
          <w:b/>
          <w:bCs/>
          <w:sz w:val="28"/>
          <w:szCs w:val="28"/>
        </w:rPr>
        <w:t xml:space="preserve"> implemented to enable inclusive education</w:t>
      </w:r>
      <w:r w:rsidR="00CD0315">
        <w:rPr>
          <w:rFonts w:ascii="Times New Roman" w:hAnsi="Times New Roman" w:cs="Times New Roman"/>
          <w:b/>
          <w:bCs/>
          <w:sz w:val="28"/>
          <w:szCs w:val="28"/>
        </w:rPr>
        <w:t xml:space="preserve"> for children with disabilities</w:t>
      </w:r>
      <w:r w:rsidR="00CD0315">
        <w:rPr>
          <w:rFonts w:ascii="Times New Roman" w:hAnsi="Times New Roman" w:cs="Times New Roman"/>
          <w:sz w:val="28"/>
          <w:szCs w:val="28"/>
        </w:rPr>
        <w:t>.</w:t>
      </w:r>
    </w:p>
    <w:p w14:paraId="6A5F3B81" w14:textId="77777777" w:rsidR="00CD0315" w:rsidRDefault="00CD0315" w:rsidP="003437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7E8077" w14:textId="430CABD3" w:rsidR="0099206A" w:rsidRDefault="009B0DBB" w:rsidP="00992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you.</w:t>
      </w:r>
    </w:p>
    <w:p w14:paraId="74F585B6" w14:textId="77777777" w:rsidR="0002200E" w:rsidRDefault="0002200E" w:rsidP="00992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3B7F7" w14:textId="34259118" w:rsidR="000C31FA" w:rsidRDefault="009B0DBB" w:rsidP="000C31F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.     .     .     .</w:t>
      </w:r>
    </w:p>
    <w:p w14:paraId="203C15E5" w14:textId="77777777" w:rsidR="007D3369" w:rsidRDefault="007D3369" w:rsidP="000C31F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DD4F838" w14:textId="19EE1F84" w:rsidR="002D3598" w:rsidRPr="00FF6373" w:rsidRDefault="002D3598" w:rsidP="00DC5C11">
      <w:pPr>
        <w:rPr>
          <w:rFonts w:ascii="Times New Roman" w:hAnsi="Times New Roman" w:cs="Times New Roman"/>
          <w:sz w:val="28"/>
          <w:szCs w:val="28"/>
        </w:rPr>
      </w:pPr>
    </w:p>
    <w:sectPr w:rsidR="002D3598" w:rsidRPr="00FF63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5F34" w14:textId="77777777" w:rsidR="00503566" w:rsidRDefault="00503566" w:rsidP="0059721C">
      <w:r>
        <w:separator/>
      </w:r>
    </w:p>
  </w:endnote>
  <w:endnote w:type="continuationSeparator" w:id="0">
    <w:p w14:paraId="06768735" w14:textId="77777777" w:rsidR="00503566" w:rsidRDefault="00503566" w:rsidP="0059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585B" w14:textId="77777777" w:rsidR="000C31FA" w:rsidRDefault="000C31FA" w:rsidP="000C31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5726" w14:textId="77777777" w:rsidR="00503566" w:rsidRDefault="00503566" w:rsidP="0059721C">
      <w:r>
        <w:separator/>
      </w:r>
    </w:p>
  </w:footnote>
  <w:footnote w:type="continuationSeparator" w:id="0">
    <w:p w14:paraId="4BB31E95" w14:textId="77777777" w:rsidR="00503566" w:rsidRDefault="00503566" w:rsidP="0059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5910"/>
    <w:multiLevelType w:val="multilevel"/>
    <w:tmpl w:val="FF62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FF614A"/>
    <w:multiLevelType w:val="multilevel"/>
    <w:tmpl w:val="5EC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E618E"/>
    <w:multiLevelType w:val="multilevel"/>
    <w:tmpl w:val="B1CA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BB"/>
    <w:rsid w:val="00005214"/>
    <w:rsid w:val="0002200E"/>
    <w:rsid w:val="00043301"/>
    <w:rsid w:val="00044436"/>
    <w:rsid w:val="000741C3"/>
    <w:rsid w:val="000B65BC"/>
    <w:rsid w:val="000C31FA"/>
    <w:rsid w:val="000F687F"/>
    <w:rsid w:val="001821A7"/>
    <w:rsid w:val="00190A25"/>
    <w:rsid w:val="0019387F"/>
    <w:rsid w:val="001B4F24"/>
    <w:rsid w:val="001C275C"/>
    <w:rsid w:val="001E49BD"/>
    <w:rsid w:val="001E768D"/>
    <w:rsid w:val="002A63EB"/>
    <w:rsid w:val="002C5CF0"/>
    <w:rsid w:val="002D3598"/>
    <w:rsid w:val="00313764"/>
    <w:rsid w:val="0034375B"/>
    <w:rsid w:val="003515AA"/>
    <w:rsid w:val="00382A39"/>
    <w:rsid w:val="003C44ED"/>
    <w:rsid w:val="00445463"/>
    <w:rsid w:val="00473672"/>
    <w:rsid w:val="004904C5"/>
    <w:rsid w:val="00490EC5"/>
    <w:rsid w:val="00503566"/>
    <w:rsid w:val="00512438"/>
    <w:rsid w:val="00545771"/>
    <w:rsid w:val="005639CD"/>
    <w:rsid w:val="0059721C"/>
    <w:rsid w:val="006417D9"/>
    <w:rsid w:val="006B0051"/>
    <w:rsid w:val="00722BC6"/>
    <w:rsid w:val="00745F8E"/>
    <w:rsid w:val="00781AFD"/>
    <w:rsid w:val="007A62B3"/>
    <w:rsid w:val="007D3369"/>
    <w:rsid w:val="007E0126"/>
    <w:rsid w:val="008A088A"/>
    <w:rsid w:val="008A4131"/>
    <w:rsid w:val="008E5CD1"/>
    <w:rsid w:val="008F7C1E"/>
    <w:rsid w:val="0099206A"/>
    <w:rsid w:val="009B0DBB"/>
    <w:rsid w:val="009D3320"/>
    <w:rsid w:val="00A444CF"/>
    <w:rsid w:val="00AA18E8"/>
    <w:rsid w:val="00AC4217"/>
    <w:rsid w:val="00BE5DBF"/>
    <w:rsid w:val="00BF240F"/>
    <w:rsid w:val="00C3719E"/>
    <w:rsid w:val="00C420D5"/>
    <w:rsid w:val="00C54916"/>
    <w:rsid w:val="00C67D36"/>
    <w:rsid w:val="00C7782D"/>
    <w:rsid w:val="00CD0315"/>
    <w:rsid w:val="00D30CEB"/>
    <w:rsid w:val="00D4091F"/>
    <w:rsid w:val="00D80A8A"/>
    <w:rsid w:val="00D92462"/>
    <w:rsid w:val="00D9622D"/>
    <w:rsid w:val="00DC5C11"/>
    <w:rsid w:val="00E5300A"/>
    <w:rsid w:val="00EA78C1"/>
    <w:rsid w:val="00EC0588"/>
    <w:rsid w:val="00F14936"/>
    <w:rsid w:val="00FD2340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8D10C"/>
  <w15:chartTrackingRefBased/>
  <w15:docId w15:val="{E89CE17A-C427-4125-AA6E-D901C5FE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1C3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116143090681380447msolistparagraph">
    <w:name w:val="m_3116143090681380447msolistparagraph"/>
    <w:basedOn w:val="Normal"/>
    <w:rsid w:val="004454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Header">
    <w:name w:val="header"/>
    <w:basedOn w:val="Normal"/>
    <w:link w:val="HeaderChar"/>
    <w:uiPriority w:val="99"/>
    <w:unhideWhenUsed/>
    <w:rsid w:val="000C3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1F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1F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0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45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B5269-70E4-4E44-B2F1-71FADFCE5417}"/>
</file>

<file path=customXml/itemProps2.xml><?xml version="1.0" encoding="utf-8"?>
<ds:datastoreItem xmlns:ds="http://schemas.openxmlformats.org/officeDocument/2006/customXml" ds:itemID="{A1C60194-4DE4-40AA-B972-A0913408C5AC}"/>
</file>

<file path=customXml/itemProps3.xml><?xml version="1.0" encoding="utf-8"?>
<ds:datastoreItem xmlns:ds="http://schemas.openxmlformats.org/officeDocument/2006/customXml" ds:itemID="{AF8689BF-0B36-4158-8FB2-AD4B3D1B9052}"/>
</file>

<file path=customXml/itemProps4.xml><?xml version="1.0" encoding="utf-8"?>
<ds:datastoreItem xmlns:ds="http://schemas.openxmlformats.org/officeDocument/2006/customXml" ds:itemID="{261AFE5F-86D4-452A-92CD-70A4C92ED3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NG (MFA)</dc:creator>
  <cp:keywords/>
  <dc:description/>
  <cp:lastModifiedBy>keefe chin</cp:lastModifiedBy>
  <cp:revision>7</cp:revision>
  <dcterms:created xsi:type="dcterms:W3CDTF">2021-04-19T12:29:00Z</dcterms:created>
  <dcterms:modified xsi:type="dcterms:W3CDTF">2021-04-30T22:22:00Z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MFA-DanielNG@soe.sgnet.gov.sg</vt:lpwstr>
  </property>
  <property fmtid="{D5CDD505-2E9C-101B-9397-08002B2CF9AE}" pid="5" name="MSIP_Label_3f9331f7-95a2-472a-92bc-d73219eb516b_SetDate">
    <vt:lpwstr>2020-10-19T21:36:05.1175249Z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bc37036c-c150-4c64-9e5c-65b0855b0dd0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MFA-DanielNG@soe.sgnet.gov.sg</vt:lpwstr>
  </property>
  <property fmtid="{D5CDD505-2E9C-101B-9397-08002B2CF9AE}" pid="13" name="MSIP_Label_4f288355-fb4c-44cd-b9ca-40cfc2aee5f8_SetDate">
    <vt:lpwstr>2020-10-19T21:36:05.1175249Z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bc37036c-c150-4c64-9e5c-65b0855b0dd0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