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BD" w:rsidRPr="00C3704A" w:rsidRDefault="00A74EBD" w:rsidP="00C53971">
      <w:pPr>
        <w:ind w:left="2124" w:firstLine="708"/>
        <w:rPr>
          <w:rFonts w:asciiTheme="majorHAnsi" w:hAnsiTheme="majorHAnsi"/>
          <w:b/>
          <w:sz w:val="28"/>
          <w:szCs w:val="28"/>
          <w:u w:val="single"/>
        </w:rPr>
      </w:pPr>
      <w:bookmarkStart w:id="0" w:name="_GoBack"/>
      <w:bookmarkEnd w:id="0"/>
      <w:proofErr w:type="spellStart"/>
      <w:r w:rsidRPr="00C3704A">
        <w:rPr>
          <w:rFonts w:asciiTheme="majorHAnsi" w:hAnsiTheme="majorHAnsi"/>
          <w:b/>
          <w:sz w:val="28"/>
          <w:szCs w:val="28"/>
          <w:u w:val="single"/>
        </w:rPr>
        <w:t>Statement</w:t>
      </w:r>
      <w:proofErr w:type="spellEnd"/>
      <w:r w:rsidRPr="00C3704A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C3704A">
        <w:rPr>
          <w:rFonts w:asciiTheme="majorHAnsi" w:hAnsiTheme="majorHAnsi"/>
          <w:b/>
          <w:sz w:val="28"/>
          <w:szCs w:val="28"/>
          <w:u w:val="single"/>
        </w:rPr>
        <w:t>by</w:t>
      </w:r>
      <w:proofErr w:type="spellEnd"/>
      <w:r w:rsidRPr="00C3704A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C3704A">
        <w:rPr>
          <w:rFonts w:asciiTheme="majorHAnsi" w:hAnsiTheme="majorHAnsi"/>
          <w:b/>
          <w:sz w:val="28"/>
          <w:szCs w:val="28"/>
          <w:u w:val="single"/>
        </w:rPr>
        <w:t>Bulgaria</w:t>
      </w:r>
      <w:proofErr w:type="spellEnd"/>
    </w:p>
    <w:p w:rsidR="00A74EBD" w:rsidRPr="00C3704A" w:rsidRDefault="00A74EBD" w:rsidP="00A74EBD">
      <w:pPr>
        <w:jc w:val="center"/>
        <w:rPr>
          <w:rFonts w:asciiTheme="majorHAnsi" w:hAnsiTheme="majorHAnsi"/>
          <w:b/>
          <w:sz w:val="28"/>
          <w:szCs w:val="28"/>
        </w:rPr>
      </w:pPr>
    </w:p>
    <w:p w:rsidR="00A74EBD" w:rsidRPr="00C3704A" w:rsidRDefault="007D2DEF" w:rsidP="00A74EBD">
      <w:pPr>
        <w:jc w:val="center"/>
        <w:rPr>
          <w:rFonts w:asciiTheme="majorHAnsi" w:hAnsiTheme="majorHAnsi"/>
          <w:color w:val="365F91" w:themeColor="accent1" w:themeShade="BF"/>
          <w:sz w:val="28"/>
          <w:szCs w:val="28"/>
          <w:lang w:val="en-US"/>
        </w:rPr>
      </w:pPr>
      <w:r w:rsidRPr="00C3704A">
        <w:rPr>
          <w:rFonts w:asciiTheme="majorHAnsi" w:hAnsiTheme="majorHAnsi"/>
          <w:color w:val="365F91" w:themeColor="accent1" w:themeShade="BF"/>
          <w:sz w:val="28"/>
          <w:szCs w:val="28"/>
          <w:lang w:val="en-US"/>
        </w:rPr>
        <w:t>United Nations Human Rights Council</w:t>
      </w:r>
      <w:r w:rsidR="00A74EBD" w:rsidRPr="00C3704A">
        <w:rPr>
          <w:rFonts w:asciiTheme="majorHAnsi" w:hAnsiTheme="majorHAnsi"/>
          <w:color w:val="365F91" w:themeColor="accent1" w:themeShade="BF"/>
          <w:sz w:val="28"/>
          <w:szCs w:val="28"/>
        </w:rPr>
        <w:t xml:space="preserve"> </w:t>
      </w:r>
    </w:p>
    <w:p w:rsidR="007D2DEF" w:rsidRPr="00C3704A" w:rsidRDefault="001E02B5" w:rsidP="00483529">
      <w:pPr>
        <w:jc w:val="center"/>
        <w:rPr>
          <w:rFonts w:asciiTheme="majorHAnsi" w:hAnsiTheme="majorHAnsi"/>
          <w:color w:val="365F91" w:themeColor="accent1" w:themeShade="BF"/>
          <w:sz w:val="28"/>
          <w:szCs w:val="28"/>
          <w:lang w:val="en-US"/>
        </w:rPr>
      </w:pPr>
      <w:r w:rsidRPr="00C3704A">
        <w:rPr>
          <w:rFonts w:asciiTheme="majorHAnsi" w:hAnsiTheme="majorHAnsi"/>
          <w:color w:val="365F91" w:themeColor="accent1" w:themeShade="BF"/>
          <w:sz w:val="28"/>
          <w:szCs w:val="28"/>
          <w:lang w:val="en-US"/>
        </w:rPr>
        <w:t>45</w:t>
      </w:r>
      <w:r w:rsidRPr="00C3704A">
        <w:rPr>
          <w:rFonts w:asciiTheme="majorHAnsi" w:hAnsiTheme="majorHAnsi"/>
          <w:color w:val="365F91" w:themeColor="accent1" w:themeShade="BF"/>
          <w:sz w:val="28"/>
          <w:szCs w:val="28"/>
          <w:vertAlign w:val="superscript"/>
          <w:lang w:val="en-US"/>
        </w:rPr>
        <w:t>th</w:t>
      </w:r>
      <w:r w:rsidRPr="00C3704A">
        <w:rPr>
          <w:rFonts w:asciiTheme="majorHAnsi" w:hAnsiTheme="majorHAnsi"/>
          <w:color w:val="365F91" w:themeColor="accent1" w:themeShade="BF"/>
          <w:sz w:val="28"/>
          <w:szCs w:val="28"/>
          <w:lang w:val="en-US"/>
        </w:rPr>
        <w:t xml:space="preserve"> </w:t>
      </w:r>
      <w:r w:rsidR="00A74EBD" w:rsidRPr="00C3704A">
        <w:rPr>
          <w:rFonts w:asciiTheme="majorHAnsi" w:hAnsiTheme="majorHAnsi"/>
          <w:color w:val="365F91" w:themeColor="accent1" w:themeShade="BF"/>
          <w:sz w:val="28"/>
          <w:szCs w:val="28"/>
          <w:lang w:val="en-US"/>
        </w:rPr>
        <w:t>session of the Working Group on the Universal Periodic Review</w:t>
      </w:r>
    </w:p>
    <w:p w:rsidR="005A402B" w:rsidRPr="00C3704A" w:rsidRDefault="005A402B" w:rsidP="00A74EBD">
      <w:pPr>
        <w:jc w:val="center"/>
        <w:rPr>
          <w:rFonts w:asciiTheme="majorHAnsi" w:hAnsiTheme="majorHAnsi"/>
          <w:b/>
          <w:i/>
          <w:color w:val="365F91" w:themeColor="accent1" w:themeShade="BF"/>
          <w:sz w:val="28"/>
          <w:szCs w:val="28"/>
          <w:lang w:val="en-US"/>
        </w:rPr>
      </w:pPr>
    </w:p>
    <w:p w:rsidR="00A74EBD" w:rsidRPr="00C3704A" w:rsidRDefault="007D2DEF" w:rsidP="00A74EBD">
      <w:pPr>
        <w:jc w:val="center"/>
        <w:rPr>
          <w:rFonts w:asciiTheme="majorHAnsi" w:hAnsiTheme="majorHAnsi"/>
          <w:b/>
          <w:i/>
          <w:color w:val="365F91" w:themeColor="accent1" w:themeShade="BF"/>
          <w:sz w:val="28"/>
          <w:szCs w:val="28"/>
          <w:lang w:val="en-US"/>
        </w:rPr>
      </w:pPr>
      <w:r w:rsidRPr="00C3704A">
        <w:rPr>
          <w:rFonts w:asciiTheme="majorHAnsi" w:hAnsiTheme="majorHAnsi"/>
          <w:b/>
          <w:i/>
          <w:color w:val="365F91" w:themeColor="accent1" w:themeShade="BF"/>
          <w:sz w:val="28"/>
          <w:szCs w:val="28"/>
          <w:lang w:val="en-US"/>
        </w:rPr>
        <w:t xml:space="preserve">Review of </w:t>
      </w:r>
      <w:r w:rsidR="00C5656D" w:rsidRPr="00C3704A">
        <w:rPr>
          <w:rFonts w:asciiTheme="majorHAnsi" w:hAnsiTheme="majorHAnsi"/>
          <w:b/>
          <w:i/>
          <w:color w:val="365F91" w:themeColor="accent1" w:themeShade="BF"/>
          <w:sz w:val="28"/>
          <w:szCs w:val="28"/>
          <w:lang w:val="en-US"/>
        </w:rPr>
        <w:t xml:space="preserve">the Republic </w:t>
      </w:r>
      <w:r w:rsidR="00A11FEF" w:rsidRPr="00C3704A">
        <w:rPr>
          <w:rFonts w:asciiTheme="majorHAnsi" w:hAnsiTheme="majorHAnsi"/>
          <w:b/>
          <w:i/>
          <w:color w:val="365F91" w:themeColor="accent1" w:themeShade="BF"/>
          <w:sz w:val="28"/>
          <w:szCs w:val="28"/>
          <w:lang w:val="en-US"/>
        </w:rPr>
        <w:t>o</w:t>
      </w:r>
      <w:r w:rsidR="00C5656D" w:rsidRPr="00C3704A">
        <w:rPr>
          <w:rFonts w:asciiTheme="majorHAnsi" w:hAnsiTheme="majorHAnsi"/>
          <w:b/>
          <w:i/>
          <w:color w:val="365F91" w:themeColor="accent1" w:themeShade="BF"/>
          <w:sz w:val="28"/>
          <w:szCs w:val="28"/>
          <w:lang w:val="en-US"/>
        </w:rPr>
        <w:t xml:space="preserve">f </w:t>
      </w:r>
      <w:r w:rsidR="00A11FEF" w:rsidRPr="00C3704A">
        <w:rPr>
          <w:rFonts w:asciiTheme="majorHAnsi" w:hAnsiTheme="majorHAnsi"/>
          <w:b/>
          <w:i/>
          <w:color w:val="365F91" w:themeColor="accent1" w:themeShade="BF"/>
          <w:sz w:val="28"/>
          <w:szCs w:val="28"/>
          <w:lang w:val="en-US"/>
        </w:rPr>
        <w:t xml:space="preserve">the </w:t>
      </w:r>
      <w:r w:rsidR="00C5656D" w:rsidRPr="00C3704A">
        <w:rPr>
          <w:rFonts w:asciiTheme="majorHAnsi" w:hAnsiTheme="majorHAnsi"/>
          <w:b/>
          <w:i/>
          <w:color w:val="365F91" w:themeColor="accent1" w:themeShade="BF"/>
          <w:sz w:val="28"/>
          <w:szCs w:val="28"/>
          <w:lang w:val="en-US"/>
        </w:rPr>
        <w:t>Congo</w:t>
      </w:r>
    </w:p>
    <w:p w:rsidR="00EC21DB" w:rsidRPr="00C3704A" w:rsidRDefault="001E02B5" w:rsidP="00A74EBD">
      <w:pPr>
        <w:jc w:val="center"/>
        <w:rPr>
          <w:rFonts w:asciiTheme="majorHAnsi" w:hAnsiTheme="majorHAnsi"/>
          <w:color w:val="365F91" w:themeColor="accent1" w:themeShade="BF"/>
          <w:sz w:val="28"/>
          <w:szCs w:val="28"/>
          <w:lang w:val="en-US"/>
        </w:rPr>
      </w:pPr>
      <w:r w:rsidRPr="00C3704A">
        <w:rPr>
          <w:rFonts w:asciiTheme="majorHAnsi" w:hAnsiTheme="majorHAnsi"/>
          <w:color w:val="365F91" w:themeColor="accent1" w:themeShade="BF"/>
          <w:sz w:val="28"/>
          <w:szCs w:val="28"/>
          <w:lang w:val="en-US"/>
        </w:rPr>
        <w:t>30 January 2024</w:t>
      </w:r>
    </w:p>
    <w:p w:rsidR="00A74EBD" w:rsidRPr="00C3704A" w:rsidRDefault="00A74EBD" w:rsidP="003A5DCE">
      <w:pPr>
        <w:spacing w:after="240"/>
        <w:jc w:val="center"/>
        <w:rPr>
          <w:rFonts w:asciiTheme="majorHAnsi" w:hAnsiTheme="majorHAnsi"/>
          <w:color w:val="365F91" w:themeColor="accent1" w:themeShade="BF"/>
          <w:sz w:val="28"/>
          <w:szCs w:val="28"/>
        </w:rPr>
      </w:pPr>
      <w:r w:rsidRPr="00C3704A">
        <w:rPr>
          <w:rFonts w:asciiTheme="majorHAnsi" w:hAnsiTheme="majorHAnsi"/>
          <w:color w:val="365F91" w:themeColor="accent1" w:themeShade="BF"/>
          <w:sz w:val="28"/>
          <w:szCs w:val="28"/>
        </w:rPr>
        <w:t xml:space="preserve"> </w:t>
      </w:r>
    </w:p>
    <w:p w:rsidR="00EC3ECD" w:rsidRPr="00C3704A" w:rsidRDefault="000639B0" w:rsidP="003A5DCE">
      <w:pPr>
        <w:spacing w:after="240"/>
        <w:jc w:val="both"/>
        <w:rPr>
          <w:rFonts w:asciiTheme="majorHAnsi" w:hAnsiTheme="majorHAnsi"/>
          <w:sz w:val="28"/>
          <w:szCs w:val="28"/>
          <w:lang w:val="en-US"/>
        </w:rPr>
      </w:pPr>
      <w:r w:rsidRPr="00C3704A">
        <w:rPr>
          <w:rFonts w:asciiTheme="majorHAnsi" w:hAnsiTheme="majorHAnsi"/>
          <w:sz w:val="28"/>
          <w:szCs w:val="28"/>
          <w:lang w:val="en-US"/>
        </w:rPr>
        <w:t>Thank you, Mr. President!</w:t>
      </w:r>
    </w:p>
    <w:p w:rsidR="007D2DEF" w:rsidRPr="00C3704A" w:rsidRDefault="00EC3ECD" w:rsidP="003A5DCE">
      <w:pPr>
        <w:spacing w:after="240"/>
        <w:jc w:val="both"/>
        <w:rPr>
          <w:rFonts w:asciiTheme="majorHAnsi" w:hAnsiTheme="majorHAnsi"/>
          <w:sz w:val="28"/>
          <w:szCs w:val="28"/>
          <w:lang w:val="en-US"/>
        </w:rPr>
      </w:pPr>
      <w:r w:rsidRPr="00C3704A">
        <w:rPr>
          <w:rFonts w:asciiTheme="majorHAnsi" w:hAnsiTheme="majorHAnsi"/>
          <w:sz w:val="28"/>
          <w:szCs w:val="28"/>
          <w:lang w:val="en-US"/>
        </w:rPr>
        <w:t>Bulgaria welcome</w:t>
      </w:r>
      <w:r w:rsidR="00DE6122" w:rsidRPr="00C3704A">
        <w:rPr>
          <w:rFonts w:asciiTheme="majorHAnsi" w:hAnsiTheme="majorHAnsi"/>
          <w:sz w:val="28"/>
          <w:szCs w:val="28"/>
          <w:lang w:val="en-US"/>
        </w:rPr>
        <w:t>s</w:t>
      </w:r>
      <w:r w:rsidRPr="00C3704A">
        <w:rPr>
          <w:rFonts w:asciiTheme="majorHAnsi" w:hAnsiTheme="majorHAnsi"/>
          <w:sz w:val="28"/>
          <w:szCs w:val="28"/>
          <w:lang w:val="en-US"/>
        </w:rPr>
        <w:t xml:space="preserve"> the </w:t>
      </w:r>
      <w:r w:rsidR="003A5DCE" w:rsidRPr="00C3704A">
        <w:rPr>
          <w:rFonts w:asciiTheme="majorHAnsi" w:hAnsiTheme="majorHAnsi"/>
          <w:sz w:val="28"/>
          <w:szCs w:val="28"/>
          <w:lang w:val="en-US"/>
        </w:rPr>
        <w:t>high-level</w:t>
      </w:r>
      <w:r w:rsidR="00FB3A8F" w:rsidRPr="00C3704A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182F50" w:rsidRPr="00C3704A">
        <w:rPr>
          <w:rFonts w:asciiTheme="majorHAnsi" w:hAnsiTheme="majorHAnsi"/>
          <w:sz w:val="28"/>
          <w:szCs w:val="28"/>
          <w:lang w:val="en-US"/>
        </w:rPr>
        <w:t>D</w:t>
      </w:r>
      <w:r w:rsidRPr="00C3704A">
        <w:rPr>
          <w:rFonts w:asciiTheme="majorHAnsi" w:hAnsiTheme="majorHAnsi"/>
          <w:sz w:val="28"/>
          <w:szCs w:val="28"/>
          <w:lang w:val="en-US"/>
        </w:rPr>
        <w:t xml:space="preserve">elegation </w:t>
      </w:r>
      <w:r w:rsidR="00B06B8E" w:rsidRPr="00C3704A">
        <w:rPr>
          <w:rFonts w:asciiTheme="majorHAnsi" w:hAnsiTheme="majorHAnsi"/>
          <w:sz w:val="28"/>
          <w:szCs w:val="28"/>
          <w:lang w:val="en-US"/>
        </w:rPr>
        <w:t xml:space="preserve">of </w:t>
      </w:r>
      <w:r w:rsidR="003876CE" w:rsidRPr="00C3704A">
        <w:rPr>
          <w:rFonts w:asciiTheme="majorHAnsi" w:hAnsiTheme="majorHAnsi"/>
          <w:sz w:val="28"/>
          <w:szCs w:val="28"/>
          <w:lang w:val="en-US"/>
        </w:rPr>
        <w:t xml:space="preserve">the Republic of </w:t>
      </w:r>
      <w:r w:rsidR="00A11FEF" w:rsidRPr="00C3704A">
        <w:rPr>
          <w:rFonts w:asciiTheme="majorHAnsi" w:hAnsiTheme="majorHAnsi"/>
          <w:sz w:val="28"/>
          <w:szCs w:val="28"/>
          <w:lang w:val="en-US"/>
        </w:rPr>
        <w:t xml:space="preserve">the </w:t>
      </w:r>
      <w:r w:rsidR="00C5656D" w:rsidRPr="00C3704A">
        <w:rPr>
          <w:rFonts w:asciiTheme="majorHAnsi" w:hAnsiTheme="majorHAnsi"/>
          <w:sz w:val="28"/>
          <w:szCs w:val="28"/>
          <w:lang w:val="en-US"/>
        </w:rPr>
        <w:t xml:space="preserve">Congo </w:t>
      </w:r>
      <w:r w:rsidRPr="00C3704A">
        <w:rPr>
          <w:rFonts w:asciiTheme="majorHAnsi" w:hAnsiTheme="majorHAnsi"/>
          <w:sz w:val="28"/>
          <w:szCs w:val="28"/>
          <w:lang w:val="en-US"/>
        </w:rPr>
        <w:t xml:space="preserve">and </w:t>
      </w:r>
      <w:r w:rsidR="00DE6122" w:rsidRPr="00C3704A">
        <w:rPr>
          <w:rFonts w:asciiTheme="majorHAnsi" w:hAnsiTheme="majorHAnsi"/>
          <w:sz w:val="28"/>
          <w:szCs w:val="28"/>
          <w:lang w:val="en-US"/>
        </w:rPr>
        <w:t>thanks for</w:t>
      </w:r>
      <w:r w:rsidRPr="00C3704A">
        <w:rPr>
          <w:rFonts w:asciiTheme="majorHAnsi" w:hAnsiTheme="majorHAnsi"/>
          <w:sz w:val="28"/>
          <w:szCs w:val="28"/>
          <w:lang w:val="en-US"/>
        </w:rPr>
        <w:t xml:space="preserve"> the presentation of the national report.</w:t>
      </w:r>
    </w:p>
    <w:p w:rsidR="007D5CE5" w:rsidRDefault="00620C90" w:rsidP="00097EF6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C3704A">
        <w:rPr>
          <w:rFonts w:asciiTheme="majorHAnsi" w:hAnsiTheme="majorHAnsi"/>
          <w:sz w:val="28"/>
          <w:szCs w:val="28"/>
          <w:lang w:val="en-US"/>
        </w:rPr>
        <w:t>We</w:t>
      </w:r>
      <w:r w:rsidR="00D518E2" w:rsidRPr="00C3704A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097EF6">
        <w:rPr>
          <w:rFonts w:asciiTheme="majorHAnsi" w:hAnsiTheme="majorHAnsi"/>
          <w:sz w:val="28"/>
          <w:szCs w:val="28"/>
          <w:lang w:val="en-US"/>
        </w:rPr>
        <w:t>note with appreciation</w:t>
      </w:r>
      <w:r w:rsidR="00EC21DB" w:rsidRPr="00C3704A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097EF6">
        <w:rPr>
          <w:rFonts w:asciiTheme="majorHAnsi" w:hAnsiTheme="majorHAnsi"/>
          <w:sz w:val="28"/>
          <w:szCs w:val="28"/>
          <w:lang w:val="en-US"/>
        </w:rPr>
        <w:t xml:space="preserve">that the Congo </w:t>
      </w:r>
      <w:r w:rsidR="00097EF6">
        <w:rPr>
          <w:sz w:val="28"/>
          <w:szCs w:val="28"/>
          <w:lang w:val="en-US"/>
        </w:rPr>
        <w:t xml:space="preserve">has adopted a number of important </w:t>
      </w:r>
      <w:r w:rsidR="00097EF6" w:rsidRPr="00E94D6B">
        <w:rPr>
          <w:sz w:val="28"/>
          <w:szCs w:val="28"/>
          <w:lang w:val="en-US"/>
        </w:rPr>
        <w:t>legislative, institutional and policy measures in line with the accepted recommendations of the third UPR cycle.</w:t>
      </w:r>
      <w:r w:rsidR="00097EF6">
        <w:rPr>
          <w:sz w:val="28"/>
          <w:szCs w:val="28"/>
          <w:lang w:val="en-US"/>
        </w:rPr>
        <w:t xml:space="preserve"> </w:t>
      </w:r>
      <w:r w:rsidR="00A11FEF" w:rsidRPr="00C3704A">
        <w:rPr>
          <w:rFonts w:asciiTheme="majorHAnsi" w:hAnsiTheme="majorHAnsi"/>
          <w:sz w:val="28"/>
          <w:szCs w:val="28"/>
          <w:lang w:val="en-US"/>
        </w:rPr>
        <w:t xml:space="preserve">Bulgaria would like to </w:t>
      </w:r>
      <w:r w:rsidR="00AF38EC">
        <w:rPr>
          <w:rFonts w:asciiTheme="majorHAnsi" w:hAnsiTheme="majorHAnsi"/>
          <w:sz w:val="28"/>
          <w:szCs w:val="28"/>
          <w:lang w:val="en-US"/>
        </w:rPr>
        <w:t xml:space="preserve">particularly </w:t>
      </w:r>
      <w:r w:rsidR="00A11FEF" w:rsidRPr="00C3704A">
        <w:rPr>
          <w:rFonts w:asciiTheme="majorHAnsi" w:hAnsiTheme="majorHAnsi"/>
          <w:sz w:val="28"/>
          <w:szCs w:val="28"/>
          <w:lang w:val="en-US"/>
        </w:rPr>
        <w:t xml:space="preserve">highlight </w:t>
      </w:r>
      <w:r w:rsidR="002269DF">
        <w:rPr>
          <w:rFonts w:asciiTheme="majorHAnsi" w:hAnsiTheme="majorHAnsi"/>
          <w:sz w:val="28"/>
          <w:szCs w:val="28"/>
          <w:lang w:val="en-US"/>
        </w:rPr>
        <w:t xml:space="preserve">the adoption of the </w:t>
      </w:r>
      <w:proofErr w:type="spellStart"/>
      <w:r w:rsidR="002269DF">
        <w:rPr>
          <w:rFonts w:asciiTheme="majorHAnsi" w:hAnsiTheme="majorHAnsi"/>
          <w:sz w:val="28"/>
          <w:szCs w:val="28"/>
          <w:lang w:val="en-US"/>
        </w:rPr>
        <w:t>Mouebara</w:t>
      </w:r>
      <w:proofErr w:type="spellEnd"/>
      <w:r w:rsidR="002269DF">
        <w:rPr>
          <w:rFonts w:asciiTheme="majorHAnsi" w:hAnsiTheme="majorHAnsi"/>
          <w:sz w:val="28"/>
          <w:szCs w:val="28"/>
          <w:lang w:val="en-US"/>
        </w:rPr>
        <w:t xml:space="preserve"> Act </w:t>
      </w:r>
      <w:r w:rsidR="007D5CE5">
        <w:rPr>
          <w:rFonts w:asciiTheme="majorHAnsi" w:hAnsiTheme="majorHAnsi"/>
          <w:sz w:val="28"/>
          <w:szCs w:val="28"/>
          <w:lang w:val="en-US"/>
        </w:rPr>
        <w:t>which addresses various forms of domestic violence, including physical, sexual, and psychological abuse.</w:t>
      </w:r>
    </w:p>
    <w:p w:rsidR="00097EF6" w:rsidRDefault="00097EF6" w:rsidP="00097EF6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812AD7" w:rsidRPr="00C3704A" w:rsidRDefault="007D5CE5" w:rsidP="003A5DCE">
      <w:pPr>
        <w:spacing w:after="240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We</w:t>
      </w:r>
      <w:r w:rsidR="000A1E98" w:rsidRPr="00C3704A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E269BD">
        <w:rPr>
          <w:rFonts w:asciiTheme="majorHAnsi" w:hAnsiTheme="majorHAnsi"/>
          <w:sz w:val="28"/>
          <w:szCs w:val="28"/>
          <w:lang w:val="en-US"/>
        </w:rPr>
        <w:t>praise the significant steps</w:t>
      </w:r>
      <w:r w:rsidR="00580C5F">
        <w:rPr>
          <w:rFonts w:asciiTheme="majorHAnsi" w:hAnsiTheme="majorHAnsi"/>
          <w:sz w:val="28"/>
          <w:szCs w:val="28"/>
          <w:lang w:val="en-US"/>
        </w:rPr>
        <w:t xml:space="preserve"> taken</w:t>
      </w:r>
      <w:r w:rsidR="00E269BD">
        <w:rPr>
          <w:rFonts w:asciiTheme="majorHAnsi" w:hAnsiTheme="majorHAnsi"/>
          <w:sz w:val="28"/>
          <w:szCs w:val="28"/>
          <w:lang w:val="en-US"/>
        </w:rPr>
        <w:t xml:space="preserve"> to strengthen child protection measures, including the enactment and enforcement of laws against child labor and exploitation</w:t>
      </w:r>
      <w:r w:rsidR="008B1BF2" w:rsidRPr="00C3704A">
        <w:rPr>
          <w:rFonts w:asciiTheme="majorHAnsi" w:hAnsiTheme="majorHAnsi"/>
          <w:sz w:val="28"/>
          <w:szCs w:val="28"/>
          <w:lang w:val="en-US"/>
        </w:rPr>
        <w:t xml:space="preserve">. </w:t>
      </w:r>
    </w:p>
    <w:p w:rsidR="00AE20B6" w:rsidRPr="00C3704A" w:rsidRDefault="00812AD7" w:rsidP="003A5DCE">
      <w:pPr>
        <w:spacing w:after="240"/>
        <w:jc w:val="both"/>
        <w:rPr>
          <w:rFonts w:asciiTheme="majorHAnsi" w:hAnsiTheme="majorHAnsi"/>
          <w:sz w:val="28"/>
          <w:szCs w:val="28"/>
          <w:lang w:val="en-US"/>
        </w:rPr>
      </w:pPr>
      <w:r w:rsidRPr="00C3704A">
        <w:rPr>
          <w:rFonts w:asciiTheme="majorHAnsi" w:hAnsiTheme="majorHAnsi"/>
          <w:sz w:val="28"/>
          <w:szCs w:val="28"/>
          <w:lang w:val="en-US"/>
        </w:rPr>
        <w:t xml:space="preserve">Bulgaria </w:t>
      </w:r>
      <w:r w:rsidR="00097EF6">
        <w:rPr>
          <w:rFonts w:asciiTheme="majorHAnsi" w:hAnsiTheme="majorHAnsi"/>
          <w:sz w:val="28"/>
          <w:szCs w:val="28"/>
          <w:lang w:val="en-US"/>
        </w:rPr>
        <w:t>recognizes</w:t>
      </w:r>
      <w:r w:rsidRPr="00C3704A">
        <w:rPr>
          <w:rFonts w:asciiTheme="majorHAnsi" w:hAnsiTheme="majorHAnsi"/>
          <w:sz w:val="28"/>
          <w:szCs w:val="28"/>
          <w:lang w:val="en-US"/>
        </w:rPr>
        <w:t xml:space="preserve"> that the current membership of the Congo of the Human Rights Council for </w:t>
      </w:r>
      <w:r w:rsidR="00FB3A8F" w:rsidRPr="00C3704A">
        <w:rPr>
          <w:rFonts w:asciiTheme="majorHAnsi" w:hAnsiTheme="majorHAnsi"/>
          <w:sz w:val="28"/>
          <w:szCs w:val="28"/>
          <w:lang w:val="en-US"/>
        </w:rPr>
        <w:t xml:space="preserve">the third </w:t>
      </w:r>
      <w:r w:rsidRPr="00C3704A">
        <w:rPr>
          <w:rFonts w:asciiTheme="majorHAnsi" w:hAnsiTheme="majorHAnsi"/>
          <w:sz w:val="28"/>
          <w:szCs w:val="28"/>
          <w:lang w:val="en-US"/>
        </w:rPr>
        <w:t xml:space="preserve">term is an expression of </w:t>
      </w:r>
      <w:r w:rsidR="00597B4F" w:rsidRPr="00C3704A">
        <w:rPr>
          <w:rFonts w:asciiTheme="majorHAnsi" w:hAnsiTheme="majorHAnsi"/>
          <w:sz w:val="28"/>
          <w:szCs w:val="28"/>
          <w:lang w:val="en-US"/>
        </w:rPr>
        <w:t>the Congo’s</w:t>
      </w:r>
      <w:r w:rsidRPr="00C3704A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097EF6">
        <w:rPr>
          <w:rFonts w:asciiTheme="majorHAnsi" w:hAnsiTheme="majorHAnsi"/>
          <w:sz w:val="28"/>
          <w:szCs w:val="28"/>
          <w:lang w:val="en-US"/>
        </w:rPr>
        <w:t>strong</w:t>
      </w:r>
      <w:r w:rsidRPr="00C3704A">
        <w:rPr>
          <w:rFonts w:asciiTheme="majorHAnsi" w:hAnsiTheme="majorHAnsi"/>
          <w:sz w:val="28"/>
          <w:szCs w:val="28"/>
          <w:lang w:val="en-US"/>
        </w:rPr>
        <w:t xml:space="preserve"> commitment to the </w:t>
      </w:r>
      <w:r w:rsidR="00831B5A" w:rsidRPr="00C3704A">
        <w:rPr>
          <w:rFonts w:asciiTheme="majorHAnsi" w:hAnsiTheme="majorHAnsi"/>
          <w:sz w:val="28"/>
          <w:szCs w:val="28"/>
          <w:lang w:val="en-US"/>
        </w:rPr>
        <w:t xml:space="preserve">protection and </w:t>
      </w:r>
      <w:r w:rsidRPr="00C3704A">
        <w:rPr>
          <w:rFonts w:asciiTheme="majorHAnsi" w:hAnsiTheme="majorHAnsi"/>
          <w:sz w:val="28"/>
          <w:szCs w:val="28"/>
          <w:lang w:val="en-US"/>
        </w:rPr>
        <w:t xml:space="preserve">promotion of human rights worldwide. </w:t>
      </w:r>
    </w:p>
    <w:p w:rsidR="00C3649D" w:rsidRPr="00C3704A" w:rsidRDefault="00A74EBD" w:rsidP="003A5DCE">
      <w:pPr>
        <w:spacing w:after="240"/>
        <w:jc w:val="both"/>
        <w:rPr>
          <w:rFonts w:asciiTheme="majorHAnsi" w:hAnsiTheme="majorHAnsi"/>
          <w:sz w:val="28"/>
          <w:szCs w:val="28"/>
          <w:lang w:val="en-US"/>
        </w:rPr>
      </w:pPr>
      <w:r w:rsidRPr="00C3704A">
        <w:rPr>
          <w:rFonts w:asciiTheme="majorHAnsi" w:hAnsiTheme="majorHAnsi"/>
          <w:sz w:val="28"/>
          <w:szCs w:val="28"/>
          <w:lang w:val="en-US"/>
        </w:rPr>
        <w:t>Bulgaria would like to make the following recommendation</w:t>
      </w:r>
      <w:r w:rsidR="00A95D1A" w:rsidRPr="00C3704A">
        <w:rPr>
          <w:rFonts w:asciiTheme="majorHAnsi" w:hAnsiTheme="majorHAnsi"/>
          <w:sz w:val="28"/>
          <w:szCs w:val="28"/>
          <w:lang w:val="en-US"/>
        </w:rPr>
        <w:t>s</w:t>
      </w:r>
      <w:r w:rsidR="00266C1D" w:rsidRPr="00C3704A">
        <w:rPr>
          <w:rFonts w:asciiTheme="majorHAnsi" w:hAnsiTheme="majorHAnsi"/>
          <w:sz w:val="28"/>
          <w:szCs w:val="28"/>
          <w:lang w:val="en-US"/>
        </w:rPr>
        <w:t xml:space="preserve"> to </w:t>
      </w:r>
      <w:r w:rsidR="00812AD7" w:rsidRPr="00C3704A">
        <w:rPr>
          <w:rFonts w:asciiTheme="majorHAnsi" w:hAnsiTheme="majorHAnsi"/>
          <w:sz w:val="28"/>
          <w:szCs w:val="28"/>
          <w:lang w:val="en-US"/>
        </w:rPr>
        <w:t>the Congo:</w:t>
      </w:r>
    </w:p>
    <w:p w:rsidR="00B1611A" w:rsidRPr="00C3704A" w:rsidRDefault="007D5CE5" w:rsidP="00CE350D">
      <w:pPr>
        <w:pStyle w:val="ListParagraph"/>
        <w:numPr>
          <w:ilvl w:val="0"/>
          <w:numId w:val="8"/>
        </w:numPr>
        <w:spacing w:after="240"/>
        <w:ind w:left="426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Continue undertaking</w:t>
      </w:r>
      <w:r w:rsidR="00C45C46">
        <w:rPr>
          <w:rFonts w:asciiTheme="majorHAnsi" w:hAnsiTheme="majorHAnsi"/>
          <w:sz w:val="28"/>
          <w:szCs w:val="28"/>
        </w:rPr>
        <w:t xml:space="preserve"> measures to address discrimination against </w:t>
      </w:r>
      <w:r w:rsidR="00090FE2">
        <w:rPr>
          <w:rFonts w:asciiTheme="majorHAnsi" w:hAnsiTheme="majorHAnsi"/>
          <w:sz w:val="28"/>
          <w:szCs w:val="28"/>
        </w:rPr>
        <w:t xml:space="preserve">persons, belonging to </w:t>
      </w:r>
      <w:r w:rsidR="00C45C46">
        <w:rPr>
          <w:rFonts w:asciiTheme="majorHAnsi" w:hAnsiTheme="majorHAnsi"/>
          <w:sz w:val="28"/>
          <w:szCs w:val="28"/>
        </w:rPr>
        <w:t>vulnerable groups</w:t>
      </w:r>
      <w:r w:rsidR="00B1611A" w:rsidRPr="00C3704A">
        <w:rPr>
          <w:rFonts w:asciiTheme="majorHAnsi" w:hAnsiTheme="majorHAnsi"/>
          <w:sz w:val="28"/>
          <w:szCs w:val="28"/>
        </w:rPr>
        <w:t>;</w:t>
      </w:r>
    </w:p>
    <w:p w:rsidR="00C53971" w:rsidRPr="00C3704A" w:rsidRDefault="00C53971" w:rsidP="00CE350D">
      <w:pPr>
        <w:pStyle w:val="ListParagraph"/>
        <w:numPr>
          <w:ilvl w:val="0"/>
          <w:numId w:val="8"/>
        </w:numPr>
        <w:spacing w:after="240"/>
        <w:ind w:left="426"/>
        <w:jc w:val="both"/>
        <w:rPr>
          <w:rFonts w:asciiTheme="majorHAnsi" w:hAnsiTheme="majorHAnsi"/>
          <w:sz w:val="28"/>
          <w:szCs w:val="28"/>
        </w:rPr>
      </w:pPr>
      <w:r w:rsidRPr="00C3704A">
        <w:rPr>
          <w:rFonts w:asciiTheme="majorHAnsi" w:hAnsiTheme="majorHAnsi"/>
          <w:sz w:val="28"/>
          <w:szCs w:val="28"/>
        </w:rPr>
        <w:t>T</w:t>
      </w:r>
      <w:r w:rsidR="002269DF">
        <w:rPr>
          <w:rFonts w:asciiTheme="majorHAnsi" w:hAnsiTheme="majorHAnsi"/>
          <w:sz w:val="28"/>
          <w:szCs w:val="28"/>
        </w:rPr>
        <w:t xml:space="preserve">ake further </w:t>
      </w:r>
      <w:r w:rsidR="007D5CE5">
        <w:rPr>
          <w:rFonts w:asciiTheme="majorHAnsi" w:hAnsiTheme="majorHAnsi"/>
          <w:sz w:val="28"/>
          <w:szCs w:val="28"/>
        </w:rPr>
        <w:t>steps</w:t>
      </w:r>
      <w:r w:rsidR="002269DF">
        <w:rPr>
          <w:rFonts w:asciiTheme="majorHAnsi" w:hAnsiTheme="majorHAnsi"/>
          <w:sz w:val="28"/>
          <w:szCs w:val="28"/>
        </w:rPr>
        <w:t xml:space="preserve"> to</w:t>
      </w:r>
      <w:r w:rsidRPr="00C3704A">
        <w:rPr>
          <w:rFonts w:asciiTheme="majorHAnsi" w:hAnsiTheme="majorHAnsi"/>
          <w:sz w:val="28"/>
          <w:szCs w:val="28"/>
        </w:rPr>
        <w:t xml:space="preserve"> </w:t>
      </w:r>
      <w:r w:rsidR="00C45C46">
        <w:rPr>
          <w:rFonts w:asciiTheme="majorHAnsi" w:hAnsiTheme="majorHAnsi"/>
          <w:sz w:val="28"/>
          <w:szCs w:val="28"/>
        </w:rPr>
        <w:t>improve access to quality education for all children</w:t>
      </w:r>
      <w:r w:rsidR="00CE350D">
        <w:rPr>
          <w:rFonts w:asciiTheme="majorHAnsi" w:hAnsiTheme="majorHAnsi"/>
          <w:sz w:val="28"/>
          <w:szCs w:val="28"/>
        </w:rPr>
        <w:t>, including girls</w:t>
      </w:r>
      <w:r w:rsidRPr="00C3704A">
        <w:rPr>
          <w:rFonts w:asciiTheme="majorHAnsi" w:hAnsiTheme="majorHAnsi"/>
          <w:sz w:val="28"/>
          <w:szCs w:val="28"/>
        </w:rPr>
        <w:t>;</w:t>
      </w:r>
    </w:p>
    <w:p w:rsidR="00011788" w:rsidRPr="00C3704A" w:rsidRDefault="007D5CE5" w:rsidP="00CE350D">
      <w:pPr>
        <w:pStyle w:val="ListParagraph"/>
        <w:numPr>
          <w:ilvl w:val="0"/>
          <w:numId w:val="8"/>
        </w:numPr>
        <w:spacing w:after="240"/>
        <w:ind w:left="426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Enhance</w:t>
      </w:r>
      <w:r w:rsidR="0092034C">
        <w:rPr>
          <w:rFonts w:asciiTheme="majorHAnsi" w:hAnsiTheme="majorHAnsi"/>
          <w:sz w:val="28"/>
          <w:szCs w:val="28"/>
        </w:rPr>
        <w:t xml:space="preserve"> the </w:t>
      </w:r>
      <w:r w:rsidR="0092034C" w:rsidRPr="0092034C">
        <w:rPr>
          <w:rFonts w:asciiTheme="majorHAnsi" w:hAnsiTheme="majorHAnsi"/>
          <w:sz w:val="28"/>
          <w:szCs w:val="28"/>
        </w:rPr>
        <w:t xml:space="preserve">protection </w:t>
      </w:r>
      <w:r>
        <w:rPr>
          <w:rFonts w:asciiTheme="majorHAnsi" w:hAnsiTheme="majorHAnsi"/>
          <w:sz w:val="28"/>
          <w:szCs w:val="28"/>
        </w:rPr>
        <w:t>of</w:t>
      </w:r>
      <w:r w:rsidR="0092034C" w:rsidRPr="0092034C">
        <w:rPr>
          <w:rFonts w:asciiTheme="majorHAnsi" w:hAnsiTheme="majorHAnsi"/>
          <w:sz w:val="28"/>
          <w:szCs w:val="28"/>
        </w:rPr>
        <w:t xml:space="preserve"> persons with disabilities</w:t>
      </w:r>
      <w:r w:rsidR="0092034C">
        <w:rPr>
          <w:rFonts w:asciiTheme="majorHAnsi" w:hAnsiTheme="majorHAnsi"/>
          <w:sz w:val="28"/>
          <w:szCs w:val="28"/>
        </w:rPr>
        <w:t xml:space="preserve"> th</w:t>
      </w:r>
      <w:r w:rsidR="00CE0D66">
        <w:rPr>
          <w:rFonts w:asciiTheme="majorHAnsi" w:hAnsiTheme="majorHAnsi"/>
          <w:sz w:val="28"/>
          <w:szCs w:val="28"/>
        </w:rPr>
        <w:t>r</w:t>
      </w:r>
      <w:r w:rsidR="0092034C">
        <w:rPr>
          <w:rFonts w:asciiTheme="majorHAnsi" w:hAnsiTheme="majorHAnsi"/>
          <w:sz w:val="28"/>
          <w:szCs w:val="28"/>
        </w:rPr>
        <w:t xml:space="preserve">ough </w:t>
      </w:r>
      <w:r w:rsidR="00582A51">
        <w:rPr>
          <w:rFonts w:asciiTheme="majorHAnsi" w:hAnsiTheme="majorHAnsi"/>
          <w:sz w:val="28"/>
          <w:szCs w:val="28"/>
        </w:rPr>
        <w:t>the implementation of national action plans</w:t>
      </w:r>
      <w:r w:rsidR="00812AD7" w:rsidRPr="00C3704A">
        <w:rPr>
          <w:rFonts w:asciiTheme="majorHAnsi" w:hAnsiTheme="majorHAnsi"/>
          <w:sz w:val="28"/>
          <w:szCs w:val="28"/>
        </w:rPr>
        <w:t xml:space="preserve">. </w:t>
      </w:r>
    </w:p>
    <w:p w:rsidR="00C53971" w:rsidRPr="00C3704A" w:rsidRDefault="00EC3ECD" w:rsidP="003A5DCE">
      <w:pPr>
        <w:spacing w:after="240"/>
        <w:jc w:val="both"/>
        <w:rPr>
          <w:rFonts w:asciiTheme="majorHAnsi" w:hAnsiTheme="majorHAnsi"/>
          <w:sz w:val="28"/>
          <w:szCs w:val="28"/>
          <w:lang w:val="en-US"/>
        </w:rPr>
      </w:pPr>
      <w:r w:rsidRPr="00C3704A">
        <w:rPr>
          <w:rFonts w:asciiTheme="majorHAnsi" w:hAnsiTheme="majorHAnsi"/>
          <w:sz w:val="28"/>
          <w:szCs w:val="28"/>
          <w:lang w:val="en-US"/>
        </w:rPr>
        <w:t xml:space="preserve">We wish the Delegation </w:t>
      </w:r>
      <w:r w:rsidR="00182F50" w:rsidRPr="00C3704A">
        <w:rPr>
          <w:rFonts w:asciiTheme="majorHAnsi" w:hAnsiTheme="majorHAnsi"/>
          <w:sz w:val="28"/>
          <w:szCs w:val="28"/>
          <w:lang w:val="en-US"/>
        </w:rPr>
        <w:t xml:space="preserve">of </w:t>
      </w:r>
      <w:r w:rsidR="00812AD7" w:rsidRPr="00C3704A">
        <w:rPr>
          <w:rFonts w:asciiTheme="majorHAnsi" w:hAnsiTheme="majorHAnsi"/>
          <w:sz w:val="28"/>
          <w:szCs w:val="28"/>
          <w:lang w:val="en-US"/>
        </w:rPr>
        <w:t>the Congo</w:t>
      </w:r>
      <w:r w:rsidR="00D30137" w:rsidRPr="00C3704A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C3704A">
        <w:rPr>
          <w:rFonts w:asciiTheme="majorHAnsi" w:hAnsiTheme="majorHAnsi"/>
          <w:sz w:val="28"/>
          <w:szCs w:val="28"/>
          <w:lang w:val="en-US"/>
        </w:rPr>
        <w:t>a successful review!</w:t>
      </w:r>
    </w:p>
    <w:p w:rsidR="00400755" w:rsidRPr="00C3704A" w:rsidRDefault="004D6ADF" w:rsidP="003A5DCE">
      <w:pPr>
        <w:spacing w:after="240"/>
        <w:jc w:val="both"/>
        <w:rPr>
          <w:rFonts w:asciiTheme="majorHAnsi" w:hAnsiTheme="majorHAnsi"/>
          <w:sz w:val="28"/>
          <w:szCs w:val="28"/>
          <w:lang w:val="en-US"/>
        </w:rPr>
      </w:pPr>
      <w:r w:rsidRPr="00C3704A">
        <w:rPr>
          <w:rFonts w:asciiTheme="majorHAnsi" w:hAnsiTheme="majorHAnsi"/>
          <w:sz w:val="28"/>
          <w:szCs w:val="28"/>
          <w:lang w:val="en-US"/>
        </w:rPr>
        <w:t>Thank you</w:t>
      </w:r>
      <w:r w:rsidR="00EC3ECD" w:rsidRPr="00C3704A">
        <w:rPr>
          <w:rFonts w:asciiTheme="majorHAnsi" w:hAnsiTheme="majorHAnsi"/>
          <w:sz w:val="28"/>
          <w:szCs w:val="28"/>
          <w:lang w:val="en-US"/>
        </w:rPr>
        <w:t>, Mr. President</w:t>
      </w:r>
      <w:r w:rsidR="00491958">
        <w:rPr>
          <w:rFonts w:asciiTheme="majorHAnsi" w:hAnsiTheme="majorHAnsi"/>
          <w:sz w:val="28"/>
          <w:szCs w:val="28"/>
          <w:lang w:val="en-US"/>
        </w:rPr>
        <w:t>.</w:t>
      </w:r>
    </w:p>
    <w:sectPr w:rsidR="00400755" w:rsidRPr="00C3704A" w:rsidSect="00293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3BB"/>
    <w:multiLevelType w:val="hybridMultilevel"/>
    <w:tmpl w:val="4B149E00"/>
    <w:lvl w:ilvl="0" w:tplc="0E10F774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6BE6A28"/>
    <w:multiLevelType w:val="hybridMultilevel"/>
    <w:tmpl w:val="67EEA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637F6"/>
    <w:multiLevelType w:val="hybridMultilevel"/>
    <w:tmpl w:val="4DE6CAF4"/>
    <w:lvl w:ilvl="0" w:tplc="18CC89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302EB"/>
    <w:multiLevelType w:val="multilevel"/>
    <w:tmpl w:val="38928BE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E3C44"/>
    <w:multiLevelType w:val="hybridMultilevel"/>
    <w:tmpl w:val="E516392A"/>
    <w:lvl w:ilvl="0" w:tplc="0E10F774">
      <w:start w:val="5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4B901ED8"/>
    <w:multiLevelType w:val="multilevel"/>
    <w:tmpl w:val="F99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94B58"/>
    <w:multiLevelType w:val="multilevel"/>
    <w:tmpl w:val="49E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C35D4"/>
    <w:multiLevelType w:val="hybridMultilevel"/>
    <w:tmpl w:val="42180E40"/>
    <w:lvl w:ilvl="0" w:tplc="3F7A784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F1"/>
    <w:rsid w:val="00000631"/>
    <w:rsid w:val="00011788"/>
    <w:rsid w:val="00021D91"/>
    <w:rsid w:val="00036BAD"/>
    <w:rsid w:val="00051712"/>
    <w:rsid w:val="00054802"/>
    <w:rsid w:val="00057DDA"/>
    <w:rsid w:val="000639B0"/>
    <w:rsid w:val="00071072"/>
    <w:rsid w:val="0007189A"/>
    <w:rsid w:val="00076CDB"/>
    <w:rsid w:val="00090FE2"/>
    <w:rsid w:val="00097EF6"/>
    <w:rsid w:val="000A1E98"/>
    <w:rsid w:val="000C4792"/>
    <w:rsid w:val="000C7563"/>
    <w:rsid w:val="000D23F4"/>
    <w:rsid w:val="000E0609"/>
    <w:rsid w:val="001024D7"/>
    <w:rsid w:val="0014613F"/>
    <w:rsid w:val="0016326F"/>
    <w:rsid w:val="00165A4B"/>
    <w:rsid w:val="00182F50"/>
    <w:rsid w:val="00183680"/>
    <w:rsid w:val="00187E2D"/>
    <w:rsid w:val="001901F7"/>
    <w:rsid w:val="001931D7"/>
    <w:rsid w:val="001B0C55"/>
    <w:rsid w:val="001B2044"/>
    <w:rsid w:val="001B6EB7"/>
    <w:rsid w:val="001D535C"/>
    <w:rsid w:val="001E02B5"/>
    <w:rsid w:val="001E0E81"/>
    <w:rsid w:val="002061B6"/>
    <w:rsid w:val="00210CDD"/>
    <w:rsid w:val="002122D2"/>
    <w:rsid w:val="00223843"/>
    <w:rsid w:val="002269DF"/>
    <w:rsid w:val="002276E6"/>
    <w:rsid w:val="002278FD"/>
    <w:rsid w:val="00230AE3"/>
    <w:rsid w:val="002362E0"/>
    <w:rsid w:val="00254DF1"/>
    <w:rsid w:val="00266C1D"/>
    <w:rsid w:val="00281F06"/>
    <w:rsid w:val="00291187"/>
    <w:rsid w:val="0029398F"/>
    <w:rsid w:val="002A37E0"/>
    <w:rsid w:val="002A3882"/>
    <w:rsid w:val="002B4250"/>
    <w:rsid w:val="002D4AA2"/>
    <w:rsid w:val="002E229F"/>
    <w:rsid w:val="002F0A86"/>
    <w:rsid w:val="002F3751"/>
    <w:rsid w:val="00302441"/>
    <w:rsid w:val="00303A13"/>
    <w:rsid w:val="003115A4"/>
    <w:rsid w:val="00364659"/>
    <w:rsid w:val="00364A4A"/>
    <w:rsid w:val="003804E5"/>
    <w:rsid w:val="003876CE"/>
    <w:rsid w:val="003917CF"/>
    <w:rsid w:val="0039757E"/>
    <w:rsid w:val="003A5DCE"/>
    <w:rsid w:val="003C73A2"/>
    <w:rsid w:val="003D2F6C"/>
    <w:rsid w:val="003D5B59"/>
    <w:rsid w:val="003E6848"/>
    <w:rsid w:val="003E6C61"/>
    <w:rsid w:val="003F1C35"/>
    <w:rsid w:val="003F4FEA"/>
    <w:rsid w:val="00400755"/>
    <w:rsid w:val="00410D4E"/>
    <w:rsid w:val="0042276F"/>
    <w:rsid w:val="004425F2"/>
    <w:rsid w:val="00470684"/>
    <w:rsid w:val="00483529"/>
    <w:rsid w:val="00491958"/>
    <w:rsid w:val="0049429D"/>
    <w:rsid w:val="004A35BE"/>
    <w:rsid w:val="004D6ADF"/>
    <w:rsid w:val="005006B1"/>
    <w:rsid w:val="005407A4"/>
    <w:rsid w:val="00572A15"/>
    <w:rsid w:val="00580C5F"/>
    <w:rsid w:val="00582A51"/>
    <w:rsid w:val="005904C7"/>
    <w:rsid w:val="00597B4F"/>
    <w:rsid w:val="00597D3D"/>
    <w:rsid w:val="005A402B"/>
    <w:rsid w:val="005A5F55"/>
    <w:rsid w:val="005B342A"/>
    <w:rsid w:val="005B6376"/>
    <w:rsid w:val="005B6967"/>
    <w:rsid w:val="005C7BF0"/>
    <w:rsid w:val="005D3A5E"/>
    <w:rsid w:val="005E3BAF"/>
    <w:rsid w:val="005E41DD"/>
    <w:rsid w:val="005E5A04"/>
    <w:rsid w:val="005F4E30"/>
    <w:rsid w:val="00603987"/>
    <w:rsid w:val="00604E2B"/>
    <w:rsid w:val="0061074A"/>
    <w:rsid w:val="00620C90"/>
    <w:rsid w:val="00622E21"/>
    <w:rsid w:val="006236FE"/>
    <w:rsid w:val="00637E68"/>
    <w:rsid w:val="00643C34"/>
    <w:rsid w:val="00672BAB"/>
    <w:rsid w:val="0068496E"/>
    <w:rsid w:val="00685D67"/>
    <w:rsid w:val="00694807"/>
    <w:rsid w:val="006A5F36"/>
    <w:rsid w:val="006A735B"/>
    <w:rsid w:val="006B3D9A"/>
    <w:rsid w:val="006B6674"/>
    <w:rsid w:val="006D7368"/>
    <w:rsid w:val="006E3AD6"/>
    <w:rsid w:val="006F22EC"/>
    <w:rsid w:val="00704A8C"/>
    <w:rsid w:val="007213F0"/>
    <w:rsid w:val="007220A7"/>
    <w:rsid w:val="007249E9"/>
    <w:rsid w:val="0074517B"/>
    <w:rsid w:val="007561CB"/>
    <w:rsid w:val="00762F77"/>
    <w:rsid w:val="00764C13"/>
    <w:rsid w:val="007843AB"/>
    <w:rsid w:val="00794492"/>
    <w:rsid w:val="007A246B"/>
    <w:rsid w:val="007A3C2D"/>
    <w:rsid w:val="007A64AC"/>
    <w:rsid w:val="007B3FA6"/>
    <w:rsid w:val="007D2DEF"/>
    <w:rsid w:val="007D5CE5"/>
    <w:rsid w:val="007E618A"/>
    <w:rsid w:val="007F7F2F"/>
    <w:rsid w:val="00804E3C"/>
    <w:rsid w:val="00812539"/>
    <w:rsid w:val="00812AD7"/>
    <w:rsid w:val="00825009"/>
    <w:rsid w:val="00831B5A"/>
    <w:rsid w:val="00841E2F"/>
    <w:rsid w:val="0084335F"/>
    <w:rsid w:val="008476AB"/>
    <w:rsid w:val="00855340"/>
    <w:rsid w:val="0088146C"/>
    <w:rsid w:val="0088450E"/>
    <w:rsid w:val="00885510"/>
    <w:rsid w:val="008973C8"/>
    <w:rsid w:val="008A6E77"/>
    <w:rsid w:val="008B0A1F"/>
    <w:rsid w:val="008B1BF2"/>
    <w:rsid w:val="008B4003"/>
    <w:rsid w:val="008F2399"/>
    <w:rsid w:val="008F35DD"/>
    <w:rsid w:val="00906350"/>
    <w:rsid w:val="00917A0C"/>
    <w:rsid w:val="0092034C"/>
    <w:rsid w:val="009224D9"/>
    <w:rsid w:val="00935DE4"/>
    <w:rsid w:val="00940EEC"/>
    <w:rsid w:val="00973735"/>
    <w:rsid w:val="00985A31"/>
    <w:rsid w:val="00995907"/>
    <w:rsid w:val="009A085C"/>
    <w:rsid w:val="009A14AB"/>
    <w:rsid w:val="009B3CC0"/>
    <w:rsid w:val="009C721B"/>
    <w:rsid w:val="009F70F5"/>
    <w:rsid w:val="009F763D"/>
    <w:rsid w:val="00A066CA"/>
    <w:rsid w:val="00A11FEF"/>
    <w:rsid w:val="00A20D1B"/>
    <w:rsid w:val="00A2258E"/>
    <w:rsid w:val="00A74EBD"/>
    <w:rsid w:val="00A95D1A"/>
    <w:rsid w:val="00AA6456"/>
    <w:rsid w:val="00AA7B8F"/>
    <w:rsid w:val="00AC2D2E"/>
    <w:rsid w:val="00AC6943"/>
    <w:rsid w:val="00AC6AF8"/>
    <w:rsid w:val="00AD332E"/>
    <w:rsid w:val="00AE20B6"/>
    <w:rsid w:val="00AE2301"/>
    <w:rsid w:val="00AE3ADC"/>
    <w:rsid w:val="00AF38EC"/>
    <w:rsid w:val="00B06B8E"/>
    <w:rsid w:val="00B11551"/>
    <w:rsid w:val="00B1565A"/>
    <w:rsid w:val="00B1611A"/>
    <w:rsid w:val="00B2497D"/>
    <w:rsid w:val="00B31F7F"/>
    <w:rsid w:val="00B33C6B"/>
    <w:rsid w:val="00B53430"/>
    <w:rsid w:val="00B76409"/>
    <w:rsid w:val="00B77F7E"/>
    <w:rsid w:val="00BB649A"/>
    <w:rsid w:val="00BB7FF8"/>
    <w:rsid w:val="00BF258A"/>
    <w:rsid w:val="00BF41D1"/>
    <w:rsid w:val="00C0303B"/>
    <w:rsid w:val="00C10E5E"/>
    <w:rsid w:val="00C26FFD"/>
    <w:rsid w:val="00C304B0"/>
    <w:rsid w:val="00C3649D"/>
    <w:rsid w:val="00C3704A"/>
    <w:rsid w:val="00C45C46"/>
    <w:rsid w:val="00C52CF1"/>
    <w:rsid w:val="00C537F2"/>
    <w:rsid w:val="00C53971"/>
    <w:rsid w:val="00C5656D"/>
    <w:rsid w:val="00C66023"/>
    <w:rsid w:val="00C82323"/>
    <w:rsid w:val="00C86102"/>
    <w:rsid w:val="00CB069E"/>
    <w:rsid w:val="00CB4EA6"/>
    <w:rsid w:val="00CB6CD6"/>
    <w:rsid w:val="00CC5566"/>
    <w:rsid w:val="00CD2F0C"/>
    <w:rsid w:val="00CD7F41"/>
    <w:rsid w:val="00CE0D66"/>
    <w:rsid w:val="00CE0ECD"/>
    <w:rsid w:val="00CE350D"/>
    <w:rsid w:val="00CF7EB3"/>
    <w:rsid w:val="00D161BF"/>
    <w:rsid w:val="00D30137"/>
    <w:rsid w:val="00D504BC"/>
    <w:rsid w:val="00D518E2"/>
    <w:rsid w:val="00D61762"/>
    <w:rsid w:val="00D7407A"/>
    <w:rsid w:val="00D82BA4"/>
    <w:rsid w:val="00D84711"/>
    <w:rsid w:val="00D970A9"/>
    <w:rsid w:val="00DB794B"/>
    <w:rsid w:val="00DC0435"/>
    <w:rsid w:val="00DC65F4"/>
    <w:rsid w:val="00DE6122"/>
    <w:rsid w:val="00DF1BB1"/>
    <w:rsid w:val="00DF7EA7"/>
    <w:rsid w:val="00E0217A"/>
    <w:rsid w:val="00E0712A"/>
    <w:rsid w:val="00E0728F"/>
    <w:rsid w:val="00E12471"/>
    <w:rsid w:val="00E17D6B"/>
    <w:rsid w:val="00E240AB"/>
    <w:rsid w:val="00E269BD"/>
    <w:rsid w:val="00E66222"/>
    <w:rsid w:val="00E73452"/>
    <w:rsid w:val="00E7704C"/>
    <w:rsid w:val="00EA6CE7"/>
    <w:rsid w:val="00EC21DB"/>
    <w:rsid w:val="00EC3ECD"/>
    <w:rsid w:val="00ED4CC2"/>
    <w:rsid w:val="00EE75F4"/>
    <w:rsid w:val="00EF4E47"/>
    <w:rsid w:val="00EF76EF"/>
    <w:rsid w:val="00F149BA"/>
    <w:rsid w:val="00F23E1D"/>
    <w:rsid w:val="00F55C69"/>
    <w:rsid w:val="00F618C3"/>
    <w:rsid w:val="00F81596"/>
    <w:rsid w:val="00F828FF"/>
    <w:rsid w:val="00FB3A8F"/>
    <w:rsid w:val="00FD4126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0253C-2716-4B01-A4AB-9CB06D41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ointer">
    <w:name w:val="cursorpointer"/>
    <w:basedOn w:val="DefaultParagraphFont"/>
    <w:rsid w:val="00DC65F4"/>
  </w:style>
  <w:style w:type="paragraph" w:customStyle="1" w:styleId="CharChar">
    <w:name w:val="Char Char"/>
    <w:basedOn w:val="Normal"/>
    <w:rsid w:val="005E3B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a">
    <w:name w:val="al_a"/>
    <w:basedOn w:val="DefaultParagraphFont"/>
    <w:rsid w:val="00F149BA"/>
  </w:style>
  <w:style w:type="character" w:styleId="Hyperlink">
    <w:name w:val="Hyperlink"/>
    <w:basedOn w:val="DefaultParagraphFont"/>
    <w:uiPriority w:val="99"/>
    <w:unhideWhenUsed/>
    <w:rsid w:val="008814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146C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AD"/>
    <w:rPr>
      <w:rFonts w:ascii="Tahoma" w:eastAsia="Times New Roman" w:hAnsi="Tahoma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22"/>
    <w:qFormat/>
    <w:rsid w:val="00985A31"/>
    <w:rPr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6236FE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236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semiHidden/>
    <w:unhideWhenUsed/>
    <w:rsid w:val="006236FE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6236F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E2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2E2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customStyle="1" w:styleId="BodyA">
    <w:name w:val="Body A"/>
    <w:uiPriority w:val="99"/>
    <w:rsid w:val="009A14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bg-BG"/>
    </w:rPr>
  </w:style>
  <w:style w:type="paragraph" w:styleId="ListParagraph">
    <w:name w:val="List Paragraph"/>
    <w:basedOn w:val="Normal"/>
    <w:uiPriority w:val="34"/>
    <w:qFormat/>
    <w:rsid w:val="005B342A"/>
    <w:pPr>
      <w:ind w:left="720"/>
    </w:pPr>
    <w:rPr>
      <w:rFonts w:ascii="Calibri" w:eastAsiaTheme="minorHAns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880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65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606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0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17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16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60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77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76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5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192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619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17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5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4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2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002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20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55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8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1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1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2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2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96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5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0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543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4335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52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06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14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1179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406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8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0638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7548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125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226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57118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8562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0775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8924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25580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007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563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89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8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8413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10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998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05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270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930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72486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4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2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43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7946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4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35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2725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88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3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30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3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45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548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496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30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41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88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670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94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65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7768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326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1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46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9543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60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34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346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158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60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78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071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268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6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37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21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33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2409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522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289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6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1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87461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09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310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6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2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215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717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45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4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507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5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485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2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94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70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13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9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219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56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89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03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01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482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2894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0593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13272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2303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7357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0631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760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1447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0411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248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4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6414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82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57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73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029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9047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67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0773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886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5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97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87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170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205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1191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4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392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815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8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1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6582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976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4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92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59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228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15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63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4" w:space="8" w:color="C88781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7954ED5-8433-4EF7-8D5E-26DE8D7D56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65D176-1204-4093-86B1-9031B5E5FEBB}"/>
</file>

<file path=customXml/itemProps3.xml><?xml version="1.0" encoding="utf-8"?>
<ds:datastoreItem xmlns:ds="http://schemas.openxmlformats.org/officeDocument/2006/customXml" ds:itemID="{32A4F73D-E39D-411F-B962-2EBF3176A63C}"/>
</file>

<file path=customXml/itemProps4.xml><?xml version="1.0" encoding="utf-8"?>
<ds:datastoreItem xmlns:ds="http://schemas.openxmlformats.org/officeDocument/2006/customXml" ds:itemID="{309A6CE7-E67D-4595-B964-E405B3CCB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user4</cp:lastModifiedBy>
  <cp:revision>2</cp:revision>
  <cp:lastPrinted>2018-11-13T09:40:00Z</cp:lastPrinted>
  <dcterms:created xsi:type="dcterms:W3CDTF">2024-01-29T16:19:00Z</dcterms:created>
  <dcterms:modified xsi:type="dcterms:W3CDTF">2024-01-29T16:19:00Z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