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6516F">
        <w:rPr>
          <w:rFonts w:ascii="Arial" w:hAnsi="Arial" w:cs="Arial"/>
          <w:b/>
          <w:bCs/>
          <w:sz w:val="28"/>
          <w:szCs w:val="28"/>
          <w:u w:val="single"/>
        </w:rPr>
        <w:t>23</w:t>
      </w:r>
      <w:r w:rsidRPr="0096516F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96516F">
        <w:rPr>
          <w:rFonts w:ascii="Arial" w:hAnsi="Arial" w:cs="Arial"/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516F">
        <w:rPr>
          <w:rFonts w:ascii="Arial" w:hAnsi="Arial" w:cs="Arial"/>
          <w:b/>
          <w:bCs/>
          <w:sz w:val="28"/>
          <w:szCs w:val="28"/>
        </w:rPr>
        <w:t>(2-13 novembre 2015)</w:t>
      </w: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6516F">
        <w:rPr>
          <w:rFonts w:ascii="Arial" w:hAnsi="Arial" w:cs="Arial"/>
          <w:b/>
          <w:bCs/>
          <w:sz w:val="28"/>
          <w:szCs w:val="28"/>
          <w:u w:val="single"/>
        </w:rPr>
        <w:t>Géorgie</w:t>
      </w: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516F">
        <w:rPr>
          <w:rFonts w:ascii="Arial" w:hAnsi="Arial" w:cs="Arial"/>
          <w:b/>
          <w:bCs/>
          <w:sz w:val="28"/>
          <w:szCs w:val="28"/>
        </w:rPr>
        <w:t>Intervention du Représentant Permanent de la France</w:t>
      </w:r>
    </w:p>
    <w:p w:rsidR="009F132A" w:rsidRPr="0096516F" w:rsidRDefault="009F132A" w:rsidP="0096516F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>Genève, le mardi 10 novembre 2015  (matin)</w:t>
      </w:r>
    </w:p>
    <w:p w:rsidR="0096516F" w:rsidRDefault="0096516F" w:rsidP="0096516F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9F132A" w:rsidRPr="0096516F" w:rsidRDefault="0096516F" w:rsidP="0096516F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>1min45</w:t>
      </w:r>
    </w:p>
    <w:p w:rsidR="009F132A" w:rsidRPr="0096516F" w:rsidRDefault="009F132A" w:rsidP="0096516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F132A" w:rsidRDefault="009F132A" w:rsidP="0096516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>Merci, Monsieur le Président. Je voudrais tout d'abord saluer la délégation géorgienne.</w:t>
      </w:r>
    </w:p>
    <w:p w:rsidR="0096516F" w:rsidRPr="0096516F" w:rsidRDefault="0096516F" w:rsidP="0096516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6516F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La France salue la ratification </w:t>
      </w:r>
      <w:r w:rsidR="0096516F" w:rsidRPr="0096516F">
        <w:rPr>
          <w:rFonts w:ascii="Arial" w:hAnsi="Arial" w:cs="Arial"/>
          <w:sz w:val="28"/>
          <w:szCs w:val="28"/>
        </w:rPr>
        <w:t>par la Géorgie</w:t>
      </w:r>
      <w:r w:rsidR="0096516F" w:rsidRPr="0096516F">
        <w:rPr>
          <w:rFonts w:ascii="Arial" w:hAnsi="Arial" w:cs="Arial"/>
          <w:sz w:val="28"/>
          <w:szCs w:val="28"/>
        </w:rPr>
        <w:t xml:space="preserve"> </w:t>
      </w:r>
      <w:r w:rsidRPr="0096516F">
        <w:rPr>
          <w:rFonts w:ascii="Arial" w:hAnsi="Arial" w:cs="Arial"/>
          <w:sz w:val="28"/>
          <w:szCs w:val="28"/>
        </w:rPr>
        <w:t xml:space="preserve">de la Convention </w:t>
      </w:r>
      <w:r w:rsidR="0096516F" w:rsidRPr="0096516F">
        <w:rPr>
          <w:rFonts w:ascii="Arial" w:hAnsi="Arial" w:cs="Arial"/>
          <w:sz w:val="28"/>
          <w:szCs w:val="28"/>
        </w:rPr>
        <w:t>sur les</w:t>
      </w:r>
      <w:r w:rsidRPr="0096516F">
        <w:rPr>
          <w:rFonts w:ascii="Arial" w:hAnsi="Arial" w:cs="Arial"/>
          <w:sz w:val="28"/>
          <w:szCs w:val="28"/>
        </w:rPr>
        <w:t xml:space="preserve"> droits des personnes handicapées et de la Convention </w:t>
      </w:r>
      <w:r w:rsidR="0096516F" w:rsidRPr="0096516F">
        <w:rPr>
          <w:rFonts w:ascii="Arial" w:hAnsi="Arial" w:cs="Arial"/>
          <w:sz w:val="28"/>
          <w:szCs w:val="28"/>
        </w:rPr>
        <w:t xml:space="preserve">d’Istanbul </w:t>
      </w:r>
      <w:r w:rsidRPr="0096516F">
        <w:rPr>
          <w:rFonts w:ascii="Arial" w:hAnsi="Arial" w:cs="Arial"/>
          <w:sz w:val="28"/>
          <w:szCs w:val="28"/>
        </w:rPr>
        <w:t xml:space="preserve">du Conseil de l’Europe. 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DA16DA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Elle salue également l’adoption d’une loi anti-discrimination </w:t>
      </w:r>
      <w:r w:rsidR="0096516F" w:rsidRPr="0096516F">
        <w:rPr>
          <w:rFonts w:ascii="Arial" w:hAnsi="Arial" w:cs="Arial"/>
          <w:sz w:val="28"/>
          <w:szCs w:val="28"/>
        </w:rPr>
        <w:t>et</w:t>
      </w:r>
      <w:r w:rsidRPr="0096516F">
        <w:rPr>
          <w:rFonts w:ascii="Arial" w:hAnsi="Arial" w:cs="Arial"/>
          <w:sz w:val="28"/>
          <w:szCs w:val="28"/>
        </w:rPr>
        <w:t xml:space="preserve"> la mise en place d’une stratégie nationale pour les droits de l’Homme</w:t>
      </w:r>
      <w:r w:rsidR="0096516F" w:rsidRPr="0096516F">
        <w:rPr>
          <w:rFonts w:ascii="Arial" w:hAnsi="Arial" w:cs="Arial"/>
          <w:sz w:val="28"/>
          <w:szCs w:val="28"/>
        </w:rPr>
        <w:t xml:space="preserve"> pour la période 2014-2020</w:t>
      </w:r>
      <w:r w:rsidRPr="0096516F">
        <w:rPr>
          <w:rFonts w:ascii="Arial" w:hAnsi="Arial" w:cs="Arial"/>
          <w:sz w:val="28"/>
          <w:szCs w:val="28"/>
        </w:rPr>
        <w:t>.</w:t>
      </w:r>
      <w:r w:rsidR="0096516F" w:rsidRPr="0096516F">
        <w:rPr>
          <w:rFonts w:ascii="Arial" w:hAnsi="Arial" w:cs="Arial"/>
          <w:sz w:val="28"/>
          <w:szCs w:val="28"/>
        </w:rPr>
        <w:t xml:space="preserve"> La Géorgie prévoit-elle à cet égard de renforcer le</w:t>
      </w:r>
      <w:r w:rsidRPr="0096516F">
        <w:rPr>
          <w:rFonts w:ascii="Arial" w:hAnsi="Arial" w:cs="Arial"/>
          <w:sz w:val="28"/>
          <w:szCs w:val="28"/>
        </w:rPr>
        <w:t xml:space="preserve"> bureau du défenseur public et </w:t>
      </w:r>
      <w:r w:rsidR="0096516F" w:rsidRPr="0096516F">
        <w:rPr>
          <w:rFonts w:ascii="Arial" w:hAnsi="Arial" w:cs="Arial"/>
          <w:sz w:val="28"/>
          <w:szCs w:val="28"/>
        </w:rPr>
        <w:t>d’allouer des</w:t>
      </w:r>
      <w:r w:rsidRPr="0096516F">
        <w:rPr>
          <w:rFonts w:ascii="Arial" w:hAnsi="Arial" w:cs="Arial"/>
          <w:sz w:val="28"/>
          <w:szCs w:val="28"/>
        </w:rPr>
        <w:t xml:space="preserve"> ressources supplémentaires </w:t>
      </w:r>
      <w:r w:rsidR="0096516F" w:rsidRPr="0096516F">
        <w:rPr>
          <w:rFonts w:ascii="Arial" w:hAnsi="Arial" w:cs="Arial"/>
          <w:sz w:val="28"/>
          <w:szCs w:val="28"/>
        </w:rPr>
        <w:t>pour</w:t>
      </w:r>
      <w:r w:rsidRPr="0096516F">
        <w:rPr>
          <w:rFonts w:ascii="Arial" w:hAnsi="Arial" w:cs="Arial"/>
          <w:sz w:val="28"/>
          <w:szCs w:val="28"/>
        </w:rPr>
        <w:t xml:space="preserve"> mettre en œuvre </w:t>
      </w:r>
      <w:r w:rsidR="0096516F" w:rsidRPr="0096516F">
        <w:rPr>
          <w:rFonts w:ascii="Arial" w:hAnsi="Arial" w:cs="Arial"/>
          <w:sz w:val="28"/>
          <w:szCs w:val="28"/>
        </w:rPr>
        <w:t xml:space="preserve">cette </w:t>
      </w:r>
      <w:r w:rsidRPr="0096516F">
        <w:rPr>
          <w:rFonts w:ascii="Arial" w:hAnsi="Arial" w:cs="Arial"/>
          <w:sz w:val="28"/>
          <w:szCs w:val="28"/>
        </w:rPr>
        <w:t>loi</w:t>
      </w:r>
      <w:r w:rsidR="0096516F" w:rsidRPr="0096516F">
        <w:rPr>
          <w:rFonts w:ascii="Arial" w:hAnsi="Arial" w:cs="Arial"/>
          <w:sz w:val="28"/>
          <w:szCs w:val="28"/>
        </w:rPr>
        <w:t xml:space="preserve"> anti-discrimination </w:t>
      </w:r>
      <w:r w:rsidRPr="0096516F">
        <w:rPr>
          <w:rFonts w:ascii="Arial" w:hAnsi="Arial" w:cs="Arial"/>
          <w:sz w:val="28"/>
          <w:szCs w:val="28"/>
        </w:rPr>
        <w:t>?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DA16DA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La France adresse les </w:t>
      </w:r>
      <w:r w:rsidRPr="0096516F">
        <w:rPr>
          <w:rFonts w:ascii="Arial" w:hAnsi="Arial" w:cs="Arial"/>
          <w:sz w:val="28"/>
          <w:szCs w:val="28"/>
          <w:u w:val="single"/>
        </w:rPr>
        <w:t>recommandations</w:t>
      </w:r>
      <w:r w:rsidRPr="0096516F">
        <w:rPr>
          <w:rFonts w:ascii="Arial" w:hAnsi="Arial" w:cs="Arial"/>
          <w:sz w:val="28"/>
          <w:szCs w:val="28"/>
        </w:rPr>
        <w:t xml:space="preserve"> suivantes à la Géorgie :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DA16DA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lastRenderedPageBreak/>
        <w:t>- Garantir une justice indépendante et transparente, qui respecte les droits de la défense ;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DA16DA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- Prendre toutes les mesures nécessaires </w:t>
      </w:r>
      <w:r w:rsidR="0096516F" w:rsidRPr="0096516F">
        <w:rPr>
          <w:rFonts w:ascii="Arial" w:hAnsi="Arial" w:cs="Arial"/>
          <w:sz w:val="28"/>
          <w:szCs w:val="28"/>
        </w:rPr>
        <w:t>pour</w:t>
      </w:r>
      <w:r w:rsidRPr="0096516F">
        <w:rPr>
          <w:rFonts w:ascii="Arial" w:hAnsi="Arial" w:cs="Arial"/>
          <w:sz w:val="28"/>
          <w:szCs w:val="28"/>
        </w:rPr>
        <w:t xml:space="preserve"> lutter effectivement contre les discriminations, y compris à l’encontre des minorités religieuses et des personnes LGBTI ;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DA16DA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- Prendre toutes les mesures nécessaires </w:t>
      </w:r>
      <w:r w:rsidR="0096516F" w:rsidRPr="0096516F">
        <w:rPr>
          <w:rFonts w:ascii="Arial" w:hAnsi="Arial" w:cs="Arial"/>
          <w:sz w:val="28"/>
          <w:szCs w:val="28"/>
        </w:rPr>
        <w:t>pour</w:t>
      </w:r>
      <w:r w:rsidRPr="0096516F">
        <w:rPr>
          <w:rFonts w:ascii="Arial" w:hAnsi="Arial" w:cs="Arial"/>
          <w:sz w:val="28"/>
          <w:szCs w:val="28"/>
        </w:rPr>
        <w:t xml:space="preserve"> promouvoir les droits des femmes et lutter contre les violences domestiques et les mariages forcés ;</w:t>
      </w:r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96516F" w:rsidRDefault="00DA16DA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 xml:space="preserve">- Ratifier la Convention </w:t>
      </w:r>
      <w:r w:rsidR="0096516F">
        <w:rPr>
          <w:rFonts w:ascii="Arial" w:hAnsi="Arial" w:cs="Arial"/>
          <w:sz w:val="28"/>
          <w:szCs w:val="28"/>
        </w:rPr>
        <w:t>contre les disparitions forcées.</w:t>
      </w:r>
      <w:bookmarkStart w:id="0" w:name="_GoBack"/>
      <w:bookmarkEnd w:id="0"/>
    </w:p>
    <w:p w:rsidR="0096516F" w:rsidRPr="0096516F" w:rsidRDefault="0096516F" w:rsidP="0096516F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</w:p>
    <w:p w:rsidR="009F132A" w:rsidRPr="0096516F" w:rsidRDefault="009F132A" w:rsidP="0096516F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96516F">
        <w:rPr>
          <w:rFonts w:ascii="Arial" w:hAnsi="Arial" w:cs="Arial"/>
          <w:sz w:val="28"/>
          <w:szCs w:val="28"/>
        </w:rPr>
        <w:t>Je vous remercie</w:t>
      </w:r>
      <w:proofErr w:type="gramStart"/>
      <w:r w:rsidRPr="0096516F">
        <w:rPr>
          <w:rFonts w:ascii="Arial" w:hAnsi="Arial" w:cs="Arial"/>
          <w:sz w:val="28"/>
          <w:szCs w:val="28"/>
        </w:rPr>
        <w:t>./</w:t>
      </w:r>
      <w:proofErr w:type="gramEnd"/>
      <w:r w:rsidRPr="0096516F">
        <w:rPr>
          <w:rFonts w:ascii="Arial" w:hAnsi="Arial" w:cs="Arial"/>
          <w:sz w:val="28"/>
          <w:szCs w:val="28"/>
        </w:rPr>
        <w:t>.</w:t>
      </w:r>
    </w:p>
    <w:sectPr w:rsidR="009F132A" w:rsidRPr="0096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2A"/>
    <w:rsid w:val="002F19D6"/>
    <w:rsid w:val="003C7DB5"/>
    <w:rsid w:val="00400309"/>
    <w:rsid w:val="008E1B7D"/>
    <w:rsid w:val="00906778"/>
    <w:rsid w:val="0096516F"/>
    <w:rsid w:val="009F132A"/>
    <w:rsid w:val="00A17F1B"/>
    <w:rsid w:val="00B44BE2"/>
    <w:rsid w:val="00CD74B8"/>
    <w:rsid w:val="00D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A74BA653AB2D840BE9B0FA33E2284D8" ma:contentTypeVersion="2" ma:contentTypeDescription="Country Statements" ma:contentTypeScope="" ma:versionID="3f953522f48f174318e67ccb242f2728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841DF-C143-4FF5-945F-E903E4428CE5}"/>
</file>

<file path=customXml/itemProps2.xml><?xml version="1.0" encoding="utf-8"?>
<ds:datastoreItem xmlns:ds="http://schemas.openxmlformats.org/officeDocument/2006/customXml" ds:itemID="{B0D23F04-3B81-4F92-96E6-BDABC1CE688D}"/>
</file>

<file path=customXml/itemProps3.xml><?xml version="1.0" encoding="utf-8"?>
<ds:datastoreItem xmlns:ds="http://schemas.openxmlformats.org/officeDocument/2006/customXml" ds:itemID="{08506146-51E4-47EF-9AA9-CA64E0829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1141</Characters>
  <Application>Microsoft Office Word</Application>
  <DocSecurity>0</DocSecurity>
  <Lines>9</Lines>
  <Paragraphs>2</Paragraphs>
  <ScaleCrop>false</ScaleCrop>
  <Company>M.A.E.E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creator>D-ANGELO Christelle</dc:creator>
  <cp:lastModifiedBy>LADOIS Jean-Noel</cp:lastModifiedBy>
  <cp:revision>6</cp:revision>
  <dcterms:created xsi:type="dcterms:W3CDTF">2015-10-19T12:54:00Z</dcterms:created>
  <dcterms:modified xsi:type="dcterms:W3CDTF">2015-11-10T06:16:00Z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0x010100CA92D31222379248846EF4F1EBFB5EDE004A74BA653AB2D840BE9B0FA33E2284D8</vt:lpwstr>
  </property>
</Properties>
</file>